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97C" w:rsidRPr="009C40F0" w:rsidRDefault="0029397C" w:rsidP="000F0D60">
      <w:pPr>
        <w:spacing w:after="0"/>
        <w:jc w:val="center"/>
        <w:rPr>
          <w:rFonts w:ascii="Times New Roman" w:eastAsia="Calibri" w:hAnsi="Times New Roman" w:cs="Times New Roman"/>
          <w:sz w:val="24"/>
        </w:rPr>
      </w:pPr>
      <w:r w:rsidRPr="009C40F0">
        <w:rPr>
          <w:rFonts w:ascii="Times New Roman" w:eastAsia="Calibri" w:hAnsi="Times New Roman" w:cs="Times New Roman"/>
          <w:sz w:val="24"/>
        </w:rPr>
        <w:t xml:space="preserve">Ростовская область </w:t>
      </w:r>
      <w:proofErr w:type="spellStart"/>
      <w:r w:rsidRPr="009C40F0">
        <w:rPr>
          <w:rFonts w:ascii="Times New Roman" w:eastAsia="Calibri" w:hAnsi="Times New Roman" w:cs="Times New Roman"/>
          <w:sz w:val="24"/>
        </w:rPr>
        <w:t>Дубовский</w:t>
      </w:r>
      <w:proofErr w:type="spellEnd"/>
      <w:r w:rsidRPr="009C40F0">
        <w:rPr>
          <w:rFonts w:ascii="Times New Roman" w:eastAsia="Calibri" w:hAnsi="Times New Roman" w:cs="Times New Roman"/>
          <w:sz w:val="24"/>
        </w:rPr>
        <w:t xml:space="preserve"> район ст. Андреевская</w:t>
      </w:r>
    </w:p>
    <w:p w:rsidR="0029397C" w:rsidRPr="009C40F0" w:rsidRDefault="0029397C" w:rsidP="000F0D60">
      <w:pPr>
        <w:spacing w:after="0" w:line="240" w:lineRule="auto"/>
        <w:jc w:val="center"/>
        <w:rPr>
          <w:rFonts w:ascii="Times New Roman" w:eastAsia="Times New Roman" w:hAnsi="Times New Roman" w:cs="Times New Roman"/>
          <w:sz w:val="24"/>
        </w:rPr>
      </w:pPr>
      <w:r w:rsidRPr="009C40F0">
        <w:rPr>
          <w:rFonts w:ascii="Times New Roman" w:eastAsia="Times New Roman" w:hAnsi="Times New Roman" w:cs="Times New Roman"/>
          <w:sz w:val="24"/>
        </w:rPr>
        <w:t xml:space="preserve">Муниципальное бюджетное </w:t>
      </w:r>
      <w:r w:rsidR="00F46959">
        <w:rPr>
          <w:rFonts w:ascii="Times New Roman" w:eastAsia="Times New Roman" w:hAnsi="Times New Roman" w:cs="Times New Roman"/>
          <w:sz w:val="24"/>
        </w:rPr>
        <w:t>обще</w:t>
      </w:r>
      <w:r w:rsidRPr="009C40F0">
        <w:rPr>
          <w:rFonts w:ascii="Times New Roman" w:eastAsia="Times New Roman" w:hAnsi="Times New Roman" w:cs="Times New Roman"/>
          <w:sz w:val="24"/>
        </w:rPr>
        <w:t>образовательное учреждение</w:t>
      </w:r>
    </w:p>
    <w:p w:rsidR="0029397C" w:rsidRPr="009C40F0" w:rsidRDefault="0029397C" w:rsidP="000F0D60">
      <w:pPr>
        <w:spacing w:after="0" w:line="240" w:lineRule="auto"/>
        <w:jc w:val="center"/>
        <w:rPr>
          <w:rFonts w:ascii="Times New Roman" w:eastAsia="Times New Roman" w:hAnsi="Times New Roman" w:cs="Times New Roman"/>
          <w:sz w:val="24"/>
        </w:rPr>
      </w:pPr>
      <w:r w:rsidRPr="009C40F0">
        <w:rPr>
          <w:rFonts w:ascii="Times New Roman" w:eastAsia="Times New Roman" w:hAnsi="Times New Roman" w:cs="Times New Roman"/>
          <w:sz w:val="24"/>
        </w:rPr>
        <w:t>Андреевская средняя школа № 3</w:t>
      </w:r>
    </w:p>
    <w:p w:rsidR="0029397C" w:rsidRPr="009C40F0" w:rsidRDefault="0029397C" w:rsidP="0029397C">
      <w:pPr>
        <w:spacing w:after="0" w:line="240" w:lineRule="auto"/>
        <w:jc w:val="center"/>
        <w:rPr>
          <w:rFonts w:ascii="Times New Roman" w:eastAsia="Times New Roman" w:hAnsi="Times New Roman" w:cs="Times New Roman"/>
          <w:sz w:val="24"/>
        </w:rPr>
      </w:pPr>
    </w:p>
    <w:p w:rsidR="0029397C" w:rsidRPr="009C40F0" w:rsidRDefault="0029397C" w:rsidP="0029397C">
      <w:pPr>
        <w:spacing w:after="0" w:line="240" w:lineRule="auto"/>
        <w:jc w:val="center"/>
        <w:rPr>
          <w:rFonts w:ascii="Times New Roman" w:eastAsia="Times New Roman" w:hAnsi="Times New Roman" w:cs="Times New Roman"/>
          <w:sz w:val="24"/>
        </w:rPr>
      </w:pPr>
    </w:p>
    <w:p w:rsidR="00F46959" w:rsidRPr="00F46959" w:rsidRDefault="00667E12" w:rsidP="00F46959">
      <w:pPr>
        <w:tabs>
          <w:tab w:val="left" w:pos="6439"/>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F46959" w:rsidRPr="00F46959">
        <w:rPr>
          <w:rFonts w:ascii="Times New Roman" w:eastAsia="Times New Roman" w:hAnsi="Times New Roman" w:cs="Times New Roman"/>
        </w:rPr>
        <w:t>«Утверждаю»</w:t>
      </w:r>
    </w:p>
    <w:p w:rsidR="00F46959" w:rsidRPr="00F46959" w:rsidRDefault="00F46959" w:rsidP="00F46959">
      <w:pPr>
        <w:tabs>
          <w:tab w:val="left" w:pos="6439"/>
        </w:tabs>
        <w:spacing w:after="0" w:line="240" w:lineRule="auto"/>
        <w:jc w:val="both"/>
        <w:rPr>
          <w:rFonts w:ascii="Times New Roman" w:eastAsia="Times New Roman" w:hAnsi="Times New Roman" w:cs="Times New Roman"/>
        </w:rPr>
      </w:pPr>
      <w:r w:rsidRPr="00F46959">
        <w:rPr>
          <w:rFonts w:ascii="Times New Roman" w:eastAsia="Times New Roman" w:hAnsi="Times New Roman" w:cs="Times New Roman"/>
        </w:rPr>
        <w:t xml:space="preserve">           </w:t>
      </w:r>
      <w:r w:rsidR="00667E12">
        <w:rPr>
          <w:rFonts w:ascii="Times New Roman" w:eastAsia="Times New Roman" w:hAnsi="Times New Roman" w:cs="Times New Roman"/>
        </w:rPr>
        <w:t xml:space="preserve">                                                                                                                </w:t>
      </w:r>
      <w:r w:rsidRPr="00F46959">
        <w:rPr>
          <w:rFonts w:ascii="Times New Roman" w:eastAsia="Times New Roman" w:hAnsi="Times New Roman" w:cs="Times New Roman"/>
        </w:rPr>
        <w:t xml:space="preserve">   Руководитель ОО:</w:t>
      </w:r>
    </w:p>
    <w:p w:rsidR="00F46959" w:rsidRPr="00F46959" w:rsidRDefault="00F46959" w:rsidP="00F46959">
      <w:pPr>
        <w:tabs>
          <w:tab w:val="left" w:pos="4290"/>
        </w:tabs>
        <w:spacing w:after="0" w:line="240" w:lineRule="auto"/>
        <w:jc w:val="both"/>
        <w:rPr>
          <w:rFonts w:ascii="Times New Roman" w:eastAsia="Times New Roman" w:hAnsi="Times New Roman" w:cs="Times New Roman"/>
          <w:color w:val="FF0000"/>
        </w:rPr>
      </w:pPr>
      <w:r w:rsidRPr="00F46959">
        <w:rPr>
          <w:rFonts w:ascii="Times New Roman" w:eastAsia="Times New Roman" w:hAnsi="Times New Roman" w:cs="Times New Roman"/>
          <w:b/>
        </w:rPr>
        <w:tab/>
      </w:r>
      <w:r w:rsidR="00667E12">
        <w:rPr>
          <w:rFonts w:ascii="Times New Roman" w:eastAsia="Times New Roman" w:hAnsi="Times New Roman" w:cs="Times New Roman"/>
          <w:b/>
        </w:rPr>
        <w:t xml:space="preserve">                  </w:t>
      </w:r>
      <w:r w:rsidRPr="00F46959">
        <w:rPr>
          <w:rFonts w:ascii="Times New Roman" w:eastAsia="Times New Roman" w:hAnsi="Times New Roman" w:cs="Times New Roman"/>
        </w:rPr>
        <w:t>Директор МБОУ  Андреевск</w:t>
      </w:r>
      <w:r w:rsidR="00133548">
        <w:rPr>
          <w:rFonts w:ascii="Times New Roman" w:eastAsia="Times New Roman" w:hAnsi="Times New Roman" w:cs="Times New Roman"/>
        </w:rPr>
        <w:t>ой</w:t>
      </w:r>
      <w:r w:rsidRPr="00F46959">
        <w:rPr>
          <w:rFonts w:ascii="Times New Roman" w:eastAsia="Times New Roman" w:hAnsi="Times New Roman" w:cs="Times New Roman"/>
        </w:rPr>
        <w:t xml:space="preserve"> СШ №3</w:t>
      </w:r>
    </w:p>
    <w:p w:rsidR="00F46959" w:rsidRPr="00F46959" w:rsidRDefault="00F46959" w:rsidP="00F46959">
      <w:pPr>
        <w:tabs>
          <w:tab w:val="left" w:pos="4290"/>
        </w:tabs>
        <w:spacing w:after="0" w:line="240" w:lineRule="auto"/>
        <w:jc w:val="both"/>
        <w:rPr>
          <w:rFonts w:ascii="Times New Roman" w:eastAsia="Times New Roman" w:hAnsi="Times New Roman" w:cs="Times New Roman"/>
        </w:rPr>
      </w:pPr>
      <w:r w:rsidRPr="00F46959">
        <w:rPr>
          <w:rFonts w:ascii="Times New Roman" w:eastAsia="Times New Roman" w:hAnsi="Times New Roman" w:cs="Times New Roman"/>
          <w:b/>
          <w:color w:val="FF0000"/>
        </w:rPr>
        <w:tab/>
      </w:r>
      <w:r w:rsidR="00667E12">
        <w:rPr>
          <w:rFonts w:ascii="Times New Roman" w:eastAsia="Times New Roman" w:hAnsi="Times New Roman" w:cs="Times New Roman"/>
          <w:b/>
          <w:color w:val="FF0000"/>
        </w:rPr>
        <w:t xml:space="preserve">                   </w:t>
      </w:r>
      <w:r w:rsidRPr="00F46959">
        <w:rPr>
          <w:rFonts w:ascii="Times New Roman" w:eastAsia="Times New Roman" w:hAnsi="Times New Roman" w:cs="Times New Roman"/>
        </w:rPr>
        <w:t xml:space="preserve">Приказ </w:t>
      </w:r>
      <w:proofErr w:type="gramStart"/>
      <w:r w:rsidRPr="00F46959">
        <w:rPr>
          <w:rFonts w:ascii="Times New Roman" w:eastAsia="Times New Roman" w:hAnsi="Times New Roman" w:cs="Times New Roman"/>
        </w:rPr>
        <w:t>от.</w:t>
      </w:r>
      <w:r w:rsidR="00191286">
        <w:rPr>
          <w:rFonts w:ascii="Times New Roman" w:eastAsia="Times New Roman" w:hAnsi="Times New Roman" w:cs="Times New Roman"/>
        </w:rPr>
        <w:t>29.</w:t>
      </w:r>
      <w:r w:rsidRPr="00F46959">
        <w:rPr>
          <w:rFonts w:ascii="Times New Roman" w:eastAsia="Times New Roman" w:hAnsi="Times New Roman" w:cs="Times New Roman"/>
        </w:rPr>
        <w:t>08.201</w:t>
      </w:r>
      <w:r w:rsidR="00667E12">
        <w:rPr>
          <w:rFonts w:ascii="Times New Roman" w:eastAsia="Times New Roman" w:hAnsi="Times New Roman" w:cs="Times New Roman"/>
        </w:rPr>
        <w:t>8</w:t>
      </w:r>
      <w:r w:rsidRPr="00F46959">
        <w:rPr>
          <w:rFonts w:ascii="Times New Roman" w:eastAsia="Times New Roman" w:hAnsi="Times New Roman" w:cs="Times New Roman"/>
        </w:rPr>
        <w:t xml:space="preserve">  №</w:t>
      </w:r>
      <w:proofErr w:type="gramEnd"/>
      <w:r w:rsidRPr="00F46959">
        <w:rPr>
          <w:rFonts w:ascii="Times New Roman" w:eastAsia="Times New Roman" w:hAnsi="Times New Roman" w:cs="Times New Roman"/>
        </w:rPr>
        <w:t xml:space="preserve"> </w:t>
      </w:r>
      <w:r w:rsidR="00191286">
        <w:rPr>
          <w:rFonts w:ascii="Times New Roman" w:eastAsia="Times New Roman" w:hAnsi="Times New Roman" w:cs="Times New Roman"/>
        </w:rPr>
        <w:t>34б</w:t>
      </w:r>
    </w:p>
    <w:p w:rsidR="0029397C" w:rsidRPr="009C40F0" w:rsidRDefault="00667E12" w:rsidP="00667E12">
      <w:pPr>
        <w:jc w:val="center"/>
        <w:rPr>
          <w:rFonts w:ascii="Times New Roman" w:eastAsia="Calibri" w:hAnsi="Times New Roman" w:cs="Times New Roman"/>
          <w:sz w:val="24"/>
        </w:rPr>
      </w:pPr>
      <w:r>
        <w:rPr>
          <w:rFonts w:ascii="Times New Roman" w:eastAsia="Times New Roman" w:hAnsi="Times New Roman" w:cs="Times New Roman"/>
          <w:b/>
        </w:rPr>
        <w:t xml:space="preserve">                             </w:t>
      </w:r>
      <w:r w:rsidR="00F46959" w:rsidRPr="00F46959">
        <w:rPr>
          <w:rFonts w:ascii="Times New Roman" w:eastAsia="Times New Roman" w:hAnsi="Times New Roman" w:cs="Times New Roman"/>
          <w:b/>
        </w:rPr>
        <w:tab/>
      </w:r>
      <w:r>
        <w:rPr>
          <w:rFonts w:ascii="Times New Roman" w:eastAsia="Times New Roman" w:hAnsi="Times New Roman" w:cs="Times New Roman"/>
          <w:b/>
        </w:rPr>
        <w:t xml:space="preserve">                                            </w:t>
      </w:r>
      <w:r w:rsidR="00F46959" w:rsidRPr="00F46959">
        <w:rPr>
          <w:rFonts w:ascii="Times New Roman" w:eastAsia="Times New Roman" w:hAnsi="Times New Roman" w:cs="Times New Roman"/>
        </w:rPr>
        <w:t>_____________     Колганов А. В</w:t>
      </w:r>
    </w:p>
    <w:p w:rsidR="0029397C" w:rsidRPr="009C40F0" w:rsidRDefault="0029397C" w:rsidP="0029397C">
      <w:pPr>
        <w:jc w:val="right"/>
        <w:rPr>
          <w:rFonts w:ascii="Times New Roman" w:eastAsia="Calibri" w:hAnsi="Times New Roman" w:cs="Times New Roman"/>
        </w:rPr>
      </w:pPr>
    </w:p>
    <w:p w:rsidR="0029397C" w:rsidRPr="009C40F0" w:rsidRDefault="0029397C" w:rsidP="0029397C">
      <w:pPr>
        <w:jc w:val="right"/>
        <w:rPr>
          <w:rFonts w:ascii="Times New Roman" w:eastAsia="Calibri" w:hAnsi="Times New Roman" w:cs="Times New Roman"/>
        </w:rPr>
      </w:pPr>
    </w:p>
    <w:p w:rsidR="0029397C" w:rsidRPr="0062521F" w:rsidRDefault="0029397C" w:rsidP="0029397C">
      <w:pPr>
        <w:keepNext/>
        <w:keepLines/>
        <w:spacing w:before="480" w:after="0" w:line="240" w:lineRule="auto"/>
        <w:jc w:val="center"/>
        <w:rPr>
          <w:rFonts w:ascii="Times New Roman" w:eastAsia="Cambria" w:hAnsi="Times New Roman" w:cs="Times New Roman"/>
          <w:sz w:val="32"/>
          <w:szCs w:val="32"/>
        </w:rPr>
      </w:pPr>
      <w:r w:rsidRPr="0062521F">
        <w:rPr>
          <w:rFonts w:ascii="Times New Roman" w:eastAsia="Cambria" w:hAnsi="Times New Roman" w:cs="Times New Roman"/>
          <w:sz w:val="32"/>
          <w:szCs w:val="32"/>
        </w:rPr>
        <w:t>РАБОЧАЯ ПРОГРАММА</w:t>
      </w:r>
    </w:p>
    <w:p w:rsidR="0029397C" w:rsidRPr="009C40F0" w:rsidRDefault="0029397C" w:rsidP="0029397C">
      <w:pPr>
        <w:keepNext/>
        <w:keepLines/>
        <w:spacing w:before="480" w:after="0" w:line="240" w:lineRule="auto"/>
        <w:jc w:val="center"/>
        <w:rPr>
          <w:rFonts w:ascii="Times New Roman" w:eastAsia="Cambria" w:hAnsi="Times New Roman" w:cs="Times New Roman"/>
          <w:b/>
          <w:color w:val="365F91"/>
          <w:sz w:val="32"/>
        </w:rPr>
      </w:pPr>
    </w:p>
    <w:p w:rsidR="0029397C" w:rsidRPr="009C40F0" w:rsidRDefault="0029397C" w:rsidP="0062521F">
      <w:pPr>
        <w:rPr>
          <w:rFonts w:ascii="Times New Roman" w:eastAsia="Calibri" w:hAnsi="Times New Roman" w:cs="Times New Roman"/>
          <w:sz w:val="28"/>
        </w:rPr>
      </w:pPr>
      <w:r w:rsidRPr="009C40F0">
        <w:rPr>
          <w:rFonts w:ascii="Times New Roman" w:eastAsia="Calibri" w:hAnsi="Times New Roman" w:cs="Times New Roman"/>
          <w:sz w:val="28"/>
        </w:rPr>
        <w:t xml:space="preserve">по </w:t>
      </w:r>
      <w:r w:rsidR="0062521F">
        <w:rPr>
          <w:rFonts w:ascii="Times New Roman" w:eastAsia="Calibri" w:hAnsi="Times New Roman" w:cs="Times New Roman"/>
          <w:sz w:val="28"/>
        </w:rPr>
        <w:t>РУССКОМУ ЯЗЫКУ</w:t>
      </w:r>
    </w:p>
    <w:p w:rsidR="0062521F" w:rsidRPr="009C40F0" w:rsidRDefault="0029397C" w:rsidP="0062521F">
      <w:pPr>
        <w:rPr>
          <w:rFonts w:ascii="Times New Roman" w:eastAsia="Calibri" w:hAnsi="Times New Roman" w:cs="Times New Roman"/>
          <w:sz w:val="28"/>
        </w:rPr>
      </w:pPr>
      <w:r w:rsidRPr="009C40F0">
        <w:rPr>
          <w:rFonts w:ascii="Times New Roman" w:eastAsia="Calibri" w:hAnsi="Times New Roman" w:cs="Times New Roman"/>
          <w:sz w:val="28"/>
        </w:rPr>
        <w:t xml:space="preserve">Уровень общего образования: </w:t>
      </w:r>
      <w:r w:rsidR="0062521F">
        <w:rPr>
          <w:rFonts w:ascii="Times New Roman" w:eastAsia="Calibri" w:hAnsi="Times New Roman" w:cs="Times New Roman"/>
          <w:sz w:val="28"/>
        </w:rPr>
        <w:t>среднее</w:t>
      </w:r>
      <w:r w:rsidRPr="009C40F0">
        <w:rPr>
          <w:rFonts w:ascii="Times New Roman" w:eastAsia="Calibri" w:hAnsi="Times New Roman" w:cs="Times New Roman"/>
          <w:sz w:val="28"/>
        </w:rPr>
        <w:t xml:space="preserve"> общее образование</w:t>
      </w:r>
      <w:r w:rsidR="0062521F">
        <w:rPr>
          <w:rFonts w:ascii="Times New Roman" w:eastAsia="Calibri" w:hAnsi="Times New Roman" w:cs="Times New Roman"/>
          <w:sz w:val="28"/>
        </w:rPr>
        <w:t>(11 к</w:t>
      </w:r>
      <w:r w:rsidR="0062521F" w:rsidRPr="009C40F0">
        <w:rPr>
          <w:rFonts w:ascii="Times New Roman" w:eastAsia="Calibri" w:hAnsi="Times New Roman" w:cs="Times New Roman"/>
          <w:sz w:val="28"/>
        </w:rPr>
        <w:t>ласс</w:t>
      </w:r>
      <w:r w:rsidR="0062521F">
        <w:rPr>
          <w:rFonts w:ascii="Times New Roman" w:eastAsia="Calibri" w:hAnsi="Times New Roman" w:cs="Times New Roman"/>
          <w:sz w:val="28"/>
        </w:rPr>
        <w:t>)</w:t>
      </w:r>
    </w:p>
    <w:p w:rsidR="0029397C" w:rsidRPr="009C40F0" w:rsidRDefault="0029397C" w:rsidP="0029397C">
      <w:pPr>
        <w:rPr>
          <w:rFonts w:ascii="Times New Roman" w:eastAsia="Calibri" w:hAnsi="Times New Roman" w:cs="Times New Roman"/>
          <w:sz w:val="28"/>
        </w:rPr>
      </w:pPr>
      <w:r w:rsidRPr="009C40F0">
        <w:rPr>
          <w:rFonts w:ascii="Times New Roman" w:eastAsia="Calibri" w:hAnsi="Times New Roman" w:cs="Times New Roman"/>
          <w:sz w:val="28"/>
        </w:rPr>
        <w:t xml:space="preserve"> Количество часов:  6</w:t>
      </w:r>
      <w:r w:rsidR="00783A68">
        <w:rPr>
          <w:rFonts w:ascii="Times New Roman" w:eastAsia="Calibri" w:hAnsi="Times New Roman" w:cs="Times New Roman"/>
          <w:sz w:val="28"/>
        </w:rPr>
        <w:t>7</w:t>
      </w:r>
      <w:r w:rsidR="00744AB6">
        <w:rPr>
          <w:rFonts w:ascii="Times New Roman" w:eastAsia="Calibri" w:hAnsi="Times New Roman" w:cs="Times New Roman"/>
          <w:sz w:val="28"/>
        </w:rPr>
        <w:t>(праздничные дни: 0</w:t>
      </w:r>
      <w:r w:rsidR="00667E12">
        <w:rPr>
          <w:rFonts w:ascii="Times New Roman" w:eastAsia="Calibri" w:hAnsi="Times New Roman" w:cs="Times New Roman"/>
          <w:sz w:val="28"/>
        </w:rPr>
        <w:t>1</w:t>
      </w:r>
      <w:r w:rsidR="00744AB6">
        <w:rPr>
          <w:rFonts w:ascii="Times New Roman" w:eastAsia="Calibri" w:hAnsi="Times New Roman" w:cs="Times New Roman"/>
          <w:sz w:val="28"/>
        </w:rPr>
        <w:t>.05)</w:t>
      </w:r>
    </w:p>
    <w:p w:rsidR="0029397C" w:rsidRPr="009C40F0" w:rsidRDefault="0029397C" w:rsidP="0029397C">
      <w:pPr>
        <w:rPr>
          <w:rFonts w:ascii="Times New Roman" w:eastAsia="Calibri" w:hAnsi="Times New Roman" w:cs="Times New Roman"/>
          <w:sz w:val="28"/>
        </w:rPr>
      </w:pPr>
      <w:r w:rsidRPr="009C40F0">
        <w:rPr>
          <w:rFonts w:ascii="Times New Roman" w:eastAsia="Calibri" w:hAnsi="Times New Roman" w:cs="Times New Roman"/>
          <w:sz w:val="28"/>
        </w:rPr>
        <w:t xml:space="preserve">Учитель: </w:t>
      </w:r>
      <w:r w:rsidR="0062521F">
        <w:rPr>
          <w:rFonts w:ascii="Times New Roman" w:eastAsia="Calibri" w:hAnsi="Times New Roman" w:cs="Times New Roman"/>
          <w:sz w:val="28"/>
        </w:rPr>
        <w:t>СЕНЬКИНА НАТАЛЬЯ НИКОЛАЕВНА</w:t>
      </w:r>
    </w:p>
    <w:p w:rsidR="0029397C" w:rsidRPr="009C40F0" w:rsidRDefault="0029397C" w:rsidP="0029397C">
      <w:pPr>
        <w:jc w:val="center"/>
        <w:rPr>
          <w:rFonts w:ascii="Times New Roman" w:eastAsia="Calibri" w:hAnsi="Times New Roman" w:cs="Times New Roman"/>
          <w:sz w:val="28"/>
        </w:rPr>
      </w:pPr>
    </w:p>
    <w:p w:rsidR="0029397C" w:rsidRPr="009C40F0" w:rsidRDefault="0029397C" w:rsidP="0029397C">
      <w:pPr>
        <w:rPr>
          <w:rFonts w:ascii="Times New Roman" w:eastAsia="Calibri" w:hAnsi="Times New Roman" w:cs="Times New Roman"/>
          <w:sz w:val="28"/>
        </w:rPr>
      </w:pPr>
      <w:r w:rsidRPr="009C40F0">
        <w:rPr>
          <w:rFonts w:ascii="Times New Roman" w:eastAsia="Calibri" w:hAnsi="Times New Roman" w:cs="Times New Roman"/>
          <w:sz w:val="28"/>
        </w:rPr>
        <w:t xml:space="preserve">Программа разработана на основе авторской программы по русскому языку для общеобразовательных учреждений (10-11 классы),             авторы: А.И. Власенков, </w:t>
      </w:r>
      <w:proofErr w:type="spellStart"/>
      <w:r w:rsidRPr="009C40F0">
        <w:rPr>
          <w:rFonts w:ascii="Times New Roman" w:eastAsia="Calibri" w:hAnsi="Times New Roman" w:cs="Times New Roman"/>
          <w:sz w:val="28"/>
        </w:rPr>
        <w:t>Л.М.Рыбченкова</w:t>
      </w:r>
      <w:proofErr w:type="spellEnd"/>
      <w:r w:rsidRPr="009C40F0">
        <w:rPr>
          <w:rFonts w:ascii="Times New Roman" w:eastAsia="Calibri" w:hAnsi="Times New Roman" w:cs="Times New Roman"/>
          <w:sz w:val="28"/>
        </w:rPr>
        <w:t xml:space="preserve">, </w:t>
      </w:r>
      <w:proofErr w:type="spellStart"/>
      <w:r w:rsidRPr="009C40F0">
        <w:rPr>
          <w:rFonts w:ascii="Times New Roman" w:eastAsia="Calibri" w:hAnsi="Times New Roman" w:cs="Times New Roman"/>
          <w:sz w:val="28"/>
        </w:rPr>
        <w:t>Н.А.Николина</w:t>
      </w:r>
      <w:proofErr w:type="spellEnd"/>
      <w:r w:rsidRPr="009C40F0">
        <w:rPr>
          <w:rFonts w:ascii="Times New Roman" w:eastAsia="Calibri" w:hAnsi="Times New Roman" w:cs="Times New Roman"/>
          <w:sz w:val="28"/>
        </w:rPr>
        <w:t>/ М.,</w:t>
      </w:r>
      <w:proofErr w:type="spellStart"/>
      <w:r w:rsidRPr="009C40F0">
        <w:rPr>
          <w:rFonts w:ascii="Times New Roman" w:eastAsia="Calibri" w:hAnsi="Times New Roman" w:cs="Times New Roman"/>
          <w:sz w:val="28"/>
        </w:rPr>
        <w:t>изд</w:t>
      </w:r>
      <w:proofErr w:type="spellEnd"/>
      <w:r w:rsidRPr="009C40F0">
        <w:rPr>
          <w:rFonts w:ascii="Times New Roman" w:eastAsia="Calibri" w:hAnsi="Times New Roman" w:cs="Times New Roman"/>
          <w:sz w:val="28"/>
        </w:rPr>
        <w:t>. "Просвещение", 2013г.</w:t>
      </w:r>
    </w:p>
    <w:p w:rsidR="0029397C" w:rsidRPr="009C40F0" w:rsidRDefault="0029397C" w:rsidP="0029397C">
      <w:pPr>
        <w:rPr>
          <w:rFonts w:ascii="Times New Roman" w:eastAsia="Times New Roman" w:hAnsi="Times New Roman" w:cs="Times New Roman"/>
          <w:sz w:val="24"/>
        </w:rPr>
      </w:pPr>
    </w:p>
    <w:p w:rsidR="0029397C" w:rsidRPr="009C40F0" w:rsidRDefault="0029397C" w:rsidP="0029397C">
      <w:pPr>
        <w:rPr>
          <w:rFonts w:ascii="Times New Roman" w:eastAsia="Times New Roman" w:hAnsi="Times New Roman" w:cs="Times New Roman"/>
          <w:sz w:val="24"/>
        </w:rPr>
      </w:pPr>
    </w:p>
    <w:p w:rsidR="00F46959" w:rsidRDefault="00F46959" w:rsidP="0029397C">
      <w:pPr>
        <w:jc w:val="center"/>
        <w:rPr>
          <w:rFonts w:ascii="Times New Roman" w:eastAsia="Calibri" w:hAnsi="Times New Roman" w:cs="Times New Roman"/>
          <w:b/>
          <w:sz w:val="28"/>
        </w:rPr>
      </w:pPr>
    </w:p>
    <w:p w:rsidR="00F46959" w:rsidRDefault="00F46959" w:rsidP="0029397C">
      <w:pPr>
        <w:jc w:val="center"/>
        <w:rPr>
          <w:rFonts w:ascii="Times New Roman" w:eastAsia="Calibri" w:hAnsi="Times New Roman" w:cs="Times New Roman"/>
          <w:b/>
          <w:sz w:val="28"/>
        </w:rPr>
      </w:pPr>
    </w:p>
    <w:p w:rsidR="00F46959" w:rsidRDefault="00F46959" w:rsidP="0029397C">
      <w:pPr>
        <w:jc w:val="center"/>
        <w:rPr>
          <w:rFonts w:ascii="Times New Roman" w:eastAsia="Calibri" w:hAnsi="Times New Roman" w:cs="Times New Roman"/>
          <w:b/>
          <w:sz w:val="28"/>
        </w:rPr>
      </w:pPr>
    </w:p>
    <w:p w:rsidR="0062521F" w:rsidRDefault="0062521F" w:rsidP="0029397C">
      <w:pPr>
        <w:jc w:val="center"/>
        <w:rPr>
          <w:rFonts w:ascii="Times New Roman" w:eastAsia="Calibri" w:hAnsi="Times New Roman" w:cs="Times New Roman"/>
          <w:b/>
          <w:sz w:val="28"/>
        </w:rPr>
      </w:pPr>
    </w:p>
    <w:p w:rsidR="0062521F" w:rsidRDefault="0062521F" w:rsidP="0029397C">
      <w:pPr>
        <w:jc w:val="center"/>
        <w:rPr>
          <w:rFonts w:ascii="Times New Roman" w:eastAsia="Calibri" w:hAnsi="Times New Roman" w:cs="Times New Roman"/>
          <w:b/>
          <w:sz w:val="28"/>
        </w:rPr>
      </w:pPr>
    </w:p>
    <w:p w:rsidR="0062521F" w:rsidRDefault="0062521F" w:rsidP="0029397C">
      <w:pPr>
        <w:jc w:val="center"/>
        <w:rPr>
          <w:rFonts w:ascii="Times New Roman" w:eastAsia="Calibri" w:hAnsi="Times New Roman" w:cs="Times New Roman"/>
          <w:b/>
          <w:sz w:val="28"/>
        </w:rPr>
      </w:pPr>
    </w:p>
    <w:p w:rsidR="0062521F" w:rsidRDefault="0062521F" w:rsidP="0029397C">
      <w:pPr>
        <w:jc w:val="center"/>
        <w:rPr>
          <w:rFonts w:ascii="Times New Roman" w:eastAsia="Calibri" w:hAnsi="Times New Roman" w:cs="Times New Roman"/>
          <w:b/>
          <w:sz w:val="28"/>
        </w:rPr>
      </w:pPr>
    </w:p>
    <w:p w:rsidR="0029397C" w:rsidRPr="009C40F0" w:rsidRDefault="0029397C" w:rsidP="0029397C">
      <w:pPr>
        <w:jc w:val="center"/>
        <w:rPr>
          <w:rFonts w:ascii="Times New Roman" w:eastAsia="Calibri" w:hAnsi="Times New Roman" w:cs="Times New Roman"/>
          <w:b/>
          <w:sz w:val="28"/>
        </w:rPr>
      </w:pPr>
      <w:r w:rsidRPr="009C40F0">
        <w:rPr>
          <w:rFonts w:ascii="Times New Roman" w:eastAsia="Calibri" w:hAnsi="Times New Roman" w:cs="Times New Roman"/>
          <w:b/>
          <w:sz w:val="28"/>
        </w:rPr>
        <w:lastRenderedPageBreak/>
        <w:t xml:space="preserve">Содержание </w:t>
      </w:r>
    </w:p>
    <w:p w:rsidR="0029397C" w:rsidRPr="009C40F0" w:rsidRDefault="0029397C" w:rsidP="0029397C">
      <w:pPr>
        <w:rPr>
          <w:rFonts w:ascii="Times New Roman" w:eastAsia="Calibri" w:hAnsi="Times New Roman" w:cs="Times New Roman"/>
          <w:sz w:val="28"/>
        </w:rPr>
      </w:pPr>
      <w:r w:rsidRPr="009C40F0">
        <w:rPr>
          <w:rFonts w:ascii="Times New Roman" w:eastAsia="Calibri" w:hAnsi="Times New Roman" w:cs="Times New Roman"/>
          <w:sz w:val="28"/>
        </w:rPr>
        <w:t>1. Пояснительная записка</w:t>
      </w:r>
    </w:p>
    <w:p w:rsidR="0029397C" w:rsidRPr="009C40F0" w:rsidRDefault="0029397C" w:rsidP="0029397C">
      <w:pPr>
        <w:rPr>
          <w:rFonts w:ascii="Times New Roman" w:eastAsia="Calibri" w:hAnsi="Times New Roman" w:cs="Times New Roman"/>
          <w:sz w:val="28"/>
        </w:rPr>
      </w:pPr>
      <w:r w:rsidRPr="009C40F0">
        <w:rPr>
          <w:rFonts w:ascii="Times New Roman" w:eastAsia="Calibri" w:hAnsi="Times New Roman" w:cs="Times New Roman"/>
          <w:sz w:val="28"/>
        </w:rPr>
        <w:t>2. Общая характеристика учебного предмета</w:t>
      </w:r>
    </w:p>
    <w:p w:rsidR="0029397C" w:rsidRPr="009C40F0" w:rsidRDefault="0029397C" w:rsidP="0029397C">
      <w:pPr>
        <w:rPr>
          <w:rFonts w:ascii="Times New Roman" w:eastAsia="Calibri" w:hAnsi="Times New Roman" w:cs="Times New Roman"/>
          <w:sz w:val="28"/>
        </w:rPr>
      </w:pPr>
      <w:r w:rsidRPr="009C40F0">
        <w:rPr>
          <w:rFonts w:ascii="Times New Roman" w:eastAsia="Calibri" w:hAnsi="Times New Roman" w:cs="Times New Roman"/>
          <w:sz w:val="28"/>
        </w:rPr>
        <w:t>3. Место учебного предмета в учебном плане</w:t>
      </w:r>
    </w:p>
    <w:p w:rsidR="0029397C" w:rsidRPr="009C40F0" w:rsidRDefault="0029397C" w:rsidP="0029397C">
      <w:pPr>
        <w:rPr>
          <w:rFonts w:ascii="Times New Roman" w:eastAsia="Calibri" w:hAnsi="Times New Roman" w:cs="Times New Roman"/>
          <w:sz w:val="28"/>
        </w:rPr>
      </w:pPr>
      <w:r w:rsidRPr="009C40F0">
        <w:rPr>
          <w:rFonts w:ascii="Times New Roman" w:eastAsia="Calibri" w:hAnsi="Times New Roman" w:cs="Times New Roman"/>
          <w:sz w:val="28"/>
        </w:rPr>
        <w:t xml:space="preserve">4. Содержание </w:t>
      </w:r>
      <w:r w:rsidR="0062521F">
        <w:rPr>
          <w:rFonts w:ascii="Times New Roman" w:eastAsia="Calibri" w:hAnsi="Times New Roman" w:cs="Times New Roman"/>
          <w:sz w:val="28"/>
        </w:rPr>
        <w:t>курса</w:t>
      </w:r>
    </w:p>
    <w:p w:rsidR="0029397C" w:rsidRPr="009C40F0" w:rsidRDefault="0029397C" w:rsidP="0029397C">
      <w:pPr>
        <w:rPr>
          <w:rFonts w:ascii="Times New Roman" w:eastAsia="Calibri" w:hAnsi="Times New Roman" w:cs="Times New Roman"/>
          <w:sz w:val="28"/>
        </w:rPr>
      </w:pPr>
      <w:r w:rsidRPr="009C40F0">
        <w:rPr>
          <w:rFonts w:ascii="Times New Roman" w:eastAsia="Calibri" w:hAnsi="Times New Roman" w:cs="Times New Roman"/>
          <w:sz w:val="28"/>
        </w:rPr>
        <w:t>5. Тематическое планирование</w:t>
      </w:r>
    </w:p>
    <w:p w:rsidR="0029397C" w:rsidRPr="009C40F0" w:rsidRDefault="0029397C" w:rsidP="0029397C">
      <w:pPr>
        <w:rPr>
          <w:rFonts w:ascii="Times New Roman" w:eastAsia="Calibri" w:hAnsi="Times New Roman" w:cs="Times New Roman"/>
          <w:sz w:val="28"/>
        </w:rPr>
      </w:pPr>
      <w:r w:rsidRPr="009C40F0">
        <w:rPr>
          <w:rFonts w:ascii="Times New Roman" w:eastAsia="Calibri" w:hAnsi="Times New Roman" w:cs="Times New Roman"/>
          <w:sz w:val="28"/>
        </w:rPr>
        <w:t>6. Календарно - тематическое планирование</w:t>
      </w:r>
    </w:p>
    <w:p w:rsidR="0029397C" w:rsidRPr="009C40F0" w:rsidRDefault="0029397C" w:rsidP="0029397C">
      <w:pPr>
        <w:rPr>
          <w:rFonts w:ascii="Times New Roman" w:eastAsia="Calibri" w:hAnsi="Times New Roman" w:cs="Times New Roman"/>
          <w:sz w:val="28"/>
        </w:rPr>
      </w:pPr>
      <w:r w:rsidRPr="009C40F0">
        <w:rPr>
          <w:rFonts w:ascii="Times New Roman" w:eastAsia="Calibri" w:hAnsi="Times New Roman" w:cs="Times New Roman"/>
          <w:sz w:val="28"/>
        </w:rPr>
        <w:t xml:space="preserve">7. </w:t>
      </w:r>
      <w:proofErr w:type="spellStart"/>
      <w:r w:rsidRPr="009C40F0">
        <w:rPr>
          <w:rFonts w:ascii="Times New Roman" w:eastAsia="Calibri" w:hAnsi="Times New Roman" w:cs="Times New Roman"/>
          <w:sz w:val="28"/>
        </w:rPr>
        <w:t>Учебно</w:t>
      </w:r>
      <w:proofErr w:type="spellEnd"/>
      <w:r w:rsidRPr="009C40F0">
        <w:rPr>
          <w:rFonts w:ascii="Times New Roman" w:eastAsia="Calibri" w:hAnsi="Times New Roman" w:cs="Times New Roman"/>
          <w:sz w:val="28"/>
        </w:rPr>
        <w:t xml:space="preserve"> - методическая и образовательная литература</w:t>
      </w:r>
    </w:p>
    <w:p w:rsidR="0029397C" w:rsidRPr="009C40F0" w:rsidRDefault="0029397C" w:rsidP="0029397C">
      <w:pPr>
        <w:rPr>
          <w:rFonts w:ascii="Times New Roman" w:eastAsia="Calibri" w:hAnsi="Times New Roman" w:cs="Times New Roman"/>
          <w:sz w:val="28"/>
        </w:rPr>
      </w:pPr>
      <w:r w:rsidRPr="009C40F0">
        <w:rPr>
          <w:rFonts w:ascii="Times New Roman" w:eastAsia="Calibri" w:hAnsi="Times New Roman" w:cs="Times New Roman"/>
          <w:sz w:val="28"/>
        </w:rPr>
        <w:t xml:space="preserve">8. Результаты освоения </w:t>
      </w:r>
      <w:r w:rsidR="0062521F">
        <w:rPr>
          <w:rFonts w:ascii="Times New Roman" w:eastAsia="Calibri" w:hAnsi="Times New Roman" w:cs="Times New Roman"/>
          <w:sz w:val="28"/>
        </w:rPr>
        <w:t>курса «Русский язык. 11 класс»</w:t>
      </w:r>
      <w:r w:rsidRPr="009C40F0">
        <w:rPr>
          <w:rFonts w:ascii="Times New Roman" w:eastAsia="Calibri" w:hAnsi="Times New Roman" w:cs="Times New Roman"/>
          <w:sz w:val="28"/>
        </w:rPr>
        <w:t xml:space="preserve"> и систем</w:t>
      </w:r>
      <w:r w:rsidR="0062521F">
        <w:rPr>
          <w:rFonts w:ascii="Times New Roman" w:eastAsia="Calibri" w:hAnsi="Times New Roman" w:cs="Times New Roman"/>
          <w:sz w:val="28"/>
        </w:rPr>
        <w:t>а</w:t>
      </w:r>
      <w:r w:rsidRPr="009C40F0">
        <w:rPr>
          <w:rFonts w:ascii="Times New Roman" w:eastAsia="Calibri" w:hAnsi="Times New Roman" w:cs="Times New Roman"/>
          <w:sz w:val="28"/>
        </w:rPr>
        <w:t xml:space="preserve"> их оценивания</w:t>
      </w:r>
    </w:p>
    <w:p w:rsidR="0029397C" w:rsidRPr="009C40F0" w:rsidRDefault="0029397C" w:rsidP="0029397C">
      <w:pPr>
        <w:rPr>
          <w:rFonts w:ascii="Times New Roman" w:eastAsia="Calibri" w:hAnsi="Times New Roman" w:cs="Times New Roman"/>
          <w:sz w:val="24"/>
        </w:rPr>
      </w:pPr>
    </w:p>
    <w:p w:rsidR="0029397C" w:rsidRPr="009C40F0" w:rsidRDefault="0029397C" w:rsidP="0029397C">
      <w:pPr>
        <w:spacing w:after="0" w:line="240" w:lineRule="auto"/>
        <w:jc w:val="center"/>
        <w:rPr>
          <w:rFonts w:ascii="Times New Roman" w:eastAsia="Times New Roman" w:hAnsi="Times New Roman" w:cs="Times New Roman"/>
          <w:b/>
          <w:sz w:val="28"/>
        </w:rPr>
      </w:pPr>
    </w:p>
    <w:p w:rsidR="0029397C" w:rsidRPr="009C40F0" w:rsidRDefault="0029397C" w:rsidP="0029397C">
      <w:pPr>
        <w:spacing w:after="0" w:line="240" w:lineRule="auto"/>
        <w:jc w:val="center"/>
        <w:rPr>
          <w:rFonts w:ascii="Times New Roman" w:eastAsia="Times New Roman" w:hAnsi="Times New Roman" w:cs="Times New Roman"/>
          <w:b/>
          <w:sz w:val="28"/>
        </w:rPr>
      </w:pPr>
    </w:p>
    <w:p w:rsidR="0029397C" w:rsidRPr="009C40F0" w:rsidRDefault="0029397C" w:rsidP="0029397C">
      <w:pPr>
        <w:spacing w:after="0" w:line="240" w:lineRule="auto"/>
        <w:jc w:val="center"/>
        <w:rPr>
          <w:rFonts w:ascii="Times New Roman" w:eastAsia="Times New Roman" w:hAnsi="Times New Roman" w:cs="Times New Roman"/>
          <w:b/>
          <w:sz w:val="28"/>
        </w:rPr>
      </w:pPr>
    </w:p>
    <w:p w:rsidR="00684859" w:rsidRPr="009C40F0" w:rsidRDefault="00684859" w:rsidP="0029397C">
      <w:pPr>
        <w:spacing w:after="0" w:line="240" w:lineRule="auto"/>
        <w:jc w:val="center"/>
        <w:rPr>
          <w:rFonts w:ascii="Times New Roman" w:eastAsia="Times New Roman" w:hAnsi="Times New Roman" w:cs="Times New Roman"/>
          <w:b/>
          <w:sz w:val="28"/>
        </w:rPr>
      </w:pPr>
    </w:p>
    <w:p w:rsidR="00684859" w:rsidRPr="009C40F0" w:rsidRDefault="00684859" w:rsidP="0029397C">
      <w:pPr>
        <w:spacing w:after="0" w:line="240" w:lineRule="auto"/>
        <w:jc w:val="center"/>
        <w:rPr>
          <w:rFonts w:ascii="Times New Roman" w:eastAsia="Times New Roman" w:hAnsi="Times New Roman" w:cs="Times New Roman"/>
          <w:b/>
          <w:sz w:val="28"/>
        </w:rPr>
      </w:pPr>
    </w:p>
    <w:p w:rsidR="00684859" w:rsidRPr="009C40F0" w:rsidRDefault="00684859" w:rsidP="0029397C">
      <w:pPr>
        <w:spacing w:after="0" w:line="240" w:lineRule="auto"/>
        <w:jc w:val="center"/>
        <w:rPr>
          <w:rFonts w:ascii="Times New Roman" w:eastAsia="Times New Roman" w:hAnsi="Times New Roman" w:cs="Times New Roman"/>
          <w:b/>
          <w:sz w:val="28"/>
        </w:rPr>
      </w:pPr>
    </w:p>
    <w:p w:rsidR="00684859" w:rsidRPr="009C40F0" w:rsidRDefault="00684859" w:rsidP="0029397C">
      <w:pPr>
        <w:spacing w:after="0" w:line="240" w:lineRule="auto"/>
        <w:jc w:val="center"/>
        <w:rPr>
          <w:rFonts w:ascii="Times New Roman" w:eastAsia="Times New Roman" w:hAnsi="Times New Roman" w:cs="Times New Roman"/>
          <w:b/>
          <w:sz w:val="28"/>
        </w:rPr>
      </w:pPr>
    </w:p>
    <w:p w:rsidR="00684859" w:rsidRPr="009C40F0" w:rsidRDefault="00684859" w:rsidP="0029397C">
      <w:pPr>
        <w:spacing w:after="0" w:line="240" w:lineRule="auto"/>
        <w:jc w:val="center"/>
        <w:rPr>
          <w:rFonts w:ascii="Times New Roman" w:eastAsia="Times New Roman" w:hAnsi="Times New Roman" w:cs="Times New Roman"/>
          <w:b/>
          <w:sz w:val="28"/>
        </w:rPr>
      </w:pPr>
    </w:p>
    <w:p w:rsidR="00684859" w:rsidRPr="009C40F0" w:rsidRDefault="00684859" w:rsidP="0029397C">
      <w:pPr>
        <w:spacing w:after="0" w:line="240" w:lineRule="auto"/>
        <w:jc w:val="center"/>
        <w:rPr>
          <w:rFonts w:ascii="Times New Roman" w:eastAsia="Times New Roman" w:hAnsi="Times New Roman" w:cs="Times New Roman"/>
          <w:b/>
          <w:sz w:val="28"/>
        </w:rPr>
      </w:pPr>
    </w:p>
    <w:p w:rsidR="00684859" w:rsidRPr="009C40F0" w:rsidRDefault="00684859" w:rsidP="0029397C">
      <w:pPr>
        <w:spacing w:after="0" w:line="240" w:lineRule="auto"/>
        <w:jc w:val="center"/>
        <w:rPr>
          <w:rFonts w:ascii="Times New Roman" w:eastAsia="Times New Roman" w:hAnsi="Times New Roman" w:cs="Times New Roman"/>
          <w:b/>
          <w:sz w:val="28"/>
        </w:rPr>
      </w:pPr>
    </w:p>
    <w:p w:rsidR="00684859" w:rsidRPr="009C40F0" w:rsidRDefault="00684859" w:rsidP="0029397C">
      <w:pPr>
        <w:spacing w:after="0" w:line="240" w:lineRule="auto"/>
        <w:jc w:val="center"/>
        <w:rPr>
          <w:rFonts w:ascii="Times New Roman" w:eastAsia="Times New Roman" w:hAnsi="Times New Roman" w:cs="Times New Roman"/>
          <w:b/>
          <w:sz w:val="28"/>
        </w:rPr>
      </w:pPr>
    </w:p>
    <w:p w:rsidR="00684859" w:rsidRPr="009C40F0" w:rsidRDefault="00684859" w:rsidP="0029397C">
      <w:pPr>
        <w:spacing w:after="0" w:line="240" w:lineRule="auto"/>
        <w:jc w:val="center"/>
        <w:rPr>
          <w:rFonts w:ascii="Times New Roman" w:eastAsia="Times New Roman" w:hAnsi="Times New Roman" w:cs="Times New Roman"/>
          <w:b/>
          <w:sz w:val="28"/>
        </w:rPr>
      </w:pPr>
    </w:p>
    <w:p w:rsidR="00684859" w:rsidRPr="009C40F0" w:rsidRDefault="00684859" w:rsidP="0029397C">
      <w:pPr>
        <w:spacing w:after="0" w:line="240" w:lineRule="auto"/>
        <w:jc w:val="center"/>
        <w:rPr>
          <w:rFonts w:ascii="Times New Roman" w:eastAsia="Times New Roman" w:hAnsi="Times New Roman" w:cs="Times New Roman"/>
          <w:b/>
          <w:sz w:val="28"/>
        </w:rPr>
      </w:pPr>
    </w:p>
    <w:p w:rsidR="00684859" w:rsidRPr="009C40F0" w:rsidRDefault="00684859" w:rsidP="0029397C">
      <w:pPr>
        <w:spacing w:after="0" w:line="240" w:lineRule="auto"/>
        <w:jc w:val="center"/>
        <w:rPr>
          <w:rFonts w:ascii="Times New Roman" w:eastAsia="Times New Roman" w:hAnsi="Times New Roman" w:cs="Times New Roman"/>
          <w:b/>
          <w:sz w:val="28"/>
        </w:rPr>
      </w:pPr>
    </w:p>
    <w:p w:rsidR="00684859" w:rsidRPr="009C40F0" w:rsidRDefault="00684859" w:rsidP="0029397C">
      <w:pPr>
        <w:spacing w:after="0" w:line="240" w:lineRule="auto"/>
        <w:jc w:val="center"/>
        <w:rPr>
          <w:rFonts w:ascii="Times New Roman" w:eastAsia="Times New Roman" w:hAnsi="Times New Roman" w:cs="Times New Roman"/>
          <w:b/>
          <w:sz w:val="28"/>
        </w:rPr>
      </w:pPr>
    </w:p>
    <w:p w:rsidR="00684859" w:rsidRPr="009C40F0" w:rsidRDefault="00684859" w:rsidP="0029397C">
      <w:pPr>
        <w:spacing w:after="0" w:line="240" w:lineRule="auto"/>
        <w:jc w:val="center"/>
        <w:rPr>
          <w:rFonts w:ascii="Times New Roman" w:eastAsia="Times New Roman" w:hAnsi="Times New Roman" w:cs="Times New Roman"/>
          <w:b/>
          <w:sz w:val="28"/>
        </w:rPr>
      </w:pPr>
    </w:p>
    <w:p w:rsidR="00684859" w:rsidRPr="009C40F0" w:rsidRDefault="00684859" w:rsidP="0029397C">
      <w:pPr>
        <w:spacing w:after="0" w:line="240" w:lineRule="auto"/>
        <w:jc w:val="center"/>
        <w:rPr>
          <w:rFonts w:ascii="Times New Roman" w:eastAsia="Times New Roman" w:hAnsi="Times New Roman" w:cs="Times New Roman"/>
          <w:b/>
          <w:sz w:val="28"/>
        </w:rPr>
      </w:pPr>
    </w:p>
    <w:p w:rsidR="00684859" w:rsidRPr="009C40F0" w:rsidRDefault="00684859" w:rsidP="0029397C">
      <w:pPr>
        <w:spacing w:after="0" w:line="240" w:lineRule="auto"/>
        <w:jc w:val="center"/>
        <w:rPr>
          <w:rFonts w:ascii="Times New Roman" w:eastAsia="Times New Roman" w:hAnsi="Times New Roman" w:cs="Times New Roman"/>
          <w:b/>
          <w:sz w:val="28"/>
        </w:rPr>
      </w:pPr>
    </w:p>
    <w:p w:rsidR="00684859" w:rsidRPr="009C40F0" w:rsidRDefault="00684859" w:rsidP="0029397C">
      <w:pPr>
        <w:spacing w:after="0" w:line="240" w:lineRule="auto"/>
        <w:jc w:val="center"/>
        <w:rPr>
          <w:rFonts w:ascii="Times New Roman" w:eastAsia="Times New Roman" w:hAnsi="Times New Roman" w:cs="Times New Roman"/>
          <w:b/>
          <w:sz w:val="28"/>
        </w:rPr>
      </w:pPr>
    </w:p>
    <w:p w:rsidR="00684859" w:rsidRPr="009C40F0" w:rsidRDefault="00684859" w:rsidP="0029397C">
      <w:pPr>
        <w:spacing w:after="0" w:line="240" w:lineRule="auto"/>
        <w:jc w:val="center"/>
        <w:rPr>
          <w:rFonts w:ascii="Times New Roman" w:eastAsia="Times New Roman" w:hAnsi="Times New Roman" w:cs="Times New Roman"/>
          <w:b/>
          <w:sz w:val="28"/>
        </w:rPr>
      </w:pPr>
    </w:p>
    <w:p w:rsidR="00684859" w:rsidRPr="009C40F0" w:rsidRDefault="00684859" w:rsidP="0029397C">
      <w:pPr>
        <w:spacing w:after="0" w:line="240" w:lineRule="auto"/>
        <w:jc w:val="center"/>
        <w:rPr>
          <w:rFonts w:ascii="Times New Roman" w:eastAsia="Times New Roman" w:hAnsi="Times New Roman" w:cs="Times New Roman"/>
          <w:b/>
          <w:sz w:val="28"/>
        </w:rPr>
      </w:pPr>
    </w:p>
    <w:p w:rsidR="0029397C" w:rsidRPr="009C40F0" w:rsidRDefault="0029397C" w:rsidP="0029397C">
      <w:pPr>
        <w:spacing w:after="0" w:line="240" w:lineRule="auto"/>
        <w:jc w:val="center"/>
        <w:rPr>
          <w:rFonts w:ascii="Times New Roman" w:eastAsia="Times New Roman" w:hAnsi="Times New Roman" w:cs="Times New Roman"/>
          <w:b/>
          <w:sz w:val="28"/>
        </w:rPr>
      </w:pPr>
    </w:p>
    <w:p w:rsidR="0029397C" w:rsidRPr="009C40F0" w:rsidRDefault="0029397C" w:rsidP="0029397C">
      <w:pPr>
        <w:rPr>
          <w:rFonts w:ascii="Times New Roman" w:eastAsia="Times New Roman" w:hAnsi="Times New Roman" w:cs="Times New Roman"/>
          <w:sz w:val="24"/>
        </w:rPr>
      </w:pPr>
    </w:p>
    <w:p w:rsidR="0029397C" w:rsidRPr="009C40F0" w:rsidRDefault="0029397C" w:rsidP="0029397C">
      <w:pPr>
        <w:rPr>
          <w:rFonts w:ascii="Times New Roman" w:eastAsia="Times New Roman" w:hAnsi="Times New Roman" w:cs="Times New Roman"/>
          <w:sz w:val="24"/>
        </w:rPr>
      </w:pPr>
    </w:p>
    <w:p w:rsidR="00D402C8" w:rsidRDefault="00D402C8" w:rsidP="00684859">
      <w:pPr>
        <w:jc w:val="center"/>
        <w:rPr>
          <w:rFonts w:ascii="Times New Roman" w:eastAsia="Times New Roman" w:hAnsi="Times New Roman" w:cs="Times New Roman"/>
          <w:sz w:val="28"/>
        </w:rPr>
      </w:pPr>
    </w:p>
    <w:p w:rsidR="0029397C" w:rsidRPr="009C40F0" w:rsidRDefault="0029397C" w:rsidP="00684859">
      <w:pPr>
        <w:jc w:val="center"/>
        <w:rPr>
          <w:rFonts w:ascii="Times New Roman" w:eastAsia="Times New Roman" w:hAnsi="Times New Roman" w:cs="Times New Roman"/>
          <w:b/>
          <w:sz w:val="28"/>
        </w:rPr>
      </w:pPr>
      <w:r w:rsidRPr="009C40F0">
        <w:rPr>
          <w:rFonts w:ascii="Times New Roman" w:eastAsia="Times New Roman" w:hAnsi="Times New Roman" w:cs="Times New Roman"/>
          <w:sz w:val="28"/>
        </w:rPr>
        <w:lastRenderedPageBreak/>
        <w:t xml:space="preserve">1. </w:t>
      </w:r>
      <w:r w:rsidRPr="009C40F0">
        <w:rPr>
          <w:rFonts w:ascii="Times New Roman" w:eastAsia="Times New Roman" w:hAnsi="Times New Roman" w:cs="Times New Roman"/>
          <w:b/>
          <w:sz w:val="28"/>
        </w:rPr>
        <w:t>Пояснительная записка</w:t>
      </w:r>
    </w:p>
    <w:p w:rsidR="0029397C" w:rsidRPr="006D5817" w:rsidRDefault="0029397C" w:rsidP="0029397C">
      <w:pPr>
        <w:jc w:val="both"/>
        <w:rPr>
          <w:rFonts w:ascii="Times New Roman" w:eastAsia="Times New Roman" w:hAnsi="Times New Roman" w:cs="Times New Roman"/>
          <w:b/>
          <w:sz w:val="28"/>
          <w:szCs w:val="28"/>
        </w:rPr>
      </w:pPr>
      <w:r w:rsidRPr="006D5817">
        <w:rPr>
          <w:rFonts w:ascii="Times New Roman" w:eastAsia="Times New Roman" w:hAnsi="Times New Roman" w:cs="Times New Roman"/>
          <w:sz w:val="28"/>
          <w:szCs w:val="28"/>
        </w:rPr>
        <w:t>Данная рабочая программа составлена на основе авторской «Программы по русскому языку для 10-11 классов общеобразовательных учреждений</w:t>
      </w:r>
      <w:proofErr w:type="gramStart"/>
      <w:r w:rsidRPr="006D5817">
        <w:rPr>
          <w:rFonts w:ascii="Times New Roman" w:eastAsia="Times New Roman" w:hAnsi="Times New Roman" w:cs="Times New Roman"/>
          <w:sz w:val="28"/>
          <w:szCs w:val="28"/>
        </w:rPr>
        <w:t>»./</w:t>
      </w:r>
      <w:proofErr w:type="gramEnd"/>
      <w:r w:rsidRPr="006D5817">
        <w:rPr>
          <w:rFonts w:ascii="Times New Roman" w:eastAsia="Times New Roman" w:hAnsi="Times New Roman" w:cs="Times New Roman"/>
          <w:sz w:val="28"/>
          <w:szCs w:val="28"/>
        </w:rPr>
        <w:t xml:space="preserve">А. И. Власенков, Л. М. </w:t>
      </w:r>
      <w:proofErr w:type="spellStart"/>
      <w:r w:rsidRPr="006D5817">
        <w:rPr>
          <w:rFonts w:ascii="Times New Roman" w:eastAsia="Times New Roman" w:hAnsi="Times New Roman" w:cs="Times New Roman"/>
          <w:sz w:val="28"/>
          <w:szCs w:val="28"/>
        </w:rPr>
        <w:t>Рыбченкова</w:t>
      </w:r>
      <w:proofErr w:type="spellEnd"/>
      <w:r w:rsidRPr="006D5817">
        <w:rPr>
          <w:rFonts w:ascii="Times New Roman" w:eastAsia="Times New Roman" w:hAnsi="Times New Roman" w:cs="Times New Roman"/>
          <w:sz w:val="28"/>
          <w:szCs w:val="28"/>
        </w:rPr>
        <w:t xml:space="preserve">, </w:t>
      </w:r>
      <w:proofErr w:type="spellStart"/>
      <w:r w:rsidRPr="006D5817">
        <w:rPr>
          <w:rFonts w:ascii="Times New Roman" w:eastAsia="Times New Roman" w:hAnsi="Times New Roman" w:cs="Times New Roman"/>
          <w:sz w:val="28"/>
          <w:szCs w:val="28"/>
        </w:rPr>
        <w:t>Н.А.Николина</w:t>
      </w:r>
      <w:proofErr w:type="spellEnd"/>
      <w:r w:rsidRPr="006D5817">
        <w:rPr>
          <w:rFonts w:ascii="Times New Roman" w:eastAsia="Times New Roman" w:hAnsi="Times New Roman" w:cs="Times New Roman"/>
          <w:sz w:val="28"/>
          <w:szCs w:val="28"/>
        </w:rPr>
        <w:t>– М.,: Просвещение, 201</w:t>
      </w:r>
      <w:r w:rsidR="009C40F0" w:rsidRPr="006D5817">
        <w:rPr>
          <w:rFonts w:ascii="Times New Roman" w:eastAsia="Times New Roman" w:hAnsi="Times New Roman" w:cs="Times New Roman"/>
          <w:sz w:val="28"/>
          <w:szCs w:val="28"/>
        </w:rPr>
        <w:t>3</w:t>
      </w:r>
      <w:r w:rsidRPr="006D5817">
        <w:rPr>
          <w:rFonts w:ascii="Times New Roman" w:eastAsia="Times New Roman" w:hAnsi="Times New Roman" w:cs="Times New Roman"/>
          <w:sz w:val="28"/>
          <w:szCs w:val="28"/>
        </w:rPr>
        <w:t>.</w:t>
      </w:r>
    </w:p>
    <w:p w:rsidR="0029397C" w:rsidRPr="006D5817" w:rsidRDefault="0029397C" w:rsidP="0029397C">
      <w:pPr>
        <w:spacing w:after="0" w:line="240" w:lineRule="auto"/>
        <w:ind w:right="567"/>
        <w:rPr>
          <w:rFonts w:ascii="Times New Roman" w:eastAsia="Times New Roman" w:hAnsi="Times New Roman" w:cs="Times New Roman"/>
          <w:color w:val="2A2A92"/>
          <w:sz w:val="28"/>
          <w:szCs w:val="28"/>
          <w:shd w:val="clear" w:color="auto" w:fill="FFFFFF"/>
        </w:rPr>
      </w:pPr>
      <w:r w:rsidRPr="006D5817">
        <w:rPr>
          <w:rFonts w:ascii="Times New Roman" w:eastAsia="Times New Roman" w:hAnsi="Times New Roman" w:cs="Times New Roman"/>
          <w:sz w:val="28"/>
          <w:szCs w:val="28"/>
          <w:shd w:val="clear" w:color="auto" w:fill="FFFFFF"/>
        </w:rPr>
        <w:t>Реализация рабочей программы  по русскому языку  обеспечивается следующими нормативно правовыми документами:</w:t>
      </w:r>
    </w:p>
    <w:p w:rsidR="0029397C" w:rsidRPr="009C40F0" w:rsidRDefault="0029397C" w:rsidP="0029397C">
      <w:pPr>
        <w:spacing w:after="0" w:line="240" w:lineRule="auto"/>
        <w:ind w:right="567"/>
        <w:rPr>
          <w:rFonts w:ascii="Times New Roman" w:eastAsia="Times New Roman" w:hAnsi="Times New Roman" w:cs="Times New Roman"/>
          <w:b/>
          <w:color w:val="2A2A92"/>
          <w:sz w:val="24"/>
          <w:shd w:val="clear" w:color="auto" w:fill="FFFFFF"/>
        </w:rPr>
      </w:pPr>
    </w:p>
    <w:p w:rsidR="00C605A5" w:rsidRPr="00C605A5" w:rsidRDefault="00C605A5" w:rsidP="00C605A5">
      <w:pPr>
        <w:numPr>
          <w:ilvl w:val="0"/>
          <w:numId w:val="24"/>
        </w:numPr>
        <w:spacing w:after="0" w:line="240" w:lineRule="auto"/>
        <w:contextualSpacing/>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ФЕДЕРАЛЬНЫЙ  ЗАКОН ОТ 29.12.2012г. № 273-ФЗ (ред. от 13.07.2015г.) "ОБ  ОБРАЗОВАНИИ В РОССИЙСКОЙ ФЕДЕРАЦИИ" (с изменениями и дополнениями, вступил в силу с 24.07.2015г.)</w:t>
      </w:r>
    </w:p>
    <w:p w:rsidR="00C605A5" w:rsidRPr="00C605A5" w:rsidRDefault="00C605A5" w:rsidP="00C605A5">
      <w:pPr>
        <w:numPr>
          <w:ilvl w:val="0"/>
          <w:numId w:val="24"/>
        </w:numPr>
        <w:spacing w:after="0" w:line="240" w:lineRule="auto"/>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 xml:space="preserve">СТАНДАРТ ОСНОВНОГО ОБЩЕГО ОБРАЗОВАНИЯ ПО </w:t>
      </w:r>
      <w:proofErr w:type="gramStart"/>
      <w:r w:rsidRPr="00C605A5">
        <w:rPr>
          <w:rFonts w:ascii="Times New Roman" w:eastAsia="Times New Roman" w:hAnsi="Times New Roman" w:cs="Times New Roman"/>
          <w:sz w:val="28"/>
          <w:szCs w:val="28"/>
        </w:rPr>
        <w:t>Литературе  (</w:t>
      </w:r>
      <w:proofErr w:type="gramEnd"/>
      <w:r w:rsidRPr="00C605A5">
        <w:rPr>
          <w:rFonts w:ascii="Times New Roman" w:eastAsia="Times New Roman" w:hAnsi="Times New Roman" w:cs="Times New Roman"/>
          <w:sz w:val="28"/>
          <w:szCs w:val="28"/>
        </w:rPr>
        <w:t xml:space="preserve">Вестник образования России. 2004. № 12. С. 107-119) приказ от 05.03.2004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C605A5" w:rsidRPr="00C605A5" w:rsidRDefault="00191286" w:rsidP="00C605A5">
      <w:pPr>
        <w:numPr>
          <w:ilvl w:val="0"/>
          <w:numId w:val="24"/>
        </w:numPr>
        <w:spacing w:after="0" w:line="240" w:lineRule="auto"/>
        <w:contextualSpacing/>
        <w:rPr>
          <w:rFonts w:ascii="Times New Roman" w:eastAsia="Times New Roman" w:hAnsi="Times New Roman" w:cs="Times New Roman"/>
          <w:sz w:val="28"/>
          <w:szCs w:val="28"/>
        </w:rPr>
      </w:pPr>
      <w:hyperlink r:id="rId6" w:history="1">
        <w:r w:rsidR="00C605A5" w:rsidRPr="00C605A5">
          <w:rPr>
            <w:rFonts w:ascii="Times New Roman" w:eastAsia="Times New Roman" w:hAnsi="Times New Roman" w:cs="Times New Roman"/>
            <w:sz w:val="28"/>
            <w:szCs w:val="28"/>
          </w:rPr>
          <w:t>ФЕДЕРАЛЬНЫЙ ГОСУДАРСТВЕННЫЙ ОБРАЗОВАТЕЛЬНЫЙ СТАНДАРТ</w:t>
        </w:r>
      </w:hyperlink>
      <w:hyperlink r:id="rId7" w:history="1">
        <w:r w:rsidR="00C605A5" w:rsidRPr="00C605A5">
          <w:rPr>
            <w:rFonts w:ascii="Times New Roman" w:eastAsia="Times New Roman" w:hAnsi="Times New Roman" w:cs="Times New Roman"/>
            <w:sz w:val="28"/>
            <w:szCs w:val="28"/>
          </w:rPr>
          <w:t>ОСНОВНОГО ОБЩЕГО ОБРАЗОВАНИЯ</w:t>
        </w:r>
      </w:hyperlink>
      <w:r w:rsidR="00C605A5" w:rsidRPr="00C605A5">
        <w:rPr>
          <w:rFonts w:ascii="Times New Roman" w:eastAsia="Times New Roman" w:hAnsi="Times New Roman" w:cs="Times New Roman"/>
          <w:sz w:val="28"/>
          <w:szCs w:val="28"/>
        </w:rPr>
        <w:t xml:space="preserve"> (Приказ Министерства образования и науки РФ от 17.12.2010. № 1897)</w:t>
      </w:r>
    </w:p>
    <w:p w:rsidR="00C605A5" w:rsidRPr="00C605A5" w:rsidRDefault="00191286" w:rsidP="00C605A5">
      <w:pPr>
        <w:numPr>
          <w:ilvl w:val="0"/>
          <w:numId w:val="24"/>
        </w:numPr>
        <w:spacing w:after="0" w:line="240" w:lineRule="auto"/>
        <w:contextualSpacing/>
        <w:rPr>
          <w:rFonts w:ascii="Times New Roman" w:eastAsia="Times New Roman" w:hAnsi="Times New Roman" w:cs="Times New Roman"/>
          <w:sz w:val="28"/>
          <w:szCs w:val="28"/>
        </w:rPr>
      </w:pPr>
      <w:hyperlink r:id="rId8" w:history="1">
        <w:r w:rsidR="00C605A5" w:rsidRPr="00C605A5">
          <w:rPr>
            <w:rFonts w:ascii="Times New Roman" w:eastAsia="Times New Roman" w:hAnsi="Times New Roman" w:cs="Times New Roman"/>
            <w:sz w:val="28"/>
            <w:szCs w:val="28"/>
          </w:rPr>
          <w:t xml:space="preserve">Примерная основная образовательная программа образовательного учреждения. </w:t>
        </w:r>
      </w:hyperlink>
      <w:r w:rsidR="00C605A5" w:rsidRPr="00C605A5">
        <w:rPr>
          <w:rFonts w:ascii="Times New Roman" w:eastAsia="Times New Roman" w:hAnsi="Times New Roman" w:cs="Times New Roman"/>
          <w:sz w:val="28"/>
          <w:szCs w:val="28"/>
        </w:rPr>
        <w:t>Основная школа. От 18.04.2011. М.: Просвещение, 2011.</w:t>
      </w:r>
    </w:p>
    <w:p w:rsidR="00C605A5" w:rsidRPr="00C605A5" w:rsidRDefault="00191286" w:rsidP="00C605A5">
      <w:pPr>
        <w:widowControl w:val="0"/>
        <w:numPr>
          <w:ilvl w:val="0"/>
          <w:numId w:val="24"/>
        </w:numPr>
        <w:tabs>
          <w:tab w:val="left" w:pos="0"/>
        </w:tabs>
        <w:spacing w:after="0" w:line="240" w:lineRule="auto"/>
        <w:contextualSpacing/>
        <w:rPr>
          <w:rFonts w:ascii="Times New Roman" w:eastAsia="Times New Roman" w:hAnsi="Times New Roman" w:cs="Times New Roman"/>
          <w:sz w:val="28"/>
          <w:szCs w:val="28"/>
        </w:rPr>
      </w:pPr>
      <w:hyperlink r:id="rId9" w:history="1">
        <w:r w:rsidR="00C605A5" w:rsidRPr="00C605A5">
          <w:rPr>
            <w:rFonts w:ascii="Times New Roman" w:eastAsia="Times New Roman" w:hAnsi="Times New Roman" w:cs="Times New Roman"/>
            <w:sz w:val="28"/>
            <w:szCs w:val="28"/>
          </w:rPr>
          <w:t xml:space="preserve">Примерные программы основного общего образования по учебным предметам. </w:t>
        </w:r>
        <w:r w:rsidR="0062521F">
          <w:rPr>
            <w:rFonts w:ascii="Times New Roman" w:eastAsia="Times New Roman" w:hAnsi="Times New Roman" w:cs="Times New Roman"/>
            <w:sz w:val="28"/>
            <w:szCs w:val="28"/>
          </w:rPr>
          <w:t>Русский язык</w:t>
        </w:r>
        <w:r w:rsidR="00C605A5" w:rsidRPr="00C605A5">
          <w:rPr>
            <w:rFonts w:ascii="Times New Roman" w:eastAsia="Times New Roman" w:hAnsi="Times New Roman" w:cs="Times New Roman"/>
            <w:sz w:val="28"/>
            <w:szCs w:val="28"/>
          </w:rPr>
          <w:t>.</w:t>
        </w:r>
      </w:hyperlink>
    </w:p>
    <w:p w:rsidR="00C605A5" w:rsidRPr="00C605A5" w:rsidRDefault="00C605A5" w:rsidP="00C605A5">
      <w:pPr>
        <w:numPr>
          <w:ilvl w:val="0"/>
          <w:numId w:val="24"/>
        </w:numPr>
        <w:shd w:val="clear" w:color="auto" w:fill="FFFFFF"/>
        <w:spacing w:after="0" w:line="240" w:lineRule="auto"/>
        <w:contextualSpacing/>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Учебники, вошедшие в Федеральный перечень учебников, рекомендованных к использованию в школах в 2015-2016 гг. (Приказ Министерства образования и 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изменяющими документами – Приказы министерства образования и науки РФ от 08.06.2015г. № 576, от 28.12.2015г. № 1529, от 26.01.2016г. № 38, от 21.04.2016г. № 459 )</w:t>
      </w:r>
    </w:p>
    <w:p w:rsidR="00C605A5" w:rsidRPr="00C605A5" w:rsidRDefault="00191286" w:rsidP="00C605A5">
      <w:pPr>
        <w:numPr>
          <w:ilvl w:val="0"/>
          <w:numId w:val="24"/>
        </w:numPr>
        <w:spacing w:after="0" w:line="240" w:lineRule="auto"/>
        <w:contextualSpacing/>
        <w:rPr>
          <w:rFonts w:ascii="Times New Roman" w:eastAsia="Times New Roman" w:hAnsi="Times New Roman" w:cs="Times New Roman"/>
          <w:sz w:val="28"/>
          <w:szCs w:val="28"/>
        </w:rPr>
      </w:pPr>
      <w:hyperlink r:id="rId10" w:history="1">
        <w:r w:rsidR="00C605A5" w:rsidRPr="00C605A5">
          <w:rPr>
            <w:rFonts w:ascii="Times New Roman" w:eastAsia="Times New Roman" w:hAnsi="Times New Roman" w:cs="Times New Roman"/>
            <w:sz w:val="28"/>
            <w:szCs w:val="28"/>
          </w:rPr>
          <w:t>Система гигиенических требований к условиям реализации основной образовательной программы ос</w:t>
        </w:r>
      </w:hyperlink>
      <w:r w:rsidR="00C605A5" w:rsidRPr="00C605A5">
        <w:rPr>
          <w:rFonts w:ascii="Times New Roman" w:eastAsia="Times New Roman" w:hAnsi="Times New Roman" w:cs="Times New Roman"/>
          <w:sz w:val="28"/>
          <w:szCs w:val="28"/>
        </w:rPr>
        <w:t xml:space="preserve">новного общего </w:t>
      </w:r>
      <w:proofErr w:type="gramStart"/>
      <w:r w:rsidR="00C605A5" w:rsidRPr="00C605A5">
        <w:rPr>
          <w:rFonts w:ascii="Times New Roman" w:eastAsia="Times New Roman" w:hAnsi="Times New Roman" w:cs="Times New Roman"/>
          <w:sz w:val="28"/>
          <w:szCs w:val="28"/>
        </w:rPr>
        <w:t>образования  (</w:t>
      </w:r>
      <w:proofErr w:type="gramEnd"/>
      <w:r w:rsidR="00C605A5" w:rsidRPr="00C605A5">
        <w:rPr>
          <w:rFonts w:ascii="Times New Roman" w:eastAsia="Times New Roman" w:hAnsi="Times New Roman" w:cs="Times New Roman"/>
          <w:sz w:val="28"/>
          <w:szCs w:val="28"/>
        </w:rPr>
        <w:t>п.8. Требования к организации учебного процесса, в котором описаны требования к уроку, требования к техническим средствам обучения, к продолжительности домашних заданий и др.)</w:t>
      </w:r>
    </w:p>
    <w:p w:rsidR="00C605A5" w:rsidRPr="00C605A5" w:rsidRDefault="00C605A5" w:rsidP="00C605A5">
      <w:pPr>
        <w:numPr>
          <w:ilvl w:val="0"/>
          <w:numId w:val="24"/>
        </w:numPr>
        <w:spacing w:after="0" w:line="240" w:lineRule="auto"/>
        <w:contextualSpacing/>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Изменения в федеральный базисный учебный план (Приказ Министерства образования и науки РФ от 3.06.2011. №1994)</w:t>
      </w:r>
    </w:p>
    <w:p w:rsidR="00C605A5" w:rsidRPr="00C605A5" w:rsidRDefault="00C605A5" w:rsidP="00C605A5">
      <w:pPr>
        <w:numPr>
          <w:ilvl w:val="0"/>
          <w:numId w:val="24"/>
        </w:numPr>
        <w:spacing w:after="0" w:line="240" w:lineRule="auto"/>
        <w:contextualSpacing/>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Учебный план МБОУ Андреевской СШ №3 на 201</w:t>
      </w:r>
      <w:r w:rsidR="00667E12">
        <w:rPr>
          <w:rFonts w:ascii="Times New Roman" w:eastAsia="Times New Roman" w:hAnsi="Times New Roman" w:cs="Times New Roman"/>
          <w:sz w:val="28"/>
          <w:szCs w:val="28"/>
        </w:rPr>
        <w:t>8</w:t>
      </w:r>
      <w:r w:rsidRPr="00C605A5">
        <w:rPr>
          <w:rFonts w:ascii="Times New Roman" w:eastAsia="Times New Roman" w:hAnsi="Times New Roman" w:cs="Times New Roman"/>
          <w:sz w:val="28"/>
          <w:szCs w:val="28"/>
        </w:rPr>
        <w:t xml:space="preserve"> - 201</w:t>
      </w:r>
      <w:r w:rsidR="00667E12">
        <w:rPr>
          <w:rFonts w:ascii="Times New Roman" w:eastAsia="Times New Roman" w:hAnsi="Times New Roman" w:cs="Times New Roman"/>
          <w:sz w:val="28"/>
          <w:szCs w:val="28"/>
        </w:rPr>
        <w:t>9</w:t>
      </w:r>
      <w:r w:rsidRPr="00C605A5">
        <w:rPr>
          <w:rFonts w:ascii="Times New Roman" w:eastAsia="Times New Roman" w:hAnsi="Times New Roman" w:cs="Times New Roman"/>
          <w:sz w:val="28"/>
          <w:szCs w:val="28"/>
        </w:rPr>
        <w:t xml:space="preserve"> учебный год.</w:t>
      </w:r>
    </w:p>
    <w:p w:rsidR="00C605A5" w:rsidRPr="00C605A5" w:rsidRDefault="00C605A5" w:rsidP="00C605A5">
      <w:pPr>
        <w:numPr>
          <w:ilvl w:val="0"/>
          <w:numId w:val="24"/>
        </w:numPr>
        <w:spacing w:after="0" w:line="240" w:lineRule="auto"/>
        <w:contextualSpacing/>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Положение о рабочей программе учителя;</w:t>
      </w:r>
    </w:p>
    <w:p w:rsidR="00C605A5" w:rsidRPr="00C605A5" w:rsidRDefault="00191286" w:rsidP="00C605A5">
      <w:pPr>
        <w:numPr>
          <w:ilvl w:val="0"/>
          <w:numId w:val="24"/>
        </w:numPr>
        <w:spacing w:after="0" w:line="240" w:lineRule="auto"/>
        <w:ind w:right="-24"/>
        <w:contextualSpacing/>
        <w:rPr>
          <w:rFonts w:ascii="Times New Roman" w:eastAsia="Times New Roman" w:hAnsi="Times New Roman" w:cs="Times New Roman"/>
          <w:sz w:val="28"/>
          <w:szCs w:val="28"/>
        </w:rPr>
      </w:pPr>
      <w:hyperlink r:id="rId11" w:history="1">
        <w:r w:rsidR="00C605A5" w:rsidRPr="00C605A5">
          <w:rPr>
            <w:rFonts w:ascii="Times New Roman" w:eastAsia="Times New Roman" w:hAnsi="Times New Roman" w:cs="Times New Roman"/>
            <w:sz w:val="28"/>
            <w:szCs w:val="28"/>
          </w:rPr>
          <w:t>Конвенция ООН о правах ребенка</w:t>
        </w:r>
      </w:hyperlink>
      <w:r w:rsidR="00C605A5" w:rsidRPr="00C605A5">
        <w:rPr>
          <w:rFonts w:ascii="Times New Roman" w:eastAsia="Times New Roman" w:hAnsi="Times New Roman" w:cs="Times New Roman"/>
          <w:sz w:val="28"/>
          <w:szCs w:val="28"/>
        </w:rPr>
        <w:t xml:space="preserve"> (принята ООН в 1989 г., вступила в силу в России в 1990 г.).</w:t>
      </w:r>
    </w:p>
    <w:p w:rsidR="00C605A5" w:rsidRPr="00C605A5" w:rsidRDefault="00C605A5" w:rsidP="00C605A5">
      <w:pPr>
        <w:numPr>
          <w:ilvl w:val="0"/>
          <w:numId w:val="24"/>
        </w:numPr>
        <w:spacing w:after="0" w:line="240" w:lineRule="auto"/>
        <w:jc w:val="both"/>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Закон Ростовской области «Об образовании в Ростовской области»:</w:t>
      </w:r>
    </w:p>
    <w:p w:rsidR="00C605A5" w:rsidRPr="00C605A5" w:rsidRDefault="00C605A5" w:rsidP="00C605A5">
      <w:pPr>
        <w:numPr>
          <w:ilvl w:val="0"/>
          <w:numId w:val="24"/>
        </w:numPr>
        <w:spacing w:after="0" w:line="240" w:lineRule="auto"/>
        <w:jc w:val="both"/>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 xml:space="preserve">Федеральный компонент государственного стандарта общего образования (предмет «Литература») (приказ </w:t>
      </w:r>
      <w:proofErr w:type="spellStart"/>
      <w:r w:rsidRPr="00C605A5">
        <w:rPr>
          <w:rFonts w:ascii="Times New Roman" w:eastAsia="Times New Roman" w:hAnsi="Times New Roman" w:cs="Times New Roman"/>
          <w:sz w:val="28"/>
          <w:szCs w:val="28"/>
        </w:rPr>
        <w:t>Минобрнауки</w:t>
      </w:r>
      <w:proofErr w:type="spellEnd"/>
      <w:r w:rsidRPr="00C605A5">
        <w:rPr>
          <w:rFonts w:ascii="Times New Roman" w:eastAsia="Times New Roman" w:hAnsi="Times New Roman" w:cs="Times New Roman"/>
          <w:sz w:val="28"/>
          <w:szCs w:val="28"/>
        </w:rPr>
        <w:t xml:space="preserve"> № 1089 от 05.03.2004г.);</w:t>
      </w:r>
    </w:p>
    <w:p w:rsidR="00C605A5" w:rsidRPr="00C605A5" w:rsidRDefault="00C605A5" w:rsidP="00C605A5">
      <w:pPr>
        <w:numPr>
          <w:ilvl w:val="0"/>
          <w:numId w:val="24"/>
        </w:numPr>
        <w:spacing w:after="0" w:line="240" w:lineRule="auto"/>
        <w:jc w:val="both"/>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Обязательный минимум содержания основного общего образования по предмету (Приказ МО от 19.05.98 № 1276);</w:t>
      </w:r>
    </w:p>
    <w:p w:rsidR="00C605A5" w:rsidRPr="00C605A5" w:rsidRDefault="00C605A5" w:rsidP="00C605A5">
      <w:pPr>
        <w:numPr>
          <w:ilvl w:val="0"/>
          <w:numId w:val="24"/>
        </w:numPr>
        <w:spacing w:after="0" w:line="240" w:lineRule="auto"/>
        <w:jc w:val="both"/>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Закон</w:t>
      </w:r>
      <w:hyperlink r:id="rId12" w:history="1">
        <w:r w:rsidRPr="00C605A5">
          <w:rPr>
            <w:rFonts w:ascii="Times New Roman" w:eastAsia="Times New Roman" w:hAnsi="Times New Roman" w:cs="Times New Roman"/>
            <w:sz w:val="28"/>
            <w:szCs w:val="28"/>
          </w:rPr>
          <w:t xml:space="preserve"> "Об основных гарантиях прав ребенка в Российской Федерации "</w:t>
        </w:r>
      </w:hyperlink>
      <w:r w:rsidRPr="00C605A5">
        <w:rPr>
          <w:rFonts w:ascii="Times New Roman" w:eastAsia="Times New Roman" w:hAnsi="Times New Roman" w:cs="Times New Roman"/>
          <w:sz w:val="28"/>
          <w:szCs w:val="28"/>
        </w:rPr>
        <w:t xml:space="preserve"> (Принят 9 июля 1998 г, с изменениями 30 июня 2007 г.);</w:t>
      </w:r>
    </w:p>
    <w:p w:rsidR="00C605A5" w:rsidRPr="00C605A5" w:rsidRDefault="00C605A5" w:rsidP="00C605A5">
      <w:pPr>
        <w:numPr>
          <w:ilvl w:val="0"/>
          <w:numId w:val="24"/>
        </w:numPr>
        <w:spacing w:after="0" w:line="240" w:lineRule="auto"/>
        <w:jc w:val="both"/>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Основная образовательная программа среднего общего образования МБОУ Андреевской средней школы №3 на 201</w:t>
      </w:r>
      <w:r w:rsidR="00667E12">
        <w:rPr>
          <w:rFonts w:ascii="Times New Roman" w:eastAsia="Times New Roman" w:hAnsi="Times New Roman" w:cs="Times New Roman"/>
          <w:sz w:val="28"/>
          <w:szCs w:val="28"/>
        </w:rPr>
        <w:t>8</w:t>
      </w:r>
      <w:r w:rsidRPr="00C605A5">
        <w:rPr>
          <w:rFonts w:ascii="Times New Roman" w:eastAsia="Times New Roman" w:hAnsi="Times New Roman" w:cs="Times New Roman"/>
          <w:sz w:val="28"/>
          <w:szCs w:val="28"/>
        </w:rPr>
        <w:t>-201</w:t>
      </w:r>
      <w:r w:rsidR="00667E12">
        <w:rPr>
          <w:rFonts w:ascii="Times New Roman" w:eastAsia="Times New Roman" w:hAnsi="Times New Roman" w:cs="Times New Roman"/>
          <w:sz w:val="28"/>
          <w:szCs w:val="28"/>
        </w:rPr>
        <w:t>9</w:t>
      </w:r>
      <w:r w:rsidRPr="00C605A5">
        <w:rPr>
          <w:rFonts w:ascii="Times New Roman" w:eastAsia="Times New Roman" w:hAnsi="Times New Roman" w:cs="Times New Roman"/>
          <w:sz w:val="28"/>
          <w:szCs w:val="28"/>
        </w:rPr>
        <w:t xml:space="preserve"> учебный год;</w:t>
      </w:r>
    </w:p>
    <w:p w:rsidR="00C605A5" w:rsidRDefault="00C605A5" w:rsidP="00C605A5">
      <w:pPr>
        <w:numPr>
          <w:ilvl w:val="0"/>
          <w:numId w:val="24"/>
        </w:numPr>
        <w:spacing w:after="0" w:line="240" w:lineRule="auto"/>
        <w:jc w:val="both"/>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Годовой календарный график МБОУ Андреевской СШ №3 на 201</w:t>
      </w:r>
      <w:r w:rsidR="00667E12">
        <w:rPr>
          <w:rFonts w:ascii="Times New Roman" w:eastAsia="Times New Roman" w:hAnsi="Times New Roman" w:cs="Times New Roman"/>
          <w:sz w:val="28"/>
          <w:szCs w:val="28"/>
        </w:rPr>
        <w:t>8</w:t>
      </w:r>
      <w:r w:rsidRPr="00C605A5">
        <w:rPr>
          <w:rFonts w:ascii="Times New Roman" w:eastAsia="Times New Roman" w:hAnsi="Times New Roman" w:cs="Times New Roman"/>
          <w:sz w:val="28"/>
          <w:szCs w:val="28"/>
        </w:rPr>
        <w:t>-201</w:t>
      </w:r>
      <w:r w:rsidR="00667E12">
        <w:rPr>
          <w:rFonts w:ascii="Times New Roman" w:eastAsia="Times New Roman" w:hAnsi="Times New Roman" w:cs="Times New Roman"/>
          <w:sz w:val="28"/>
          <w:szCs w:val="28"/>
        </w:rPr>
        <w:t>9</w:t>
      </w:r>
      <w:r w:rsidRPr="00C605A5">
        <w:rPr>
          <w:rFonts w:ascii="Times New Roman" w:eastAsia="Times New Roman" w:hAnsi="Times New Roman" w:cs="Times New Roman"/>
          <w:sz w:val="28"/>
          <w:szCs w:val="28"/>
        </w:rPr>
        <w:t xml:space="preserve"> учебный год.</w:t>
      </w:r>
    </w:p>
    <w:p w:rsidR="006D5817" w:rsidRPr="006D5817" w:rsidRDefault="006D5817" w:rsidP="006D5817">
      <w:pPr>
        <w:pStyle w:val="a5"/>
        <w:ind w:left="0"/>
        <w:jc w:val="both"/>
        <w:rPr>
          <w:rFonts w:ascii="Times New Roman" w:eastAsia="Times New Roman" w:hAnsi="Times New Roman" w:cs="Times New Roman"/>
          <w:sz w:val="28"/>
          <w:szCs w:val="28"/>
        </w:rPr>
      </w:pPr>
      <w:r w:rsidRPr="006D5817">
        <w:rPr>
          <w:rFonts w:ascii="Times New Roman" w:eastAsia="Times New Roman" w:hAnsi="Times New Roman" w:cs="Times New Roman"/>
          <w:sz w:val="28"/>
          <w:szCs w:val="28"/>
        </w:rPr>
        <w:t xml:space="preserve">Программа курса рассчитана на </w:t>
      </w:r>
      <w:r>
        <w:rPr>
          <w:rFonts w:ascii="Times New Roman" w:eastAsia="Times New Roman" w:hAnsi="Times New Roman" w:cs="Times New Roman"/>
          <w:sz w:val="28"/>
          <w:szCs w:val="28"/>
        </w:rPr>
        <w:t>6</w:t>
      </w:r>
      <w:r w:rsidR="00783A68">
        <w:rPr>
          <w:rFonts w:ascii="Times New Roman" w:eastAsia="Times New Roman" w:hAnsi="Times New Roman" w:cs="Times New Roman"/>
          <w:sz w:val="28"/>
          <w:szCs w:val="28"/>
        </w:rPr>
        <w:t>8</w:t>
      </w:r>
      <w:r w:rsidRPr="006D5817">
        <w:rPr>
          <w:rFonts w:ascii="Times New Roman" w:eastAsia="Times New Roman" w:hAnsi="Times New Roman" w:cs="Times New Roman"/>
          <w:sz w:val="28"/>
          <w:szCs w:val="28"/>
        </w:rPr>
        <w:t xml:space="preserve"> часов (2 часа в неделю). Согласно годовому календарному учебному графику и расписанию уроков МБОУ  Андреевская СШ №3, в 201</w:t>
      </w:r>
      <w:r w:rsidR="00667E12">
        <w:rPr>
          <w:rFonts w:ascii="Times New Roman" w:eastAsia="Times New Roman" w:hAnsi="Times New Roman" w:cs="Times New Roman"/>
          <w:sz w:val="28"/>
          <w:szCs w:val="28"/>
        </w:rPr>
        <w:t>8</w:t>
      </w:r>
      <w:r w:rsidRPr="006D5817">
        <w:rPr>
          <w:rFonts w:ascii="Times New Roman" w:eastAsia="Times New Roman" w:hAnsi="Times New Roman" w:cs="Times New Roman"/>
          <w:sz w:val="28"/>
          <w:szCs w:val="28"/>
        </w:rPr>
        <w:t>-201</w:t>
      </w:r>
      <w:r w:rsidR="00667E12">
        <w:rPr>
          <w:rFonts w:ascii="Times New Roman" w:eastAsia="Times New Roman" w:hAnsi="Times New Roman" w:cs="Times New Roman"/>
          <w:sz w:val="28"/>
          <w:szCs w:val="28"/>
        </w:rPr>
        <w:t>9</w:t>
      </w:r>
      <w:r w:rsidRPr="006D5817">
        <w:rPr>
          <w:rFonts w:ascii="Times New Roman" w:eastAsia="Times New Roman" w:hAnsi="Times New Roman" w:cs="Times New Roman"/>
          <w:sz w:val="28"/>
          <w:szCs w:val="28"/>
        </w:rPr>
        <w:t xml:space="preserve"> учебном году фактическое количество учебных часов по русскому языку в 1</w:t>
      </w:r>
      <w:r>
        <w:rPr>
          <w:rFonts w:ascii="Times New Roman" w:eastAsia="Times New Roman" w:hAnsi="Times New Roman" w:cs="Times New Roman"/>
          <w:sz w:val="28"/>
          <w:szCs w:val="28"/>
        </w:rPr>
        <w:t>1</w:t>
      </w:r>
      <w:r w:rsidRPr="006D5817">
        <w:rPr>
          <w:rFonts w:ascii="Times New Roman" w:eastAsia="Times New Roman" w:hAnsi="Times New Roman" w:cs="Times New Roman"/>
          <w:sz w:val="28"/>
          <w:szCs w:val="28"/>
        </w:rPr>
        <w:t xml:space="preserve"> классе составит 6</w:t>
      </w:r>
      <w:r w:rsidR="00783A68">
        <w:rPr>
          <w:rFonts w:ascii="Times New Roman" w:eastAsia="Times New Roman" w:hAnsi="Times New Roman" w:cs="Times New Roman"/>
          <w:sz w:val="28"/>
          <w:szCs w:val="28"/>
        </w:rPr>
        <w:t>7</w:t>
      </w:r>
      <w:r w:rsidRPr="006D5817">
        <w:rPr>
          <w:rFonts w:ascii="Times New Roman" w:eastAsia="Times New Roman" w:hAnsi="Times New Roman" w:cs="Times New Roman"/>
          <w:sz w:val="28"/>
          <w:szCs w:val="28"/>
        </w:rPr>
        <w:t xml:space="preserve"> часов -  праздничные дни: 0</w:t>
      </w:r>
      <w:r w:rsidR="00667E12">
        <w:rPr>
          <w:rFonts w:ascii="Times New Roman" w:eastAsia="Times New Roman" w:hAnsi="Times New Roman" w:cs="Times New Roman"/>
          <w:sz w:val="28"/>
          <w:szCs w:val="28"/>
        </w:rPr>
        <w:t>1</w:t>
      </w:r>
      <w:r w:rsidRPr="006D5817">
        <w:rPr>
          <w:rFonts w:ascii="Times New Roman" w:eastAsia="Times New Roman" w:hAnsi="Times New Roman" w:cs="Times New Roman"/>
          <w:sz w:val="28"/>
          <w:szCs w:val="28"/>
        </w:rPr>
        <w:t>.05 (</w:t>
      </w:r>
      <w:r w:rsidR="00667E12">
        <w:rPr>
          <w:rFonts w:ascii="Times New Roman" w:eastAsia="Times New Roman" w:hAnsi="Times New Roman" w:cs="Times New Roman"/>
          <w:sz w:val="28"/>
          <w:szCs w:val="28"/>
        </w:rPr>
        <w:t>среда</w:t>
      </w:r>
      <w:r w:rsidRPr="006D5817">
        <w:rPr>
          <w:rFonts w:ascii="Times New Roman" w:eastAsia="Times New Roman" w:hAnsi="Times New Roman" w:cs="Times New Roman"/>
          <w:sz w:val="28"/>
          <w:szCs w:val="28"/>
        </w:rPr>
        <w:t>). Корректировка программы произведена за счет повторения.</w:t>
      </w:r>
    </w:p>
    <w:p w:rsidR="006D5817" w:rsidRPr="00C605A5" w:rsidRDefault="006D5817" w:rsidP="006D5817">
      <w:pPr>
        <w:spacing w:after="0" w:line="240" w:lineRule="auto"/>
        <w:ind w:left="786"/>
        <w:jc w:val="both"/>
        <w:rPr>
          <w:rFonts w:ascii="Times New Roman" w:eastAsia="Times New Roman" w:hAnsi="Times New Roman" w:cs="Times New Roman"/>
          <w:sz w:val="28"/>
          <w:szCs w:val="28"/>
        </w:rPr>
      </w:pPr>
    </w:p>
    <w:p w:rsidR="0029397C" w:rsidRPr="00C605A5" w:rsidRDefault="0029397C" w:rsidP="00C605A5">
      <w:pPr>
        <w:spacing w:after="0"/>
        <w:jc w:val="both"/>
        <w:rPr>
          <w:rFonts w:ascii="Times New Roman" w:eastAsia="Times New Roman" w:hAnsi="Times New Roman" w:cs="Times New Roman"/>
          <w:sz w:val="28"/>
          <w:szCs w:val="28"/>
        </w:rPr>
      </w:pPr>
      <w:r w:rsidRPr="009C40F0">
        <w:rPr>
          <w:rFonts w:ascii="Times New Roman" w:eastAsia="Times New Roman" w:hAnsi="Times New Roman" w:cs="Times New Roman"/>
          <w:b/>
          <w:sz w:val="24"/>
        </w:rPr>
        <w:tab/>
      </w:r>
      <w:r w:rsidRPr="00C605A5">
        <w:rPr>
          <w:rFonts w:ascii="Times New Roman" w:eastAsia="Times New Roman" w:hAnsi="Times New Roman" w:cs="Times New Roman"/>
          <w:sz w:val="28"/>
          <w:szCs w:val="28"/>
        </w:rPr>
        <w:t xml:space="preserve">Русский язык как учебный предмет в старших классах по праву считается одним из важнейших, так как является основой  развития мышления, интеллектуальных  и творческих способностей учащихся, основой самореализации личности, развития способностей к самостоятельному усвоению новых знаний и умений, включая организацию учебной деятельности. </w:t>
      </w:r>
    </w:p>
    <w:p w:rsidR="0029397C" w:rsidRPr="00C605A5" w:rsidRDefault="0029397C" w:rsidP="00C605A5">
      <w:pPr>
        <w:spacing w:after="0"/>
        <w:jc w:val="both"/>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ab/>
        <w:t>Заключительный этап изучения русского языка в школе на базовом уровне направлен на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 расширение культурного кругозора, в основе которого лежит высокий уровень коммуникативной компетенции.</w:t>
      </w:r>
    </w:p>
    <w:p w:rsidR="0029397C" w:rsidRPr="00C605A5" w:rsidRDefault="0029397C" w:rsidP="00667E12">
      <w:pPr>
        <w:tabs>
          <w:tab w:val="left" w:pos="9355"/>
        </w:tabs>
        <w:spacing w:after="0"/>
        <w:jc w:val="both"/>
        <w:rPr>
          <w:rFonts w:ascii="Times New Roman" w:eastAsia="Times New Roman" w:hAnsi="Times New Roman" w:cs="Times New Roman"/>
          <w:b/>
          <w:sz w:val="28"/>
          <w:szCs w:val="28"/>
        </w:rPr>
      </w:pPr>
      <w:r w:rsidRPr="00C605A5">
        <w:rPr>
          <w:rFonts w:ascii="Times New Roman" w:eastAsia="Times New Roman" w:hAnsi="Times New Roman" w:cs="Times New Roman"/>
          <w:b/>
          <w:sz w:val="28"/>
          <w:szCs w:val="28"/>
        </w:rPr>
        <w:t>Целями  изучения  русского  языка  на базовом уровне являются:</w:t>
      </w:r>
    </w:p>
    <w:p w:rsidR="0029397C" w:rsidRPr="00C605A5" w:rsidRDefault="0029397C" w:rsidP="00667E12">
      <w:pPr>
        <w:numPr>
          <w:ilvl w:val="0"/>
          <w:numId w:val="12"/>
        </w:numPr>
        <w:tabs>
          <w:tab w:val="left" w:pos="9355"/>
        </w:tabs>
        <w:spacing w:after="0" w:line="240" w:lineRule="auto"/>
        <w:ind w:left="426" w:hanging="284"/>
        <w:jc w:val="both"/>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расширение знаний о единстве и многообразии языкового и культурного пространства России и мира; приобщение через изучение родного языка к ценностям национальной и мировой культуры;  понимание роли русского языка в развитии ключевых  компетенций, необходимых для успешной реализации, для овладения будущей профессией, самообразования и социализации в обществе;</w:t>
      </w:r>
    </w:p>
    <w:p w:rsidR="0029397C" w:rsidRPr="00C605A5" w:rsidRDefault="0029397C" w:rsidP="00667E12">
      <w:pPr>
        <w:numPr>
          <w:ilvl w:val="0"/>
          <w:numId w:val="12"/>
        </w:numPr>
        <w:tabs>
          <w:tab w:val="left" w:pos="9355"/>
        </w:tabs>
        <w:spacing w:after="0" w:line="240" w:lineRule="auto"/>
        <w:ind w:left="426" w:hanging="284"/>
        <w:jc w:val="both"/>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lastRenderedPageBreak/>
        <w:t xml:space="preserve">овладение основными понятиями и категориями практической и функциональной стилистики, обеспечивающими совершенствование </w:t>
      </w:r>
      <w:proofErr w:type="gramStart"/>
      <w:r w:rsidRPr="00C605A5">
        <w:rPr>
          <w:rFonts w:ascii="Times New Roman" w:eastAsia="Times New Roman" w:hAnsi="Times New Roman" w:cs="Times New Roman"/>
          <w:sz w:val="28"/>
          <w:szCs w:val="28"/>
        </w:rPr>
        <w:t>речевой  культуры</w:t>
      </w:r>
      <w:proofErr w:type="gramEnd"/>
      <w:r w:rsidRPr="00C605A5">
        <w:rPr>
          <w:rFonts w:ascii="Times New Roman" w:eastAsia="Times New Roman" w:hAnsi="Times New Roman" w:cs="Times New Roman"/>
          <w:sz w:val="28"/>
          <w:szCs w:val="28"/>
        </w:rPr>
        <w:t>, коммуникативными умениями в разных  сферах общения; выявление специфики использования языковых  средств  в тестах разной  функционально-стилевой  и жанровой принадлежности;</w:t>
      </w:r>
    </w:p>
    <w:p w:rsidR="0029397C" w:rsidRPr="00C605A5" w:rsidRDefault="0029397C" w:rsidP="00667E12">
      <w:pPr>
        <w:numPr>
          <w:ilvl w:val="0"/>
          <w:numId w:val="12"/>
        </w:numPr>
        <w:tabs>
          <w:tab w:val="left" w:pos="9355"/>
        </w:tabs>
        <w:spacing w:after="0" w:line="240" w:lineRule="auto"/>
        <w:ind w:left="426" w:hanging="284"/>
        <w:jc w:val="both"/>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 xml:space="preserve">формирование активных навыков нормативного  употребления языковых единиц в разных сферах общения; совершенствование орфографической и пунктуационной грамотности; воспитание способности к самоанализу и самооценке на основе наблюдений за речью; совершенствование навыков чтения, </w:t>
      </w:r>
      <w:proofErr w:type="spellStart"/>
      <w:r w:rsidRPr="00C605A5">
        <w:rPr>
          <w:rFonts w:ascii="Times New Roman" w:eastAsia="Times New Roman" w:hAnsi="Times New Roman" w:cs="Times New Roman"/>
          <w:sz w:val="28"/>
          <w:szCs w:val="28"/>
        </w:rPr>
        <w:t>аудирования</w:t>
      </w:r>
      <w:proofErr w:type="spellEnd"/>
      <w:r w:rsidRPr="00C605A5">
        <w:rPr>
          <w:rFonts w:ascii="Times New Roman" w:eastAsia="Times New Roman" w:hAnsi="Times New Roman" w:cs="Times New Roman"/>
          <w:sz w:val="28"/>
          <w:szCs w:val="28"/>
        </w:rPr>
        <w:t>, говорения и письма;</w:t>
      </w:r>
    </w:p>
    <w:p w:rsidR="0029397C" w:rsidRPr="00C605A5" w:rsidRDefault="0029397C" w:rsidP="00667E12">
      <w:pPr>
        <w:numPr>
          <w:ilvl w:val="0"/>
          <w:numId w:val="12"/>
        </w:numPr>
        <w:tabs>
          <w:tab w:val="left" w:pos="9355"/>
        </w:tabs>
        <w:spacing w:after="0" w:line="240" w:lineRule="auto"/>
        <w:ind w:left="426" w:hanging="284"/>
        <w:jc w:val="both"/>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приобретение опыта анализа текста с точки зрения явной и скрытой, основной и второстепенной информации;  овладение разными способами информационной переработки текста;</w:t>
      </w:r>
    </w:p>
    <w:p w:rsidR="0029397C" w:rsidRPr="00C605A5" w:rsidRDefault="0029397C" w:rsidP="00667E12">
      <w:pPr>
        <w:numPr>
          <w:ilvl w:val="0"/>
          <w:numId w:val="12"/>
        </w:numPr>
        <w:tabs>
          <w:tab w:val="left" w:pos="9355"/>
        </w:tabs>
        <w:spacing w:after="0" w:line="240" w:lineRule="auto"/>
        <w:ind w:left="426" w:hanging="284"/>
        <w:jc w:val="both"/>
        <w:rPr>
          <w:rFonts w:ascii="Times New Roman" w:eastAsia="Times New Roman" w:hAnsi="Times New Roman" w:cs="Times New Roman"/>
          <w:sz w:val="28"/>
          <w:szCs w:val="28"/>
        </w:rPr>
      </w:pPr>
      <w:proofErr w:type="gramStart"/>
      <w:r w:rsidRPr="00C605A5">
        <w:rPr>
          <w:rFonts w:ascii="Times New Roman" w:eastAsia="Times New Roman" w:hAnsi="Times New Roman" w:cs="Times New Roman"/>
          <w:sz w:val="28"/>
          <w:szCs w:val="28"/>
        </w:rPr>
        <w:t>расширение  круга</w:t>
      </w:r>
      <w:proofErr w:type="gramEnd"/>
      <w:r w:rsidRPr="00C605A5">
        <w:rPr>
          <w:rFonts w:ascii="Times New Roman" w:eastAsia="Times New Roman" w:hAnsi="Times New Roman" w:cs="Times New Roman"/>
          <w:sz w:val="28"/>
          <w:szCs w:val="28"/>
        </w:rPr>
        <w:t xml:space="preserve"> используемых  языковых и речевых средств; формирование  умений активного владения синонимическими средствами языка для точного и свободного выражения мыслей, знаний, представлений и чувств  в  соответствии с содержанием, условиями и сферой речевого общения;</w:t>
      </w:r>
    </w:p>
    <w:p w:rsidR="0029397C" w:rsidRPr="00C605A5" w:rsidRDefault="0029397C" w:rsidP="00667E12">
      <w:pPr>
        <w:numPr>
          <w:ilvl w:val="0"/>
          <w:numId w:val="12"/>
        </w:numPr>
        <w:tabs>
          <w:tab w:val="left" w:pos="9355"/>
        </w:tabs>
        <w:spacing w:after="0" w:line="240" w:lineRule="auto"/>
        <w:ind w:left="426" w:hanging="284"/>
        <w:jc w:val="both"/>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развитие языкового вкуса, потребности в совершенствовании коммуникативных умений в области родного языка для осуществления межличностного и межкультурного общения; осознание роли русского языка в получении высшего образования по избранному профилю, готовности использования разных форм учебно-познавательной деятельности в вузе.</w:t>
      </w:r>
    </w:p>
    <w:p w:rsidR="0029397C" w:rsidRPr="00C605A5" w:rsidRDefault="0029397C" w:rsidP="00C605A5">
      <w:pPr>
        <w:spacing w:after="0"/>
        <w:ind w:firstLine="567"/>
        <w:jc w:val="both"/>
        <w:rPr>
          <w:rFonts w:ascii="Times New Roman" w:eastAsia="Times New Roman" w:hAnsi="Times New Roman" w:cs="Times New Roman"/>
          <w:sz w:val="28"/>
          <w:szCs w:val="28"/>
        </w:rPr>
      </w:pPr>
    </w:p>
    <w:p w:rsidR="00684859" w:rsidRPr="00C605A5" w:rsidRDefault="00684859" w:rsidP="00C605A5">
      <w:pPr>
        <w:spacing w:after="0"/>
        <w:ind w:firstLine="567"/>
        <w:jc w:val="both"/>
        <w:rPr>
          <w:rFonts w:ascii="Times New Roman" w:eastAsia="Times New Roman" w:hAnsi="Times New Roman" w:cs="Times New Roman"/>
          <w:sz w:val="28"/>
          <w:szCs w:val="28"/>
        </w:rPr>
      </w:pPr>
    </w:p>
    <w:p w:rsidR="0029397C" w:rsidRPr="00C605A5" w:rsidRDefault="00684859" w:rsidP="00C605A5">
      <w:pPr>
        <w:spacing w:after="0" w:line="240" w:lineRule="auto"/>
        <w:jc w:val="center"/>
        <w:rPr>
          <w:rFonts w:ascii="Times New Roman" w:eastAsia="Times New Roman" w:hAnsi="Times New Roman" w:cs="Times New Roman"/>
          <w:b/>
          <w:sz w:val="28"/>
          <w:szCs w:val="28"/>
        </w:rPr>
      </w:pPr>
      <w:r w:rsidRPr="00C605A5">
        <w:rPr>
          <w:rFonts w:ascii="Times New Roman" w:eastAsia="Times New Roman" w:hAnsi="Times New Roman" w:cs="Times New Roman"/>
          <w:b/>
          <w:sz w:val="28"/>
          <w:szCs w:val="28"/>
        </w:rPr>
        <w:t>2.</w:t>
      </w:r>
      <w:r w:rsidR="0029397C" w:rsidRPr="00C605A5">
        <w:rPr>
          <w:rFonts w:ascii="Times New Roman" w:eastAsia="Times New Roman" w:hAnsi="Times New Roman" w:cs="Times New Roman"/>
          <w:b/>
          <w:sz w:val="28"/>
          <w:szCs w:val="28"/>
        </w:rPr>
        <w:t>Общая характеристика учебного предмета</w:t>
      </w:r>
    </w:p>
    <w:p w:rsidR="0029397C" w:rsidRPr="00C605A5" w:rsidRDefault="0029397C" w:rsidP="00C605A5">
      <w:pPr>
        <w:spacing w:after="0" w:line="240" w:lineRule="auto"/>
        <w:ind w:firstLine="567"/>
        <w:jc w:val="both"/>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 xml:space="preserve">Содержание обучения русскому языку на базовом уровне, как и на предыдущем  этапе, обусловлено общей нацеленностью образовательного процесса  на достижение личностных, </w:t>
      </w:r>
      <w:proofErr w:type="spellStart"/>
      <w:r w:rsidRPr="00C605A5">
        <w:rPr>
          <w:rFonts w:ascii="Times New Roman" w:eastAsia="Times New Roman" w:hAnsi="Times New Roman" w:cs="Times New Roman"/>
          <w:sz w:val="28"/>
          <w:szCs w:val="28"/>
        </w:rPr>
        <w:t>метапредметных</w:t>
      </w:r>
      <w:proofErr w:type="spellEnd"/>
      <w:r w:rsidRPr="00C605A5">
        <w:rPr>
          <w:rFonts w:ascii="Times New Roman" w:eastAsia="Times New Roman" w:hAnsi="Times New Roman" w:cs="Times New Roman"/>
          <w:sz w:val="28"/>
          <w:szCs w:val="28"/>
        </w:rPr>
        <w:t xml:space="preserve"> и предметных  целей обучения, что возможно на основе </w:t>
      </w:r>
      <w:proofErr w:type="spellStart"/>
      <w:r w:rsidRPr="00C605A5">
        <w:rPr>
          <w:rFonts w:ascii="Times New Roman" w:eastAsia="Times New Roman" w:hAnsi="Times New Roman" w:cs="Times New Roman"/>
          <w:b/>
          <w:i/>
          <w:sz w:val="28"/>
          <w:szCs w:val="28"/>
        </w:rPr>
        <w:t>компетентностного</w:t>
      </w:r>
      <w:proofErr w:type="spellEnd"/>
      <w:r w:rsidRPr="00C605A5">
        <w:rPr>
          <w:rFonts w:ascii="Times New Roman" w:eastAsia="Times New Roman" w:hAnsi="Times New Roman" w:cs="Times New Roman"/>
          <w:b/>
          <w:i/>
          <w:sz w:val="28"/>
          <w:szCs w:val="28"/>
        </w:rPr>
        <w:t xml:space="preserve"> подхода</w:t>
      </w:r>
      <w:r w:rsidRPr="00C605A5">
        <w:rPr>
          <w:rFonts w:ascii="Times New Roman" w:eastAsia="Times New Roman" w:hAnsi="Times New Roman" w:cs="Times New Roman"/>
          <w:i/>
          <w:sz w:val="28"/>
          <w:szCs w:val="28"/>
        </w:rPr>
        <w:t>.</w:t>
      </w:r>
      <w:r w:rsidRPr="00C605A5">
        <w:rPr>
          <w:rFonts w:ascii="Times New Roman" w:eastAsia="Times New Roman" w:hAnsi="Times New Roman" w:cs="Times New Roman"/>
          <w:sz w:val="28"/>
          <w:szCs w:val="28"/>
        </w:rPr>
        <w:t xml:space="preserve"> В соответствии с этим в старших классах развиваются и совершенствуются коммуникативная, языковая, лингвистическая (языковедческая) и </w:t>
      </w:r>
      <w:proofErr w:type="spellStart"/>
      <w:r w:rsidRPr="00C605A5">
        <w:rPr>
          <w:rFonts w:ascii="Times New Roman" w:eastAsia="Times New Roman" w:hAnsi="Times New Roman" w:cs="Times New Roman"/>
          <w:sz w:val="28"/>
          <w:szCs w:val="28"/>
        </w:rPr>
        <w:t>культуроведческая</w:t>
      </w:r>
      <w:proofErr w:type="spellEnd"/>
      <w:r w:rsidRPr="00C605A5">
        <w:rPr>
          <w:rFonts w:ascii="Times New Roman" w:eastAsia="Times New Roman" w:hAnsi="Times New Roman" w:cs="Times New Roman"/>
          <w:sz w:val="28"/>
          <w:szCs w:val="28"/>
        </w:rPr>
        <w:t xml:space="preserve"> компетенции.</w:t>
      </w:r>
    </w:p>
    <w:p w:rsidR="0029397C" w:rsidRPr="00C605A5" w:rsidRDefault="0029397C" w:rsidP="00C605A5">
      <w:pPr>
        <w:spacing w:after="0"/>
        <w:ind w:firstLine="567"/>
        <w:jc w:val="both"/>
        <w:rPr>
          <w:rFonts w:ascii="Times New Roman" w:eastAsia="Times New Roman" w:hAnsi="Times New Roman" w:cs="Times New Roman"/>
          <w:sz w:val="28"/>
          <w:szCs w:val="28"/>
        </w:rPr>
      </w:pPr>
      <w:r w:rsidRPr="00C605A5">
        <w:rPr>
          <w:rFonts w:ascii="Times New Roman" w:eastAsia="Times New Roman" w:hAnsi="Times New Roman" w:cs="Times New Roman"/>
          <w:b/>
          <w:i/>
          <w:sz w:val="28"/>
          <w:szCs w:val="28"/>
        </w:rPr>
        <w:t>Коммуникативная компетенция</w:t>
      </w:r>
      <w:r w:rsidRPr="00C605A5">
        <w:rPr>
          <w:rFonts w:ascii="Times New Roman" w:eastAsia="Times New Roman" w:hAnsi="Times New Roman" w:cs="Times New Roman"/>
          <w:sz w:val="28"/>
          <w:szCs w:val="28"/>
        </w:rPr>
        <w:t xml:space="preserve">  предполагает совершенствование владения  всеми видами речевой деятельности, целенаправленное и формирование культуры устной и письменной речи, умений   использовать  языковые средства  в зависимости  от определенной функциональной разновидности  языка, готовности к сотрудничеству и продуктивному коммуникативному взаимодействию; расширение опыта речевого общения в официальных и неофициальных ситуациях,  соответствующих опыту, интересам, психологическим особенностям учащихся старшей школы, развитие  способности оценивать речевую ситуацию, определять цели </w:t>
      </w:r>
      <w:r w:rsidRPr="00C605A5">
        <w:rPr>
          <w:rFonts w:ascii="Times New Roman" w:eastAsia="Times New Roman" w:hAnsi="Times New Roman" w:cs="Times New Roman"/>
          <w:sz w:val="28"/>
          <w:szCs w:val="28"/>
        </w:rPr>
        <w:lastRenderedPageBreak/>
        <w:t>коммуникации, учитывать коммуникативные намерения партнера, выбирать адекватные стратегии коммуникации, оценивать собственное речевое поведение и быть готовым к его осмысленному изменению.</w:t>
      </w:r>
    </w:p>
    <w:p w:rsidR="0029397C" w:rsidRPr="00C605A5" w:rsidRDefault="0029397C" w:rsidP="00C605A5">
      <w:pPr>
        <w:tabs>
          <w:tab w:val="left" w:pos="9355"/>
        </w:tabs>
        <w:spacing w:after="0"/>
        <w:ind w:firstLine="567"/>
        <w:jc w:val="both"/>
        <w:rPr>
          <w:rFonts w:ascii="Times New Roman" w:eastAsia="Times New Roman" w:hAnsi="Times New Roman" w:cs="Times New Roman"/>
          <w:sz w:val="28"/>
          <w:szCs w:val="28"/>
        </w:rPr>
      </w:pPr>
      <w:r w:rsidRPr="00C605A5">
        <w:rPr>
          <w:rFonts w:ascii="Times New Roman" w:eastAsia="Times New Roman" w:hAnsi="Times New Roman" w:cs="Times New Roman"/>
          <w:b/>
          <w:i/>
          <w:sz w:val="28"/>
          <w:szCs w:val="28"/>
        </w:rPr>
        <w:t xml:space="preserve">Языковая и лингвистическая (языковедческая) компетенции </w:t>
      </w:r>
      <w:r w:rsidRPr="00C605A5">
        <w:rPr>
          <w:rFonts w:ascii="Times New Roman" w:eastAsia="Times New Roman" w:hAnsi="Times New Roman" w:cs="Times New Roman"/>
          <w:sz w:val="28"/>
          <w:szCs w:val="28"/>
        </w:rPr>
        <w:t xml:space="preserve"> развиваются на основе углубления  знаний о языке как знаковой системе и общественном явлении, его устройстве, развитии и функционировании; общих сведений о лингвистике как науке;  предполагают овладение системой знаний о литературной  норме, об основных аспектах культуры речи,  о функциональных разновидностях языка, формирование активных навыков  нормативного  употребления  единиц языка в различных сферах общения, совершенствование орфографической и пунктуационной грамотности, обогащение словарного запаса и грамматического строя речи учащихся; совершенствование способности к анализу и оценке языковых явлений и фактов, умения пользоваться различными лингвистическими словарями.</w:t>
      </w:r>
    </w:p>
    <w:p w:rsidR="0029397C" w:rsidRPr="00C605A5" w:rsidRDefault="0029397C" w:rsidP="00C605A5">
      <w:pPr>
        <w:tabs>
          <w:tab w:val="left" w:pos="9355"/>
        </w:tabs>
        <w:spacing w:after="0"/>
        <w:jc w:val="both"/>
        <w:rPr>
          <w:rFonts w:ascii="Times New Roman" w:eastAsia="Times New Roman" w:hAnsi="Times New Roman" w:cs="Times New Roman"/>
          <w:sz w:val="28"/>
          <w:szCs w:val="28"/>
        </w:rPr>
      </w:pPr>
      <w:proofErr w:type="spellStart"/>
      <w:r w:rsidRPr="00C605A5">
        <w:rPr>
          <w:rFonts w:ascii="Times New Roman" w:eastAsia="Times New Roman" w:hAnsi="Times New Roman" w:cs="Times New Roman"/>
          <w:b/>
          <w:i/>
          <w:sz w:val="28"/>
          <w:szCs w:val="28"/>
        </w:rPr>
        <w:t>Культуроведческая</w:t>
      </w:r>
      <w:proofErr w:type="spellEnd"/>
      <w:r w:rsidR="00667E12">
        <w:rPr>
          <w:rFonts w:ascii="Times New Roman" w:eastAsia="Times New Roman" w:hAnsi="Times New Roman" w:cs="Times New Roman"/>
          <w:b/>
          <w:i/>
          <w:sz w:val="28"/>
          <w:szCs w:val="28"/>
        </w:rPr>
        <w:t xml:space="preserve"> </w:t>
      </w:r>
      <w:r w:rsidRPr="00C605A5">
        <w:rPr>
          <w:rFonts w:ascii="Times New Roman" w:eastAsia="Times New Roman" w:hAnsi="Times New Roman" w:cs="Times New Roman"/>
          <w:b/>
          <w:i/>
          <w:sz w:val="28"/>
          <w:szCs w:val="28"/>
        </w:rPr>
        <w:t>компетенция</w:t>
      </w:r>
      <w:r w:rsidRPr="00C605A5">
        <w:rPr>
          <w:rFonts w:ascii="Times New Roman" w:eastAsia="Times New Roman" w:hAnsi="Times New Roman" w:cs="Times New Roman"/>
          <w:sz w:val="28"/>
          <w:szCs w:val="28"/>
        </w:rPr>
        <w:t xml:space="preserve">  предполагает  более глубокое  осознание языка как формы выражения национальной культуры,  осмысление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29397C" w:rsidRPr="00C605A5" w:rsidRDefault="0029397C" w:rsidP="00C605A5">
      <w:pPr>
        <w:spacing w:after="0" w:line="240" w:lineRule="auto"/>
        <w:ind w:firstLine="567"/>
        <w:jc w:val="both"/>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 xml:space="preserve">На базовом уровне, прежде всего, решаются проблемы, связанные с формированием общей культуры, с развивающими и воспитательными задачами образования, с задачами социализации личности. Таким образом, базовая школа обеспечивает </w:t>
      </w:r>
      <w:r w:rsidRPr="00C605A5">
        <w:rPr>
          <w:rFonts w:ascii="Times New Roman" w:eastAsia="Times New Roman" w:hAnsi="Times New Roman" w:cs="Times New Roman"/>
          <w:b/>
          <w:i/>
          <w:sz w:val="28"/>
          <w:szCs w:val="28"/>
        </w:rPr>
        <w:t>общекультурный уровень человека</w:t>
      </w:r>
      <w:r w:rsidRPr="00C605A5">
        <w:rPr>
          <w:rFonts w:ascii="Times New Roman" w:eastAsia="Times New Roman" w:hAnsi="Times New Roman" w:cs="Times New Roman"/>
          <w:i/>
          <w:sz w:val="28"/>
          <w:szCs w:val="28"/>
        </w:rPr>
        <w:t>,</w:t>
      </w:r>
      <w:r w:rsidRPr="00C605A5">
        <w:rPr>
          <w:rFonts w:ascii="Times New Roman" w:eastAsia="Times New Roman" w:hAnsi="Times New Roman" w:cs="Times New Roman"/>
          <w:sz w:val="28"/>
          <w:szCs w:val="28"/>
        </w:rPr>
        <w:t xml:space="preserve"> способного к продолжению обучения в образовательных учреждениях высшей школы.</w:t>
      </w:r>
    </w:p>
    <w:p w:rsidR="0029397C" w:rsidRPr="00C605A5" w:rsidRDefault="0029397C" w:rsidP="00C605A5">
      <w:pPr>
        <w:tabs>
          <w:tab w:val="left" w:pos="9355"/>
        </w:tabs>
        <w:spacing w:after="0"/>
        <w:ind w:firstLine="567"/>
        <w:jc w:val="both"/>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В содержании примерной программы предусматривается интегрированный подход к совершенствованию лингвистических и коммуникативных умений и навыков, обеспечивающих свободное овладение русским языком в разных сферах и ситуациях общения.</w:t>
      </w:r>
    </w:p>
    <w:p w:rsidR="0029397C" w:rsidRPr="00C605A5" w:rsidRDefault="0029397C" w:rsidP="00C605A5">
      <w:pPr>
        <w:spacing w:after="0"/>
        <w:rPr>
          <w:rFonts w:ascii="Times New Roman" w:eastAsia="Times New Roman" w:hAnsi="Times New Roman" w:cs="Times New Roman"/>
          <w:b/>
          <w:sz w:val="28"/>
          <w:szCs w:val="28"/>
        </w:rPr>
      </w:pPr>
      <w:r w:rsidRPr="00C605A5">
        <w:rPr>
          <w:rFonts w:ascii="Times New Roman" w:eastAsia="Times New Roman" w:hAnsi="Times New Roman" w:cs="Times New Roman"/>
          <w:b/>
          <w:i/>
          <w:sz w:val="28"/>
          <w:szCs w:val="28"/>
        </w:rPr>
        <w:t>Учебники, реализующие программу курса русского языка на базовом уровне в средней (полной) школе</w:t>
      </w:r>
    </w:p>
    <w:p w:rsidR="0029397C" w:rsidRPr="00C605A5" w:rsidRDefault="0029397C" w:rsidP="00C605A5">
      <w:pPr>
        <w:spacing w:after="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 xml:space="preserve">Власенков А. И., </w:t>
      </w:r>
      <w:proofErr w:type="spellStart"/>
      <w:r w:rsidRPr="00C605A5">
        <w:rPr>
          <w:rFonts w:ascii="Times New Roman" w:eastAsia="Times New Roman" w:hAnsi="Times New Roman" w:cs="Times New Roman"/>
          <w:sz w:val="28"/>
          <w:szCs w:val="28"/>
        </w:rPr>
        <w:t>Рыбченкова</w:t>
      </w:r>
      <w:proofErr w:type="spellEnd"/>
      <w:r w:rsidRPr="00C605A5">
        <w:rPr>
          <w:rFonts w:ascii="Times New Roman" w:eastAsia="Times New Roman" w:hAnsi="Times New Roman" w:cs="Times New Roman"/>
          <w:sz w:val="28"/>
          <w:szCs w:val="28"/>
        </w:rPr>
        <w:t xml:space="preserve"> Л. М. Русский язык. Грамматика. Текст. Стили речи. 10 — 11 классы. -М.: Просвещение, 201</w:t>
      </w:r>
      <w:r w:rsidR="006D5817">
        <w:rPr>
          <w:rFonts w:ascii="Times New Roman" w:eastAsia="Times New Roman" w:hAnsi="Times New Roman" w:cs="Times New Roman"/>
          <w:sz w:val="28"/>
          <w:szCs w:val="28"/>
        </w:rPr>
        <w:t>4</w:t>
      </w:r>
    </w:p>
    <w:p w:rsidR="0029397C" w:rsidRPr="00C605A5" w:rsidRDefault="0029397C" w:rsidP="00C605A5">
      <w:pPr>
        <w:spacing w:after="0"/>
        <w:rPr>
          <w:rFonts w:ascii="Times New Roman" w:eastAsia="Times New Roman" w:hAnsi="Times New Roman" w:cs="Times New Roman"/>
          <w:b/>
          <w:sz w:val="28"/>
          <w:szCs w:val="28"/>
        </w:rPr>
      </w:pPr>
    </w:p>
    <w:p w:rsidR="0029397C" w:rsidRPr="00C605A5" w:rsidRDefault="0029397C" w:rsidP="00C605A5">
      <w:pPr>
        <w:spacing w:after="0"/>
        <w:rPr>
          <w:rFonts w:ascii="Times New Roman" w:eastAsia="Times New Roman" w:hAnsi="Times New Roman" w:cs="Times New Roman"/>
          <w:b/>
          <w:sz w:val="28"/>
          <w:szCs w:val="28"/>
        </w:rPr>
      </w:pPr>
      <w:r w:rsidRPr="00C605A5">
        <w:rPr>
          <w:rFonts w:ascii="Times New Roman" w:eastAsia="Times New Roman" w:hAnsi="Times New Roman" w:cs="Times New Roman"/>
          <w:b/>
          <w:sz w:val="28"/>
          <w:szCs w:val="28"/>
        </w:rPr>
        <w:t xml:space="preserve">Технологии, методики: </w:t>
      </w:r>
    </w:p>
    <w:p w:rsidR="0029397C" w:rsidRPr="00C605A5" w:rsidRDefault="0029397C" w:rsidP="00C605A5">
      <w:pPr>
        <w:numPr>
          <w:ilvl w:val="0"/>
          <w:numId w:val="13"/>
        </w:numPr>
        <w:tabs>
          <w:tab w:val="left" w:pos="720"/>
        </w:tabs>
        <w:spacing w:after="0"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уровневая дифференциация;</w:t>
      </w:r>
    </w:p>
    <w:p w:rsidR="0029397C" w:rsidRPr="00C605A5" w:rsidRDefault="0029397C" w:rsidP="00C605A5">
      <w:pPr>
        <w:numPr>
          <w:ilvl w:val="0"/>
          <w:numId w:val="13"/>
        </w:numPr>
        <w:tabs>
          <w:tab w:val="left" w:pos="720"/>
        </w:tabs>
        <w:spacing w:after="0"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проблемное обучение;</w:t>
      </w:r>
    </w:p>
    <w:p w:rsidR="0029397C" w:rsidRPr="00C605A5" w:rsidRDefault="0029397C" w:rsidP="00C605A5">
      <w:pPr>
        <w:numPr>
          <w:ilvl w:val="0"/>
          <w:numId w:val="13"/>
        </w:numPr>
        <w:tabs>
          <w:tab w:val="left" w:pos="720"/>
        </w:tabs>
        <w:spacing w:after="0"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информационно-коммуникационные технологии;</w:t>
      </w:r>
    </w:p>
    <w:p w:rsidR="0029397C" w:rsidRPr="00C605A5" w:rsidRDefault="0029397C" w:rsidP="00C605A5">
      <w:pPr>
        <w:numPr>
          <w:ilvl w:val="0"/>
          <w:numId w:val="13"/>
        </w:numPr>
        <w:tabs>
          <w:tab w:val="left" w:pos="720"/>
        </w:tabs>
        <w:spacing w:after="0" w:line="240" w:lineRule="auto"/>
        <w:ind w:left="720" w:hanging="360"/>
        <w:rPr>
          <w:rFonts w:ascii="Times New Roman" w:eastAsia="Times New Roman" w:hAnsi="Times New Roman" w:cs="Times New Roman"/>
          <w:sz w:val="28"/>
          <w:szCs w:val="28"/>
        </w:rPr>
      </w:pPr>
      <w:proofErr w:type="spellStart"/>
      <w:r w:rsidRPr="00C605A5">
        <w:rPr>
          <w:rFonts w:ascii="Times New Roman" w:eastAsia="Times New Roman" w:hAnsi="Times New Roman" w:cs="Times New Roman"/>
          <w:sz w:val="28"/>
          <w:szCs w:val="28"/>
        </w:rPr>
        <w:t>здоровьесберегающие</w:t>
      </w:r>
      <w:proofErr w:type="spellEnd"/>
      <w:r w:rsidRPr="00C605A5">
        <w:rPr>
          <w:rFonts w:ascii="Times New Roman" w:eastAsia="Times New Roman" w:hAnsi="Times New Roman" w:cs="Times New Roman"/>
          <w:sz w:val="28"/>
          <w:szCs w:val="28"/>
        </w:rPr>
        <w:t xml:space="preserve"> технологии;</w:t>
      </w:r>
    </w:p>
    <w:p w:rsidR="0029397C" w:rsidRPr="00C605A5" w:rsidRDefault="0029397C" w:rsidP="00C605A5">
      <w:pPr>
        <w:numPr>
          <w:ilvl w:val="0"/>
          <w:numId w:val="13"/>
        </w:numPr>
        <w:tabs>
          <w:tab w:val="left" w:pos="720"/>
        </w:tabs>
        <w:spacing w:after="0"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коллективный способ обучения (работа в парах постоянного и сменного состава)</w:t>
      </w:r>
    </w:p>
    <w:p w:rsidR="0029397C" w:rsidRPr="00C605A5" w:rsidRDefault="0029397C" w:rsidP="00C605A5">
      <w:pPr>
        <w:spacing w:after="0"/>
        <w:rPr>
          <w:rFonts w:ascii="Times New Roman" w:eastAsia="Times New Roman" w:hAnsi="Times New Roman" w:cs="Times New Roman"/>
          <w:b/>
          <w:sz w:val="28"/>
          <w:szCs w:val="28"/>
        </w:rPr>
      </w:pPr>
    </w:p>
    <w:p w:rsidR="0029397C" w:rsidRPr="00C605A5" w:rsidRDefault="0029397C" w:rsidP="00C605A5">
      <w:pPr>
        <w:spacing w:after="0"/>
        <w:rPr>
          <w:rFonts w:ascii="Times New Roman" w:eastAsia="Times New Roman" w:hAnsi="Times New Roman" w:cs="Times New Roman"/>
          <w:b/>
          <w:sz w:val="28"/>
          <w:szCs w:val="28"/>
        </w:rPr>
      </w:pPr>
      <w:r w:rsidRPr="00C605A5">
        <w:rPr>
          <w:rFonts w:ascii="Times New Roman" w:eastAsia="Times New Roman" w:hAnsi="Times New Roman" w:cs="Times New Roman"/>
          <w:b/>
          <w:sz w:val="28"/>
          <w:szCs w:val="28"/>
        </w:rPr>
        <w:t>Методы обучения:</w:t>
      </w:r>
    </w:p>
    <w:p w:rsidR="0029397C" w:rsidRPr="00C605A5" w:rsidRDefault="0029397C" w:rsidP="00C605A5">
      <w:pPr>
        <w:numPr>
          <w:ilvl w:val="0"/>
          <w:numId w:val="14"/>
        </w:numPr>
        <w:spacing w:after="0" w:line="240" w:lineRule="auto"/>
        <w:ind w:left="928" w:hanging="360"/>
        <w:rPr>
          <w:rFonts w:ascii="Times New Roman" w:eastAsia="Times New Roman" w:hAnsi="Times New Roman" w:cs="Times New Roman"/>
          <w:sz w:val="28"/>
          <w:szCs w:val="28"/>
        </w:rPr>
      </w:pPr>
      <w:r w:rsidRPr="00C605A5">
        <w:rPr>
          <w:rFonts w:ascii="Times New Roman" w:eastAsia="Times New Roman" w:hAnsi="Times New Roman" w:cs="Times New Roman"/>
          <w:i/>
          <w:sz w:val="28"/>
          <w:szCs w:val="28"/>
        </w:rPr>
        <w:t>объяснительно-иллюстративный;</w:t>
      </w:r>
    </w:p>
    <w:p w:rsidR="0029397C" w:rsidRPr="00C605A5" w:rsidRDefault="0029397C" w:rsidP="00C605A5">
      <w:pPr>
        <w:numPr>
          <w:ilvl w:val="0"/>
          <w:numId w:val="14"/>
        </w:numPr>
        <w:spacing w:after="0" w:line="240" w:lineRule="auto"/>
        <w:ind w:left="928" w:hanging="360"/>
        <w:rPr>
          <w:rFonts w:ascii="Times New Roman" w:eastAsia="Times New Roman" w:hAnsi="Times New Roman" w:cs="Times New Roman"/>
          <w:sz w:val="28"/>
          <w:szCs w:val="28"/>
        </w:rPr>
      </w:pPr>
      <w:r w:rsidRPr="00C605A5">
        <w:rPr>
          <w:rFonts w:ascii="Times New Roman" w:eastAsia="Times New Roman" w:hAnsi="Times New Roman" w:cs="Times New Roman"/>
          <w:i/>
          <w:sz w:val="28"/>
          <w:szCs w:val="28"/>
        </w:rPr>
        <w:t>проблемное изложение</w:t>
      </w:r>
    </w:p>
    <w:p w:rsidR="0029397C" w:rsidRPr="00C605A5" w:rsidRDefault="0029397C" w:rsidP="00C605A5">
      <w:pPr>
        <w:numPr>
          <w:ilvl w:val="0"/>
          <w:numId w:val="14"/>
        </w:numPr>
        <w:spacing w:after="0" w:line="240" w:lineRule="auto"/>
        <w:ind w:left="928" w:hanging="360"/>
        <w:rPr>
          <w:rFonts w:ascii="Times New Roman" w:eastAsia="Times New Roman" w:hAnsi="Times New Roman" w:cs="Times New Roman"/>
          <w:i/>
          <w:sz w:val="28"/>
          <w:szCs w:val="28"/>
        </w:rPr>
      </w:pPr>
      <w:r w:rsidRPr="00C605A5">
        <w:rPr>
          <w:rFonts w:ascii="Times New Roman" w:eastAsia="Times New Roman" w:hAnsi="Times New Roman" w:cs="Times New Roman"/>
          <w:i/>
          <w:sz w:val="28"/>
          <w:szCs w:val="28"/>
        </w:rPr>
        <w:t>частично-поисковый</w:t>
      </w:r>
    </w:p>
    <w:p w:rsidR="0029397C" w:rsidRPr="00C605A5" w:rsidRDefault="0029397C" w:rsidP="00C605A5">
      <w:pPr>
        <w:numPr>
          <w:ilvl w:val="0"/>
          <w:numId w:val="14"/>
        </w:numPr>
        <w:spacing w:after="0" w:line="240" w:lineRule="auto"/>
        <w:ind w:left="928" w:hanging="360"/>
        <w:rPr>
          <w:rFonts w:ascii="Times New Roman" w:eastAsia="Times New Roman" w:hAnsi="Times New Roman" w:cs="Times New Roman"/>
          <w:sz w:val="28"/>
          <w:szCs w:val="28"/>
        </w:rPr>
      </w:pPr>
      <w:r w:rsidRPr="00C605A5">
        <w:rPr>
          <w:rFonts w:ascii="Times New Roman" w:eastAsia="Times New Roman" w:hAnsi="Times New Roman" w:cs="Times New Roman"/>
          <w:i/>
          <w:sz w:val="28"/>
          <w:szCs w:val="28"/>
        </w:rPr>
        <w:t>исследовательский</w:t>
      </w:r>
    </w:p>
    <w:p w:rsidR="0029397C" w:rsidRPr="00C605A5" w:rsidRDefault="0029397C" w:rsidP="00C605A5">
      <w:pPr>
        <w:spacing w:after="0"/>
        <w:ind w:left="568"/>
        <w:rPr>
          <w:rFonts w:ascii="Times New Roman" w:eastAsia="Times New Roman" w:hAnsi="Times New Roman" w:cs="Times New Roman"/>
          <w:sz w:val="28"/>
          <w:szCs w:val="28"/>
        </w:rPr>
      </w:pPr>
    </w:p>
    <w:p w:rsidR="0029397C" w:rsidRPr="00C605A5" w:rsidRDefault="0029397C" w:rsidP="00C605A5">
      <w:pPr>
        <w:spacing w:after="0"/>
        <w:rPr>
          <w:rFonts w:ascii="Times New Roman" w:eastAsia="Times New Roman" w:hAnsi="Times New Roman" w:cs="Times New Roman"/>
          <w:b/>
          <w:sz w:val="28"/>
          <w:szCs w:val="28"/>
        </w:rPr>
      </w:pPr>
      <w:r w:rsidRPr="00C605A5">
        <w:rPr>
          <w:rFonts w:ascii="Times New Roman" w:eastAsia="Times New Roman" w:hAnsi="Times New Roman" w:cs="Times New Roman"/>
          <w:b/>
          <w:sz w:val="28"/>
          <w:szCs w:val="28"/>
        </w:rPr>
        <w:t>Виды и формы учебной деятельности:</w:t>
      </w:r>
    </w:p>
    <w:p w:rsidR="0029397C" w:rsidRPr="00C605A5" w:rsidRDefault="0029397C" w:rsidP="00C605A5">
      <w:pPr>
        <w:numPr>
          <w:ilvl w:val="0"/>
          <w:numId w:val="15"/>
        </w:numPr>
        <w:spacing w:after="0"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фронтальная;</w:t>
      </w:r>
    </w:p>
    <w:p w:rsidR="0029397C" w:rsidRPr="00C605A5" w:rsidRDefault="0029397C" w:rsidP="00C605A5">
      <w:pPr>
        <w:numPr>
          <w:ilvl w:val="0"/>
          <w:numId w:val="15"/>
        </w:numPr>
        <w:spacing w:after="0"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групповая;</w:t>
      </w:r>
    </w:p>
    <w:p w:rsidR="0029397C" w:rsidRPr="00C605A5" w:rsidRDefault="0029397C" w:rsidP="00C605A5">
      <w:pPr>
        <w:numPr>
          <w:ilvl w:val="0"/>
          <w:numId w:val="15"/>
        </w:numPr>
        <w:spacing w:after="0"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индивидуальная;</w:t>
      </w:r>
    </w:p>
    <w:p w:rsidR="0029397C" w:rsidRPr="00C605A5" w:rsidRDefault="0029397C" w:rsidP="00C605A5">
      <w:pPr>
        <w:numPr>
          <w:ilvl w:val="0"/>
          <w:numId w:val="15"/>
        </w:numPr>
        <w:spacing w:after="0"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игровая;</w:t>
      </w:r>
    </w:p>
    <w:p w:rsidR="0029397C" w:rsidRPr="00C605A5" w:rsidRDefault="0029397C" w:rsidP="00C605A5">
      <w:pPr>
        <w:numPr>
          <w:ilvl w:val="0"/>
          <w:numId w:val="15"/>
        </w:numPr>
        <w:spacing w:after="0"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коммуникативная и др.</w:t>
      </w:r>
    </w:p>
    <w:p w:rsidR="0029397C" w:rsidRPr="00C605A5" w:rsidRDefault="0029397C" w:rsidP="00C605A5">
      <w:pPr>
        <w:numPr>
          <w:ilvl w:val="0"/>
          <w:numId w:val="15"/>
        </w:numPr>
        <w:spacing w:after="0"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семинары;</w:t>
      </w:r>
    </w:p>
    <w:p w:rsidR="0029397C" w:rsidRPr="00C605A5" w:rsidRDefault="0029397C" w:rsidP="00C605A5">
      <w:pPr>
        <w:numPr>
          <w:ilvl w:val="0"/>
          <w:numId w:val="15"/>
        </w:numPr>
        <w:spacing w:after="0"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практикумы;</w:t>
      </w:r>
    </w:p>
    <w:p w:rsidR="0029397C" w:rsidRPr="00C605A5" w:rsidRDefault="0029397C" w:rsidP="00C605A5">
      <w:pPr>
        <w:numPr>
          <w:ilvl w:val="0"/>
          <w:numId w:val="15"/>
        </w:numPr>
        <w:spacing w:after="0"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консультации и др.</w:t>
      </w:r>
    </w:p>
    <w:p w:rsidR="0029397C" w:rsidRPr="00C605A5" w:rsidRDefault="0029397C" w:rsidP="00C605A5">
      <w:pPr>
        <w:spacing w:after="0"/>
        <w:rPr>
          <w:rFonts w:ascii="Times New Roman" w:eastAsia="Times New Roman" w:hAnsi="Times New Roman" w:cs="Times New Roman"/>
          <w:sz w:val="28"/>
          <w:szCs w:val="28"/>
        </w:rPr>
      </w:pPr>
    </w:p>
    <w:p w:rsidR="0029397C" w:rsidRPr="00C605A5" w:rsidRDefault="0029397C" w:rsidP="00C605A5">
      <w:pPr>
        <w:spacing w:after="0"/>
        <w:rPr>
          <w:rFonts w:ascii="Times New Roman" w:eastAsia="Times New Roman" w:hAnsi="Times New Roman" w:cs="Times New Roman"/>
          <w:sz w:val="28"/>
          <w:szCs w:val="28"/>
        </w:rPr>
      </w:pPr>
    </w:p>
    <w:p w:rsidR="0029397C" w:rsidRPr="00C605A5" w:rsidRDefault="0029397C" w:rsidP="00C605A5">
      <w:pPr>
        <w:spacing w:after="0"/>
        <w:jc w:val="center"/>
        <w:rPr>
          <w:rFonts w:ascii="Times New Roman" w:eastAsia="Calibri" w:hAnsi="Times New Roman" w:cs="Times New Roman"/>
          <w:b/>
          <w:sz w:val="28"/>
          <w:szCs w:val="28"/>
        </w:rPr>
      </w:pPr>
      <w:r w:rsidRPr="00C605A5">
        <w:rPr>
          <w:rFonts w:ascii="Times New Roman" w:eastAsia="Calibri" w:hAnsi="Times New Roman" w:cs="Times New Roman"/>
          <w:b/>
          <w:sz w:val="28"/>
          <w:szCs w:val="28"/>
        </w:rPr>
        <w:t>3. Место учебного предмета в учебном плане</w:t>
      </w:r>
    </w:p>
    <w:p w:rsidR="0029397C" w:rsidRPr="00C605A5" w:rsidRDefault="0029397C" w:rsidP="00C605A5">
      <w:pPr>
        <w:spacing w:after="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Программа рассчитана на 34часа,  но согласно действующему учебному плану    в 11классе  предполагается обучение  в объеме 2 часов в неделю; в год - 6</w:t>
      </w:r>
      <w:r w:rsidR="00783A68">
        <w:rPr>
          <w:rFonts w:ascii="Times New Roman" w:eastAsia="Times New Roman" w:hAnsi="Times New Roman" w:cs="Times New Roman"/>
          <w:sz w:val="28"/>
          <w:szCs w:val="28"/>
        </w:rPr>
        <w:t>8</w:t>
      </w:r>
      <w:r w:rsidRPr="00C605A5">
        <w:rPr>
          <w:rFonts w:ascii="Times New Roman" w:eastAsia="Times New Roman" w:hAnsi="Times New Roman" w:cs="Times New Roman"/>
          <w:sz w:val="28"/>
          <w:szCs w:val="28"/>
        </w:rPr>
        <w:t xml:space="preserve"> часов.</w:t>
      </w:r>
    </w:p>
    <w:p w:rsidR="0029397C" w:rsidRPr="00C605A5" w:rsidRDefault="0029397C" w:rsidP="00C605A5">
      <w:pPr>
        <w:spacing w:after="0"/>
        <w:ind w:firstLine="567"/>
        <w:jc w:val="both"/>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Согласно годовому календарному учебному графику и расписанию уроков МБОУ Андреевская СШ №3, в 201</w:t>
      </w:r>
      <w:r w:rsidR="00795D2A">
        <w:rPr>
          <w:rFonts w:ascii="Times New Roman" w:eastAsia="Times New Roman" w:hAnsi="Times New Roman" w:cs="Times New Roman"/>
          <w:sz w:val="28"/>
          <w:szCs w:val="28"/>
        </w:rPr>
        <w:t>8</w:t>
      </w:r>
      <w:r w:rsidRPr="00C605A5">
        <w:rPr>
          <w:rFonts w:ascii="Times New Roman" w:eastAsia="Times New Roman" w:hAnsi="Times New Roman" w:cs="Times New Roman"/>
          <w:sz w:val="28"/>
          <w:szCs w:val="28"/>
        </w:rPr>
        <w:t>-201</w:t>
      </w:r>
      <w:r w:rsidR="00795D2A">
        <w:rPr>
          <w:rFonts w:ascii="Times New Roman" w:eastAsia="Times New Roman" w:hAnsi="Times New Roman" w:cs="Times New Roman"/>
          <w:sz w:val="28"/>
          <w:szCs w:val="28"/>
        </w:rPr>
        <w:t>9</w:t>
      </w:r>
      <w:r w:rsidRPr="00C605A5">
        <w:rPr>
          <w:rFonts w:ascii="Times New Roman" w:eastAsia="Times New Roman" w:hAnsi="Times New Roman" w:cs="Times New Roman"/>
          <w:sz w:val="28"/>
          <w:szCs w:val="28"/>
        </w:rPr>
        <w:t xml:space="preserve"> учебном году фактическое количество учебных часов по русскому языку составит 6</w:t>
      </w:r>
      <w:r w:rsidR="00783A68">
        <w:rPr>
          <w:rFonts w:ascii="Times New Roman" w:eastAsia="Times New Roman" w:hAnsi="Times New Roman" w:cs="Times New Roman"/>
          <w:sz w:val="28"/>
          <w:szCs w:val="28"/>
        </w:rPr>
        <w:t>7</w:t>
      </w:r>
      <w:r w:rsidRPr="00C605A5">
        <w:rPr>
          <w:rFonts w:ascii="Times New Roman" w:eastAsia="Times New Roman" w:hAnsi="Times New Roman" w:cs="Times New Roman"/>
          <w:sz w:val="28"/>
          <w:szCs w:val="28"/>
        </w:rPr>
        <w:t xml:space="preserve"> часа (2 часа в неделю)  </w:t>
      </w:r>
      <w:r w:rsidR="00744AB6">
        <w:rPr>
          <w:rFonts w:ascii="Times New Roman" w:eastAsia="Times New Roman" w:hAnsi="Times New Roman" w:cs="Times New Roman"/>
          <w:sz w:val="28"/>
          <w:szCs w:val="28"/>
        </w:rPr>
        <w:t>(Праздничные дни: 0</w:t>
      </w:r>
      <w:r w:rsidR="00795D2A">
        <w:rPr>
          <w:rFonts w:ascii="Times New Roman" w:eastAsia="Times New Roman" w:hAnsi="Times New Roman" w:cs="Times New Roman"/>
          <w:sz w:val="28"/>
          <w:szCs w:val="28"/>
        </w:rPr>
        <w:t>1</w:t>
      </w:r>
      <w:r w:rsidR="00744AB6">
        <w:rPr>
          <w:rFonts w:ascii="Times New Roman" w:eastAsia="Times New Roman" w:hAnsi="Times New Roman" w:cs="Times New Roman"/>
          <w:sz w:val="28"/>
          <w:szCs w:val="28"/>
        </w:rPr>
        <w:t>.05)</w:t>
      </w:r>
    </w:p>
    <w:p w:rsidR="0029397C" w:rsidRPr="00C605A5" w:rsidRDefault="0029397C" w:rsidP="00C605A5">
      <w:pPr>
        <w:spacing w:after="0"/>
        <w:ind w:firstLine="567"/>
        <w:jc w:val="both"/>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В течение учебного года возможна корректировка распределения часов по темам с учетом хода усвоения учебного материала обучающимися или в связи с другими объективными причинами.</w:t>
      </w:r>
    </w:p>
    <w:p w:rsidR="0029397C" w:rsidRPr="00C605A5" w:rsidRDefault="0029397C" w:rsidP="00C605A5">
      <w:pPr>
        <w:spacing w:after="0"/>
        <w:rPr>
          <w:rFonts w:ascii="Times New Roman" w:eastAsia="Times New Roman" w:hAnsi="Times New Roman" w:cs="Times New Roman"/>
          <w:sz w:val="28"/>
          <w:szCs w:val="28"/>
        </w:rPr>
      </w:pPr>
    </w:p>
    <w:p w:rsidR="0029397C" w:rsidRPr="00C605A5" w:rsidRDefault="0029397C" w:rsidP="00C605A5">
      <w:pPr>
        <w:spacing w:after="0"/>
        <w:rPr>
          <w:rFonts w:ascii="Times New Roman" w:eastAsia="Times New Roman" w:hAnsi="Times New Roman" w:cs="Times New Roman"/>
          <w:b/>
          <w:sz w:val="28"/>
          <w:szCs w:val="28"/>
        </w:rPr>
      </w:pPr>
      <w:r w:rsidRPr="00C605A5">
        <w:rPr>
          <w:rFonts w:ascii="Times New Roman" w:eastAsia="Times New Roman" w:hAnsi="Times New Roman" w:cs="Times New Roman"/>
          <w:b/>
          <w:sz w:val="28"/>
          <w:szCs w:val="28"/>
        </w:rPr>
        <w:t xml:space="preserve">4. Содержание </w:t>
      </w:r>
      <w:r w:rsidR="006D5817">
        <w:rPr>
          <w:rFonts w:ascii="Times New Roman" w:eastAsia="Times New Roman" w:hAnsi="Times New Roman" w:cs="Times New Roman"/>
          <w:b/>
          <w:sz w:val="28"/>
          <w:szCs w:val="28"/>
        </w:rPr>
        <w:t>курса</w:t>
      </w:r>
    </w:p>
    <w:p w:rsidR="0029397C" w:rsidRPr="00C605A5" w:rsidRDefault="0029397C" w:rsidP="00C605A5">
      <w:pPr>
        <w:spacing w:after="0"/>
        <w:jc w:val="center"/>
        <w:rPr>
          <w:rFonts w:ascii="Times New Roman" w:eastAsia="Times New Roman" w:hAnsi="Times New Roman" w:cs="Times New Roman"/>
          <w:b/>
          <w:color w:val="000000"/>
          <w:sz w:val="28"/>
          <w:szCs w:val="28"/>
          <w:shd w:val="clear" w:color="auto" w:fill="FFFFFF"/>
        </w:rPr>
      </w:pPr>
    </w:p>
    <w:p w:rsidR="0029397C" w:rsidRPr="00C605A5" w:rsidRDefault="000D5E34" w:rsidP="00C605A5">
      <w:pPr>
        <w:spacing w:after="0" w:line="360" w:lineRule="auto"/>
        <w:jc w:val="both"/>
        <w:rPr>
          <w:rFonts w:ascii="Times New Roman" w:eastAsia="Times New Roman" w:hAnsi="Times New Roman" w:cs="Times New Roman"/>
          <w:b/>
          <w:color w:val="000000"/>
          <w:sz w:val="28"/>
          <w:szCs w:val="28"/>
          <w:shd w:val="clear" w:color="auto" w:fill="FFFFFF"/>
        </w:rPr>
      </w:pPr>
      <w:r w:rsidRPr="00C605A5">
        <w:rPr>
          <w:rFonts w:ascii="Times New Roman" w:eastAsia="Times New Roman" w:hAnsi="Times New Roman" w:cs="Times New Roman"/>
          <w:b/>
          <w:color w:val="000000"/>
          <w:sz w:val="28"/>
          <w:szCs w:val="28"/>
          <w:shd w:val="clear" w:color="auto" w:fill="FFFFFF"/>
        </w:rPr>
        <w:t>Синтаксис и пунктуация (30</w:t>
      </w:r>
      <w:r w:rsidR="0029397C" w:rsidRPr="00C605A5">
        <w:rPr>
          <w:rFonts w:ascii="Times New Roman" w:eastAsia="Times New Roman" w:hAnsi="Times New Roman" w:cs="Times New Roman"/>
          <w:b/>
          <w:color w:val="000000"/>
          <w:sz w:val="28"/>
          <w:szCs w:val="28"/>
          <w:shd w:val="clear" w:color="auto" w:fill="FFFFFF"/>
        </w:rPr>
        <w:t>ч)</w:t>
      </w:r>
    </w:p>
    <w:p w:rsidR="0029397C" w:rsidRPr="00C605A5" w:rsidRDefault="0029397C" w:rsidP="00C605A5">
      <w:pPr>
        <w:spacing w:after="0" w:line="360" w:lineRule="auto"/>
        <w:ind w:left="20" w:right="20" w:firstLine="220"/>
        <w:jc w:val="both"/>
        <w:rPr>
          <w:rFonts w:ascii="Times New Roman" w:eastAsia="Times New Roman" w:hAnsi="Times New Roman" w:cs="Times New Roman"/>
          <w:sz w:val="28"/>
          <w:szCs w:val="28"/>
        </w:rPr>
      </w:pPr>
      <w:r w:rsidRPr="00C605A5">
        <w:rPr>
          <w:rFonts w:ascii="Times New Roman" w:eastAsia="Times New Roman" w:hAnsi="Times New Roman" w:cs="Times New Roman"/>
          <w:color w:val="000000"/>
          <w:sz w:val="28"/>
          <w:szCs w:val="28"/>
        </w:rPr>
        <w:t>Обобщающее повторение синтаксиса. Грамматическая основа простого предложения, виды его осложнения, типы сложных предложений, предложения с прямой речью. Способы оформления чужой речи, цитирование.</w:t>
      </w:r>
    </w:p>
    <w:p w:rsidR="0029397C" w:rsidRPr="00C605A5" w:rsidRDefault="0029397C" w:rsidP="00C605A5">
      <w:pPr>
        <w:spacing w:after="0" w:line="360" w:lineRule="auto"/>
        <w:ind w:left="20" w:right="20" w:firstLine="220"/>
        <w:jc w:val="both"/>
        <w:rPr>
          <w:rFonts w:ascii="Times New Roman" w:eastAsia="Times New Roman" w:hAnsi="Times New Roman" w:cs="Times New Roman"/>
          <w:sz w:val="28"/>
          <w:szCs w:val="28"/>
        </w:rPr>
      </w:pPr>
      <w:r w:rsidRPr="00C605A5">
        <w:rPr>
          <w:rFonts w:ascii="Times New Roman" w:eastAsia="Times New Roman" w:hAnsi="Times New Roman" w:cs="Times New Roman"/>
          <w:color w:val="000000"/>
          <w:sz w:val="28"/>
          <w:szCs w:val="28"/>
        </w:rPr>
        <w:t>Нормативное построение словосочетаний и предложений разных типов.</w:t>
      </w:r>
    </w:p>
    <w:p w:rsidR="0029397C" w:rsidRPr="00C605A5" w:rsidRDefault="0029397C" w:rsidP="00C605A5">
      <w:pPr>
        <w:spacing w:after="0" w:line="360" w:lineRule="auto"/>
        <w:ind w:left="20" w:firstLine="220"/>
        <w:jc w:val="both"/>
        <w:rPr>
          <w:rFonts w:ascii="Times New Roman" w:eastAsia="Times New Roman" w:hAnsi="Times New Roman" w:cs="Times New Roman"/>
          <w:sz w:val="28"/>
          <w:szCs w:val="28"/>
        </w:rPr>
      </w:pPr>
      <w:r w:rsidRPr="00C605A5">
        <w:rPr>
          <w:rFonts w:ascii="Times New Roman" w:eastAsia="Times New Roman" w:hAnsi="Times New Roman" w:cs="Times New Roman"/>
          <w:color w:val="000000"/>
          <w:sz w:val="28"/>
          <w:szCs w:val="28"/>
        </w:rPr>
        <w:t>Интонационное богатство русской речи.</w:t>
      </w:r>
    </w:p>
    <w:p w:rsidR="0029397C" w:rsidRPr="00C605A5" w:rsidRDefault="0029397C" w:rsidP="00C605A5">
      <w:pPr>
        <w:spacing w:after="0" w:line="360" w:lineRule="auto"/>
        <w:ind w:left="20" w:right="20" w:firstLine="220"/>
        <w:jc w:val="both"/>
        <w:rPr>
          <w:rFonts w:ascii="Times New Roman" w:eastAsia="Times New Roman" w:hAnsi="Times New Roman" w:cs="Times New Roman"/>
          <w:sz w:val="28"/>
          <w:szCs w:val="28"/>
        </w:rPr>
      </w:pPr>
      <w:r w:rsidRPr="00C605A5">
        <w:rPr>
          <w:rFonts w:ascii="Times New Roman" w:eastAsia="Times New Roman" w:hAnsi="Times New Roman" w:cs="Times New Roman"/>
          <w:color w:val="000000"/>
          <w:sz w:val="28"/>
          <w:szCs w:val="28"/>
        </w:rPr>
        <w:lastRenderedPageBreak/>
        <w:t>Принципы и функции русской пунктуации. Смысловая роль знаков препинания. Роль пунктуации в письменном общении. Факультативные и альтернативные знаки препинания. Авторское употребление знаков препинания.</w:t>
      </w:r>
    </w:p>
    <w:p w:rsidR="0029397C" w:rsidRPr="00C605A5" w:rsidRDefault="0029397C" w:rsidP="00C605A5">
      <w:pPr>
        <w:spacing w:after="0" w:line="360" w:lineRule="auto"/>
        <w:ind w:left="20" w:right="20" w:firstLine="220"/>
        <w:jc w:val="both"/>
        <w:rPr>
          <w:rFonts w:ascii="Times New Roman" w:eastAsia="Times New Roman" w:hAnsi="Times New Roman" w:cs="Times New Roman"/>
          <w:sz w:val="28"/>
          <w:szCs w:val="28"/>
        </w:rPr>
      </w:pPr>
      <w:r w:rsidRPr="00C605A5">
        <w:rPr>
          <w:rFonts w:ascii="Times New Roman" w:eastAsia="Times New Roman" w:hAnsi="Times New Roman" w:cs="Times New Roman"/>
          <w:color w:val="000000"/>
          <w:sz w:val="28"/>
          <w:szCs w:val="28"/>
        </w:rPr>
        <w:t>Синтаксическая синонимия как источник богатства и выразительности русской речи.</w:t>
      </w:r>
    </w:p>
    <w:p w:rsidR="0029397C" w:rsidRPr="00C605A5" w:rsidRDefault="0029397C" w:rsidP="00C605A5">
      <w:pPr>
        <w:spacing w:after="0" w:line="360" w:lineRule="auto"/>
        <w:ind w:left="20" w:right="20" w:firstLine="220"/>
        <w:jc w:val="both"/>
        <w:rPr>
          <w:rFonts w:ascii="Times New Roman" w:eastAsia="Times New Roman" w:hAnsi="Times New Roman" w:cs="Times New Roman"/>
          <w:sz w:val="28"/>
          <w:szCs w:val="28"/>
        </w:rPr>
      </w:pPr>
      <w:r w:rsidRPr="00C605A5">
        <w:rPr>
          <w:rFonts w:ascii="Times New Roman" w:eastAsia="Times New Roman" w:hAnsi="Times New Roman" w:cs="Times New Roman"/>
          <w:color w:val="000000"/>
          <w:sz w:val="28"/>
          <w:szCs w:val="28"/>
        </w:rPr>
        <w:t>Синтаксический разбор словосочетания, простого и сложного предложений, предложения с прямой речью.</w:t>
      </w:r>
    </w:p>
    <w:p w:rsidR="0029397C" w:rsidRPr="00C605A5" w:rsidRDefault="0029397C" w:rsidP="00C605A5">
      <w:pPr>
        <w:spacing w:after="0" w:line="360" w:lineRule="auto"/>
        <w:jc w:val="both"/>
        <w:rPr>
          <w:rFonts w:ascii="Times New Roman" w:eastAsia="Times New Roman" w:hAnsi="Times New Roman" w:cs="Times New Roman"/>
          <w:sz w:val="28"/>
          <w:szCs w:val="28"/>
        </w:rPr>
      </w:pPr>
    </w:p>
    <w:p w:rsidR="0029397C" w:rsidRPr="00C605A5" w:rsidRDefault="0029397C" w:rsidP="00C605A5">
      <w:pPr>
        <w:spacing w:after="0" w:line="360" w:lineRule="auto"/>
        <w:ind w:left="100"/>
        <w:jc w:val="both"/>
        <w:rPr>
          <w:rFonts w:ascii="Times New Roman" w:eastAsia="Times New Roman" w:hAnsi="Times New Roman" w:cs="Times New Roman"/>
          <w:b/>
          <w:color w:val="000000"/>
          <w:sz w:val="28"/>
          <w:szCs w:val="28"/>
        </w:rPr>
      </w:pPr>
    </w:p>
    <w:p w:rsidR="0029397C" w:rsidRPr="00C605A5" w:rsidRDefault="000D5E34" w:rsidP="00C605A5">
      <w:pPr>
        <w:spacing w:after="0" w:line="360" w:lineRule="auto"/>
        <w:ind w:left="100"/>
        <w:jc w:val="both"/>
        <w:rPr>
          <w:rFonts w:ascii="Times New Roman" w:eastAsia="Times New Roman" w:hAnsi="Times New Roman" w:cs="Times New Roman"/>
          <w:b/>
          <w:spacing w:val="3"/>
          <w:sz w:val="28"/>
          <w:szCs w:val="28"/>
        </w:rPr>
      </w:pPr>
      <w:r w:rsidRPr="00C605A5">
        <w:rPr>
          <w:rFonts w:ascii="Times New Roman" w:eastAsia="Times New Roman" w:hAnsi="Times New Roman" w:cs="Times New Roman"/>
          <w:b/>
          <w:color w:val="000000"/>
          <w:sz w:val="28"/>
          <w:szCs w:val="28"/>
        </w:rPr>
        <w:t>Публицистический стиль речи (9</w:t>
      </w:r>
      <w:r w:rsidR="0029397C" w:rsidRPr="00C605A5">
        <w:rPr>
          <w:rFonts w:ascii="Times New Roman" w:eastAsia="Times New Roman" w:hAnsi="Times New Roman" w:cs="Times New Roman"/>
          <w:b/>
          <w:color w:val="000000"/>
          <w:sz w:val="28"/>
          <w:szCs w:val="28"/>
        </w:rPr>
        <w:t>ч)</w:t>
      </w:r>
    </w:p>
    <w:p w:rsidR="0029397C" w:rsidRPr="00C605A5" w:rsidRDefault="0029397C" w:rsidP="00C605A5">
      <w:pPr>
        <w:spacing w:after="0" w:line="360" w:lineRule="auto"/>
        <w:ind w:firstLine="300"/>
        <w:jc w:val="both"/>
        <w:rPr>
          <w:rFonts w:ascii="Times New Roman" w:eastAsia="Times New Roman" w:hAnsi="Times New Roman" w:cs="Times New Roman"/>
          <w:sz w:val="28"/>
          <w:szCs w:val="28"/>
        </w:rPr>
      </w:pPr>
      <w:r w:rsidRPr="00C605A5">
        <w:rPr>
          <w:rFonts w:ascii="Times New Roman" w:eastAsia="Times New Roman" w:hAnsi="Times New Roman" w:cs="Times New Roman"/>
          <w:color w:val="000000"/>
          <w:sz w:val="28"/>
          <w:szCs w:val="28"/>
        </w:rPr>
        <w:t>Назначение публицистического стиля. Лексические, морфологические, синтаксические особенности публицистического стиля.</w:t>
      </w:r>
    </w:p>
    <w:p w:rsidR="0029397C" w:rsidRPr="00C605A5" w:rsidRDefault="0029397C" w:rsidP="00C605A5">
      <w:pPr>
        <w:spacing w:after="0" w:line="360" w:lineRule="auto"/>
        <w:ind w:left="80" w:firstLine="220"/>
        <w:jc w:val="both"/>
        <w:rPr>
          <w:rFonts w:ascii="Times New Roman" w:eastAsia="Times New Roman" w:hAnsi="Times New Roman" w:cs="Times New Roman"/>
          <w:sz w:val="28"/>
          <w:szCs w:val="28"/>
        </w:rPr>
      </w:pPr>
      <w:r w:rsidRPr="00C605A5">
        <w:rPr>
          <w:rFonts w:ascii="Times New Roman" w:eastAsia="Times New Roman" w:hAnsi="Times New Roman" w:cs="Times New Roman"/>
          <w:color w:val="000000"/>
          <w:sz w:val="28"/>
          <w:szCs w:val="28"/>
        </w:rPr>
        <w:t>Средства эмоциональной выразительности в публицистическом стиле.</w:t>
      </w:r>
    </w:p>
    <w:p w:rsidR="0029397C" w:rsidRPr="00C605A5" w:rsidRDefault="0029397C" w:rsidP="00C605A5">
      <w:pPr>
        <w:spacing w:after="0" w:line="360" w:lineRule="auto"/>
        <w:ind w:left="80" w:firstLine="220"/>
        <w:jc w:val="both"/>
        <w:rPr>
          <w:rFonts w:ascii="Times New Roman" w:eastAsia="Times New Roman" w:hAnsi="Times New Roman" w:cs="Times New Roman"/>
          <w:sz w:val="28"/>
          <w:szCs w:val="28"/>
        </w:rPr>
      </w:pPr>
      <w:r w:rsidRPr="00C605A5">
        <w:rPr>
          <w:rFonts w:ascii="Times New Roman" w:eastAsia="Times New Roman" w:hAnsi="Times New Roman" w:cs="Times New Roman"/>
          <w:color w:val="000000"/>
          <w:sz w:val="28"/>
          <w:szCs w:val="28"/>
        </w:rPr>
        <w:t>Жанры публицистики. Очерк (путевой, портретный, проблемный), эссе.</w:t>
      </w:r>
    </w:p>
    <w:p w:rsidR="0029397C" w:rsidRPr="00C605A5" w:rsidRDefault="0029397C" w:rsidP="00C605A5">
      <w:pPr>
        <w:spacing w:after="0" w:line="360" w:lineRule="auto"/>
        <w:ind w:left="80" w:firstLine="220"/>
        <w:jc w:val="both"/>
        <w:rPr>
          <w:rFonts w:ascii="Times New Roman" w:eastAsia="Times New Roman" w:hAnsi="Times New Roman" w:cs="Times New Roman"/>
          <w:sz w:val="28"/>
          <w:szCs w:val="28"/>
        </w:rPr>
      </w:pPr>
      <w:r w:rsidRPr="00C605A5">
        <w:rPr>
          <w:rFonts w:ascii="Times New Roman" w:eastAsia="Times New Roman" w:hAnsi="Times New Roman" w:cs="Times New Roman"/>
          <w:color w:val="000000"/>
          <w:sz w:val="28"/>
          <w:szCs w:val="28"/>
        </w:rPr>
        <w:t>Устное выступление. Доклад. Дискуссия. Ознакомление с правилами деловой дискуссии, с требованиями к ее участникам.</w:t>
      </w:r>
    </w:p>
    <w:p w:rsidR="0029397C" w:rsidRPr="00C605A5" w:rsidRDefault="0029397C" w:rsidP="00C605A5">
      <w:pPr>
        <w:spacing w:after="0" w:line="360" w:lineRule="auto"/>
        <w:ind w:left="80" w:firstLine="220"/>
        <w:jc w:val="both"/>
        <w:rPr>
          <w:rFonts w:ascii="Times New Roman" w:eastAsia="Times New Roman" w:hAnsi="Times New Roman" w:cs="Times New Roman"/>
          <w:sz w:val="28"/>
          <w:szCs w:val="28"/>
        </w:rPr>
      </w:pPr>
      <w:r w:rsidRPr="00C605A5">
        <w:rPr>
          <w:rFonts w:ascii="Times New Roman" w:eastAsia="Times New Roman" w:hAnsi="Times New Roman" w:cs="Times New Roman"/>
          <w:color w:val="000000"/>
          <w:sz w:val="28"/>
          <w:szCs w:val="28"/>
        </w:rPr>
        <w:t>Использование учащимися средств публицистического стиля в собственной речи.</w:t>
      </w:r>
    </w:p>
    <w:p w:rsidR="0029397C" w:rsidRPr="00C605A5" w:rsidRDefault="0029397C" w:rsidP="00C605A5">
      <w:pPr>
        <w:spacing w:after="0" w:line="360" w:lineRule="auto"/>
        <w:ind w:left="80" w:firstLine="220"/>
        <w:jc w:val="both"/>
        <w:rPr>
          <w:rFonts w:ascii="Times New Roman" w:eastAsia="Times New Roman" w:hAnsi="Times New Roman" w:cs="Times New Roman"/>
          <w:b/>
          <w:i/>
          <w:color w:val="000000"/>
          <w:sz w:val="28"/>
          <w:szCs w:val="28"/>
        </w:rPr>
      </w:pPr>
      <w:r w:rsidRPr="00C605A5">
        <w:rPr>
          <w:rFonts w:ascii="Times New Roman" w:eastAsia="Times New Roman" w:hAnsi="Times New Roman" w:cs="Times New Roman"/>
          <w:b/>
          <w:i/>
          <w:color w:val="000000"/>
          <w:sz w:val="28"/>
          <w:szCs w:val="28"/>
        </w:rPr>
        <w:t>Дифференцированная работа над одним из четырех жанров: путевым очерком, портретным очерком, проблемным очерком, эссе (по выбору учащихся, с использованием материалов учебника)</w:t>
      </w:r>
    </w:p>
    <w:p w:rsidR="0029397C" w:rsidRPr="00C605A5" w:rsidRDefault="0029397C" w:rsidP="00C605A5">
      <w:pPr>
        <w:spacing w:after="0" w:line="360" w:lineRule="auto"/>
        <w:ind w:left="200" w:firstLine="220"/>
        <w:jc w:val="both"/>
        <w:rPr>
          <w:rFonts w:ascii="Times New Roman" w:eastAsia="Times New Roman" w:hAnsi="Times New Roman" w:cs="Times New Roman"/>
          <w:sz w:val="28"/>
          <w:szCs w:val="28"/>
        </w:rPr>
      </w:pPr>
      <w:r w:rsidRPr="00C605A5">
        <w:rPr>
          <w:rFonts w:ascii="Times New Roman" w:eastAsia="Times New Roman" w:hAnsi="Times New Roman" w:cs="Times New Roman"/>
          <w:color w:val="000000"/>
          <w:sz w:val="28"/>
          <w:szCs w:val="28"/>
          <w:shd w:val="clear" w:color="auto" w:fill="FFFFFF"/>
        </w:rPr>
        <w:t>Особенности речевого этикета в официально-деловой, научной и публицистической сферах общения.</w:t>
      </w:r>
    </w:p>
    <w:p w:rsidR="0029397C" w:rsidRPr="00C605A5" w:rsidRDefault="0029397C" w:rsidP="00C605A5">
      <w:pPr>
        <w:spacing w:after="0" w:line="360" w:lineRule="auto"/>
        <w:jc w:val="both"/>
        <w:rPr>
          <w:rFonts w:ascii="Times New Roman" w:eastAsia="Times New Roman" w:hAnsi="Times New Roman" w:cs="Times New Roman"/>
          <w:i/>
          <w:color w:val="000000"/>
          <w:sz w:val="28"/>
          <w:szCs w:val="28"/>
          <w:shd w:val="clear" w:color="auto" w:fill="FFFFFF"/>
        </w:rPr>
      </w:pPr>
      <w:r w:rsidRPr="00C605A5">
        <w:rPr>
          <w:rFonts w:ascii="Times New Roman" w:eastAsia="Times New Roman" w:hAnsi="Times New Roman" w:cs="Times New Roman"/>
          <w:i/>
          <w:color w:val="000000"/>
          <w:sz w:val="28"/>
          <w:szCs w:val="28"/>
          <w:shd w:val="clear" w:color="auto" w:fill="FFFFFF"/>
        </w:rPr>
        <w:t>Сочинение на одну из тем (по выбору учащегося)</w:t>
      </w:r>
    </w:p>
    <w:p w:rsidR="0029397C" w:rsidRPr="00C605A5" w:rsidRDefault="0029397C" w:rsidP="00C605A5">
      <w:pPr>
        <w:spacing w:after="0" w:line="360" w:lineRule="auto"/>
        <w:ind w:firstLine="220"/>
        <w:jc w:val="both"/>
        <w:rPr>
          <w:rFonts w:ascii="Times New Roman" w:eastAsia="Times New Roman" w:hAnsi="Times New Roman" w:cs="Times New Roman"/>
          <w:sz w:val="28"/>
          <w:szCs w:val="28"/>
        </w:rPr>
      </w:pPr>
      <w:r w:rsidRPr="00C605A5">
        <w:rPr>
          <w:rFonts w:ascii="Times New Roman" w:eastAsia="Times New Roman" w:hAnsi="Times New Roman" w:cs="Times New Roman"/>
          <w:color w:val="000000"/>
          <w:sz w:val="28"/>
          <w:szCs w:val="28"/>
          <w:shd w:val="clear" w:color="auto" w:fill="FFFFFF"/>
        </w:rPr>
        <w:t>Общая характеристика художественного стиля (языка художественной литературы): образность, широкое использование изобразительно-выразительных средств, использование языковых средств других стилей, выражение в нем эстетической функции национального языка.</w:t>
      </w:r>
    </w:p>
    <w:p w:rsidR="0029397C" w:rsidRPr="00C605A5" w:rsidRDefault="0029397C" w:rsidP="00C605A5">
      <w:pPr>
        <w:spacing w:after="0" w:line="360" w:lineRule="auto"/>
        <w:ind w:firstLine="220"/>
        <w:jc w:val="both"/>
        <w:rPr>
          <w:rFonts w:ascii="Times New Roman" w:eastAsia="Times New Roman" w:hAnsi="Times New Roman" w:cs="Times New Roman"/>
          <w:sz w:val="28"/>
          <w:szCs w:val="28"/>
        </w:rPr>
      </w:pPr>
      <w:r w:rsidRPr="00C605A5">
        <w:rPr>
          <w:rFonts w:ascii="Times New Roman" w:eastAsia="Times New Roman" w:hAnsi="Times New Roman" w:cs="Times New Roman"/>
          <w:color w:val="000000"/>
          <w:sz w:val="28"/>
          <w:szCs w:val="28"/>
          <w:shd w:val="clear" w:color="auto" w:fill="FFFFFF"/>
        </w:rPr>
        <w:lastRenderedPageBreak/>
        <w:t>Язык как первоэлемент художественной литературы, один из основных элементов структуры художественного произведения. Языковая личность автора в произведении. Подтекст.</w:t>
      </w:r>
    </w:p>
    <w:p w:rsidR="0029397C" w:rsidRPr="00C605A5" w:rsidRDefault="006D5817" w:rsidP="00C605A5">
      <w:pPr>
        <w:spacing w:after="0" w:line="360" w:lineRule="auto"/>
        <w:jc w:val="both"/>
        <w:rPr>
          <w:rFonts w:ascii="Times New Roman" w:eastAsia="Times New Roman" w:hAnsi="Times New Roman" w:cs="Times New Roman"/>
          <w:b/>
          <w:color w:val="000000"/>
          <w:sz w:val="28"/>
          <w:szCs w:val="28"/>
          <w:shd w:val="clear" w:color="auto" w:fill="FFFFFF"/>
        </w:rPr>
      </w:pPr>
      <w:r>
        <w:rPr>
          <w:rFonts w:ascii="Times New Roman" w:eastAsia="Times New Roman" w:hAnsi="Times New Roman" w:cs="Times New Roman"/>
          <w:b/>
          <w:color w:val="000000"/>
          <w:sz w:val="28"/>
          <w:szCs w:val="28"/>
          <w:shd w:val="clear" w:color="auto" w:fill="FFFFFF"/>
        </w:rPr>
        <w:t>Х</w:t>
      </w:r>
      <w:r w:rsidR="000D5E34" w:rsidRPr="00C605A5">
        <w:rPr>
          <w:rFonts w:ascii="Times New Roman" w:eastAsia="Times New Roman" w:hAnsi="Times New Roman" w:cs="Times New Roman"/>
          <w:b/>
          <w:color w:val="000000"/>
          <w:sz w:val="28"/>
          <w:szCs w:val="28"/>
          <w:shd w:val="clear" w:color="auto" w:fill="FFFFFF"/>
        </w:rPr>
        <w:t>удожественный стиль (</w:t>
      </w:r>
      <w:r w:rsidR="00D128B8">
        <w:rPr>
          <w:rFonts w:ascii="Times New Roman" w:eastAsia="Times New Roman" w:hAnsi="Times New Roman" w:cs="Times New Roman"/>
          <w:b/>
          <w:color w:val="000000"/>
          <w:sz w:val="28"/>
          <w:szCs w:val="28"/>
          <w:shd w:val="clear" w:color="auto" w:fill="FFFFFF"/>
        </w:rPr>
        <w:t>6</w:t>
      </w:r>
      <w:r w:rsidR="0029397C" w:rsidRPr="00C605A5">
        <w:rPr>
          <w:rFonts w:ascii="Times New Roman" w:eastAsia="Times New Roman" w:hAnsi="Times New Roman" w:cs="Times New Roman"/>
          <w:b/>
          <w:color w:val="000000"/>
          <w:sz w:val="28"/>
          <w:szCs w:val="28"/>
          <w:shd w:val="clear" w:color="auto" w:fill="FFFFFF"/>
        </w:rPr>
        <w:t>ч)</w:t>
      </w:r>
    </w:p>
    <w:p w:rsidR="0029397C" w:rsidRPr="00C605A5" w:rsidRDefault="0029397C" w:rsidP="00C605A5">
      <w:pPr>
        <w:spacing w:after="0" w:line="360" w:lineRule="auto"/>
        <w:ind w:firstLine="220"/>
        <w:jc w:val="both"/>
        <w:rPr>
          <w:rFonts w:ascii="Times New Roman" w:eastAsia="Times New Roman" w:hAnsi="Times New Roman" w:cs="Times New Roman"/>
          <w:sz w:val="28"/>
          <w:szCs w:val="28"/>
        </w:rPr>
      </w:pPr>
      <w:r w:rsidRPr="00C605A5">
        <w:rPr>
          <w:rFonts w:ascii="Times New Roman" w:eastAsia="Times New Roman" w:hAnsi="Times New Roman" w:cs="Times New Roman"/>
          <w:color w:val="000000"/>
          <w:sz w:val="28"/>
          <w:szCs w:val="28"/>
          <w:shd w:val="clear" w:color="auto" w:fill="FFFFFF"/>
        </w:rPr>
        <w:t>Основные виды тропов, их использование мастерами художественного слова. Стилистические фигуры, основанные на возможностях русского синтаксиса.</w:t>
      </w:r>
    </w:p>
    <w:p w:rsidR="0029397C" w:rsidRPr="00C605A5" w:rsidRDefault="0029397C" w:rsidP="00C605A5">
      <w:pPr>
        <w:spacing w:after="0" w:line="360" w:lineRule="auto"/>
        <w:ind w:firstLine="220"/>
        <w:jc w:val="both"/>
        <w:rPr>
          <w:rFonts w:ascii="Times New Roman" w:eastAsia="Times New Roman" w:hAnsi="Times New Roman" w:cs="Times New Roman"/>
          <w:sz w:val="28"/>
          <w:szCs w:val="28"/>
        </w:rPr>
      </w:pPr>
      <w:r w:rsidRPr="00C605A5">
        <w:rPr>
          <w:rFonts w:ascii="Times New Roman" w:eastAsia="Times New Roman" w:hAnsi="Times New Roman" w:cs="Times New Roman"/>
          <w:color w:val="000000"/>
          <w:sz w:val="28"/>
          <w:szCs w:val="28"/>
          <w:shd w:val="clear" w:color="auto" w:fill="FFFFFF"/>
        </w:rPr>
        <w:t>Анализ художественно-языковой формы произведений русской классической и современной литературы, развитие на этой основе восприимчивости художественной формы, образных средств, эмоционального и эстетического содержания произведения.</w:t>
      </w:r>
    </w:p>
    <w:p w:rsidR="0029397C" w:rsidRPr="00C605A5" w:rsidRDefault="0029397C" w:rsidP="00C605A5">
      <w:pPr>
        <w:spacing w:after="0" w:line="360" w:lineRule="auto"/>
        <w:jc w:val="both"/>
        <w:rPr>
          <w:rFonts w:ascii="Times New Roman" w:eastAsia="Times New Roman" w:hAnsi="Times New Roman" w:cs="Times New Roman"/>
          <w:b/>
          <w:i/>
          <w:color w:val="000000"/>
          <w:sz w:val="28"/>
          <w:szCs w:val="28"/>
          <w:shd w:val="clear" w:color="auto" w:fill="FFFFFF"/>
        </w:rPr>
      </w:pPr>
      <w:r w:rsidRPr="00C605A5">
        <w:rPr>
          <w:rFonts w:ascii="Times New Roman" w:eastAsia="Times New Roman" w:hAnsi="Times New Roman" w:cs="Times New Roman"/>
          <w:color w:val="000000"/>
          <w:sz w:val="28"/>
          <w:szCs w:val="28"/>
          <w:shd w:val="clear" w:color="auto" w:fill="FFFFFF"/>
        </w:rPr>
        <w:t xml:space="preserve">Источники богатства и выразительности русской речи. Изобразительно-выразительные возможности морфологических форм и синтаксических конструкций. Стилистические функции порядка слов. </w:t>
      </w:r>
    </w:p>
    <w:p w:rsidR="0029397C" w:rsidRPr="00C605A5" w:rsidRDefault="000D5E34" w:rsidP="00C605A5">
      <w:pPr>
        <w:spacing w:after="0" w:line="360" w:lineRule="auto"/>
        <w:jc w:val="both"/>
        <w:rPr>
          <w:rFonts w:ascii="Times New Roman" w:eastAsia="Times New Roman" w:hAnsi="Times New Roman" w:cs="Times New Roman"/>
          <w:b/>
          <w:color w:val="000000"/>
          <w:sz w:val="28"/>
          <w:szCs w:val="28"/>
          <w:shd w:val="clear" w:color="auto" w:fill="FFFFFF"/>
        </w:rPr>
      </w:pPr>
      <w:r w:rsidRPr="00C605A5">
        <w:rPr>
          <w:rFonts w:ascii="Times New Roman" w:eastAsia="Times New Roman" w:hAnsi="Times New Roman" w:cs="Times New Roman"/>
          <w:b/>
          <w:color w:val="000000"/>
          <w:sz w:val="28"/>
          <w:szCs w:val="28"/>
          <w:shd w:val="clear" w:color="auto" w:fill="FFFFFF"/>
        </w:rPr>
        <w:t>Сложное предложение (1</w:t>
      </w:r>
      <w:r w:rsidR="00D128B8">
        <w:rPr>
          <w:rFonts w:ascii="Times New Roman" w:eastAsia="Times New Roman" w:hAnsi="Times New Roman" w:cs="Times New Roman"/>
          <w:b/>
          <w:color w:val="000000"/>
          <w:sz w:val="28"/>
          <w:szCs w:val="28"/>
          <w:shd w:val="clear" w:color="auto" w:fill="FFFFFF"/>
        </w:rPr>
        <w:t>2</w:t>
      </w:r>
      <w:r w:rsidR="0029397C" w:rsidRPr="00C605A5">
        <w:rPr>
          <w:rFonts w:ascii="Times New Roman" w:eastAsia="Times New Roman" w:hAnsi="Times New Roman" w:cs="Times New Roman"/>
          <w:b/>
          <w:color w:val="000000"/>
          <w:sz w:val="28"/>
          <w:szCs w:val="28"/>
          <w:shd w:val="clear" w:color="auto" w:fill="FFFFFF"/>
        </w:rPr>
        <w:t>ч)</w:t>
      </w:r>
    </w:p>
    <w:p w:rsidR="00FB6B28" w:rsidRPr="00C605A5" w:rsidRDefault="00FB6B28" w:rsidP="00C605A5">
      <w:pPr>
        <w:spacing w:after="0" w:line="360" w:lineRule="auto"/>
        <w:jc w:val="both"/>
        <w:rPr>
          <w:rFonts w:ascii="Times New Roman" w:eastAsia="Times New Roman" w:hAnsi="Times New Roman" w:cs="Times New Roman"/>
          <w:b/>
          <w:color w:val="000000"/>
          <w:sz w:val="28"/>
          <w:szCs w:val="28"/>
          <w:shd w:val="clear" w:color="auto" w:fill="FFFFFF"/>
        </w:rPr>
      </w:pPr>
      <w:r w:rsidRPr="00C605A5">
        <w:rPr>
          <w:rFonts w:ascii="Times New Roman" w:hAnsi="Times New Roman" w:cs="Times New Roman"/>
          <w:sz w:val="28"/>
          <w:szCs w:val="28"/>
        </w:rPr>
        <w:t>сложное предложение представляет собой грамматически оформленное сочетание предложений (частей), так или иначе приспособленных друг к другу, тогда как простое предложение - единица, функционирующая вне такого сочетания (отсюда и его определение как простого предложения). В составе сложного предложения его части характеризуются грамматической и интонационной взаимосвязанностью, а также взаимообусловленностью содержания. В коммуникативном плане различие между простым и сложным предложениями сводится к различию в объеме передаваемых ими сообщений</w:t>
      </w:r>
      <w:r w:rsidRPr="00C605A5">
        <w:rPr>
          <w:rFonts w:ascii="Times New Roman" w:hAnsi="Times New Roman" w:cs="Times New Roman"/>
          <w:color w:val="4B4747"/>
          <w:sz w:val="28"/>
          <w:szCs w:val="28"/>
          <w:shd w:val="clear" w:color="auto" w:fill="E5E5E5"/>
        </w:rPr>
        <w:t>.</w:t>
      </w:r>
    </w:p>
    <w:p w:rsidR="000D5E34" w:rsidRPr="00C605A5" w:rsidRDefault="000D5E34" w:rsidP="00C605A5">
      <w:pPr>
        <w:spacing w:after="0" w:line="360" w:lineRule="auto"/>
        <w:jc w:val="both"/>
        <w:rPr>
          <w:rFonts w:ascii="Times New Roman" w:eastAsia="Times New Roman" w:hAnsi="Times New Roman" w:cs="Times New Roman"/>
          <w:b/>
          <w:i/>
          <w:sz w:val="28"/>
          <w:szCs w:val="28"/>
        </w:rPr>
      </w:pPr>
      <w:r w:rsidRPr="00C605A5">
        <w:rPr>
          <w:rFonts w:ascii="Times New Roman" w:eastAsia="Times New Roman" w:hAnsi="Times New Roman" w:cs="Times New Roman"/>
          <w:b/>
          <w:color w:val="000000"/>
          <w:sz w:val="28"/>
          <w:szCs w:val="28"/>
          <w:shd w:val="clear" w:color="auto" w:fill="FFFFFF"/>
        </w:rPr>
        <w:t>Разговорная речь(</w:t>
      </w:r>
      <w:r w:rsidR="00D128B8">
        <w:rPr>
          <w:rFonts w:ascii="Times New Roman" w:eastAsia="Times New Roman" w:hAnsi="Times New Roman" w:cs="Times New Roman"/>
          <w:b/>
          <w:color w:val="000000"/>
          <w:sz w:val="28"/>
          <w:szCs w:val="28"/>
          <w:shd w:val="clear" w:color="auto" w:fill="FFFFFF"/>
        </w:rPr>
        <w:t>1</w:t>
      </w:r>
      <w:r w:rsidRPr="00C605A5">
        <w:rPr>
          <w:rFonts w:ascii="Times New Roman" w:eastAsia="Times New Roman" w:hAnsi="Times New Roman" w:cs="Times New Roman"/>
          <w:b/>
          <w:color w:val="000000"/>
          <w:sz w:val="28"/>
          <w:szCs w:val="28"/>
          <w:shd w:val="clear" w:color="auto" w:fill="FFFFFF"/>
        </w:rPr>
        <w:t>ч)</w:t>
      </w:r>
    </w:p>
    <w:p w:rsidR="000D5E34" w:rsidRPr="00C605A5" w:rsidRDefault="000D5E34" w:rsidP="00C605A5">
      <w:pPr>
        <w:spacing w:after="0" w:line="360" w:lineRule="auto"/>
        <w:jc w:val="both"/>
        <w:rPr>
          <w:rFonts w:ascii="Times New Roman" w:eastAsia="Times New Roman" w:hAnsi="Times New Roman" w:cs="Times New Roman"/>
          <w:sz w:val="28"/>
          <w:szCs w:val="28"/>
        </w:rPr>
      </w:pPr>
      <w:r w:rsidRPr="00C605A5">
        <w:rPr>
          <w:rFonts w:ascii="Times New Roman" w:eastAsia="Times New Roman" w:hAnsi="Times New Roman" w:cs="Times New Roman"/>
          <w:color w:val="000000"/>
          <w:sz w:val="28"/>
          <w:szCs w:val="28"/>
          <w:shd w:val="clear" w:color="auto" w:fill="FFFFFF"/>
        </w:rPr>
        <w:t>Разговорная речь, сферы ее использования, назначение. Основные признаки разговорной речи: неофициальность, экспрессивность, неподготовленность, автоматизм, обыденность содержания, преимущественно диалогическая форма. Фонетические, интонационные, лексические, морфологические, синтаксические особенности разговорной речи.</w:t>
      </w:r>
    </w:p>
    <w:p w:rsidR="000D5E34" w:rsidRPr="00C605A5" w:rsidRDefault="000D5E34" w:rsidP="00C605A5">
      <w:pPr>
        <w:spacing w:after="0" w:line="360" w:lineRule="auto"/>
        <w:jc w:val="both"/>
        <w:rPr>
          <w:rFonts w:ascii="Times New Roman" w:eastAsia="Times New Roman" w:hAnsi="Times New Roman" w:cs="Times New Roman"/>
          <w:sz w:val="28"/>
          <w:szCs w:val="28"/>
        </w:rPr>
      </w:pPr>
      <w:r w:rsidRPr="00C605A5">
        <w:rPr>
          <w:rFonts w:ascii="Times New Roman" w:eastAsia="Times New Roman" w:hAnsi="Times New Roman" w:cs="Times New Roman"/>
          <w:color w:val="000000"/>
          <w:sz w:val="28"/>
          <w:szCs w:val="28"/>
          <w:shd w:val="clear" w:color="auto" w:fill="FFFFFF"/>
        </w:rPr>
        <w:lastRenderedPageBreak/>
        <w:t xml:space="preserve">Невербальные средства общения. Культура разговорной речи. </w:t>
      </w:r>
    </w:p>
    <w:p w:rsidR="0029397C" w:rsidRPr="00C605A5" w:rsidRDefault="0029397C" w:rsidP="00C605A5">
      <w:pPr>
        <w:spacing w:after="0" w:line="360" w:lineRule="auto"/>
        <w:jc w:val="both"/>
        <w:rPr>
          <w:rFonts w:ascii="Times New Roman" w:eastAsia="Times New Roman" w:hAnsi="Times New Roman" w:cs="Times New Roman"/>
          <w:b/>
          <w:color w:val="000000"/>
          <w:sz w:val="28"/>
          <w:szCs w:val="28"/>
          <w:shd w:val="clear" w:color="auto" w:fill="FFFFFF"/>
        </w:rPr>
      </w:pPr>
      <w:r w:rsidRPr="00C605A5">
        <w:rPr>
          <w:rFonts w:ascii="Times New Roman" w:eastAsia="Times New Roman" w:hAnsi="Times New Roman" w:cs="Times New Roman"/>
          <w:b/>
          <w:color w:val="000000"/>
          <w:sz w:val="28"/>
          <w:szCs w:val="28"/>
          <w:shd w:val="clear" w:color="auto" w:fill="FFFFFF"/>
        </w:rPr>
        <w:t xml:space="preserve">Повторение </w:t>
      </w:r>
      <w:r w:rsidR="000D5E34" w:rsidRPr="00C605A5">
        <w:rPr>
          <w:rFonts w:ascii="Times New Roman" w:eastAsia="Times New Roman" w:hAnsi="Times New Roman" w:cs="Times New Roman"/>
          <w:b/>
          <w:color w:val="000000"/>
          <w:sz w:val="28"/>
          <w:szCs w:val="28"/>
          <w:shd w:val="clear" w:color="auto" w:fill="FFFFFF"/>
        </w:rPr>
        <w:t>(</w:t>
      </w:r>
      <w:r w:rsidR="00D128B8">
        <w:rPr>
          <w:rFonts w:ascii="Times New Roman" w:eastAsia="Times New Roman" w:hAnsi="Times New Roman" w:cs="Times New Roman"/>
          <w:b/>
          <w:color w:val="000000"/>
          <w:sz w:val="28"/>
          <w:szCs w:val="28"/>
          <w:shd w:val="clear" w:color="auto" w:fill="FFFFFF"/>
        </w:rPr>
        <w:t>7</w:t>
      </w:r>
      <w:r w:rsidRPr="00C605A5">
        <w:rPr>
          <w:rFonts w:ascii="Times New Roman" w:eastAsia="Times New Roman" w:hAnsi="Times New Roman" w:cs="Times New Roman"/>
          <w:b/>
          <w:color w:val="000000"/>
          <w:sz w:val="28"/>
          <w:szCs w:val="28"/>
          <w:shd w:val="clear" w:color="auto" w:fill="FFFFFF"/>
        </w:rPr>
        <w:t>ч)</w:t>
      </w:r>
    </w:p>
    <w:p w:rsidR="0029397C" w:rsidRDefault="000D5E34" w:rsidP="00C605A5">
      <w:pPr>
        <w:spacing w:after="0" w:line="360" w:lineRule="auto"/>
        <w:jc w:val="both"/>
        <w:rPr>
          <w:rFonts w:ascii="Times New Roman" w:hAnsi="Times New Roman" w:cs="Times New Roman"/>
          <w:sz w:val="28"/>
          <w:szCs w:val="28"/>
        </w:rPr>
      </w:pPr>
      <w:r w:rsidRPr="00C605A5">
        <w:rPr>
          <w:rFonts w:ascii="Times New Roman" w:hAnsi="Times New Roman" w:cs="Times New Roman"/>
          <w:sz w:val="28"/>
          <w:szCs w:val="28"/>
        </w:rPr>
        <w:t>Обобщить и систематизировать материал</w:t>
      </w:r>
    </w:p>
    <w:p w:rsidR="00D128B8" w:rsidRPr="00D128B8" w:rsidRDefault="00D128B8" w:rsidP="00C605A5">
      <w:pPr>
        <w:spacing w:after="0" w:line="360" w:lineRule="auto"/>
        <w:jc w:val="both"/>
        <w:rPr>
          <w:rFonts w:ascii="Times New Roman" w:eastAsia="Times New Roman" w:hAnsi="Times New Roman" w:cs="Times New Roman"/>
          <w:b/>
          <w:i/>
          <w:color w:val="000000"/>
          <w:sz w:val="24"/>
          <w:szCs w:val="24"/>
          <w:shd w:val="clear" w:color="auto" w:fill="FFFFFF"/>
        </w:rPr>
      </w:pPr>
      <w:r w:rsidRPr="00D128B8">
        <w:rPr>
          <w:rFonts w:ascii="Times New Roman" w:hAnsi="Times New Roman" w:cs="Times New Roman"/>
          <w:b/>
          <w:sz w:val="28"/>
          <w:szCs w:val="28"/>
        </w:rPr>
        <w:t>Промежуточная аттестация</w:t>
      </w:r>
      <w:r>
        <w:rPr>
          <w:rFonts w:ascii="Times New Roman" w:hAnsi="Times New Roman" w:cs="Times New Roman"/>
          <w:b/>
          <w:sz w:val="28"/>
          <w:szCs w:val="28"/>
        </w:rPr>
        <w:t xml:space="preserve"> (1ч)</w:t>
      </w:r>
    </w:p>
    <w:p w:rsidR="0029397C" w:rsidRPr="009C40F0" w:rsidRDefault="0029397C" w:rsidP="0029397C">
      <w:pPr>
        <w:rPr>
          <w:rFonts w:ascii="Times New Roman" w:eastAsia="Times New Roman" w:hAnsi="Times New Roman" w:cs="Times New Roman"/>
          <w:i/>
          <w:color w:val="000000"/>
          <w:sz w:val="24"/>
          <w:shd w:val="clear" w:color="auto" w:fill="FFFFFF"/>
        </w:rPr>
      </w:pPr>
    </w:p>
    <w:p w:rsidR="0029397C" w:rsidRPr="009C40F0" w:rsidRDefault="0029397C" w:rsidP="00684859">
      <w:pPr>
        <w:jc w:val="center"/>
        <w:rPr>
          <w:rFonts w:ascii="Times New Roman" w:eastAsia="Times New Roman" w:hAnsi="Times New Roman" w:cs="Times New Roman"/>
          <w:b/>
          <w:sz w:val="28"/>
        </w:rPr>
      </w:pPr>
      <w:r w:rsidRPr="009C40F0">
        <w:rPr>
          <w:rFonts w:ascii="Times New Roman" w:eastAsia="Times New Roman" w:hAnsi="Times New Roman" w:cs="Times New Roman"/>
          <w:b/>
          <w:sz w:val="28"/>
        </w:rPr>
        <w:t>5. Тематическое планирование</w:t>
      </w:r>
    </w:p>
    <w:tbl>
      <w:tblPr>
        <w:tblW w:w="0" w:type="auto"/>
        <w:tblInd w:w="98" w:type="dxa"/>
        <w:tblCellMar>
          <w:left w:w="10" w:type="dxa"/>
          <w:right w:w="10" w:type="dxa"/>
        </w:tblCellMar>
        <w:tblLook w:val="0000" w:firstRow="0" w:lastRow="0" w:firstColumn="0" w:lastColumn="0" w:noHBand="0" w:noVBand="0"/>
      </w:tblPr>
      <w:tblGrid>
        <w:gridCol w:w="922"/>
        <w:gridCol w:w="5120"/>
        <w:gridCol w:w="3431"/>
      </w:tblGrid>
      <w:tr w:rsidR="0029397C" w:rsidRPr="009C40F0" w:rsidTr="000D5E34">
        <w:trPr>
          <w:trHeight w:val="1"/>
        </w:trPr>
        <w:tc>
          <w:tcPr>
            <w:tcW w:w="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97C" w:rsidRPr="009C40F0" w:rsidRDefault="0029397C" w:rsidP="000D5E34">
            <w:pPr>
              <w:spacing w:after="0" w:line="240" w:lineRule="auto"/>
              <w:jc w:val="center"/>
              <w:rPr>
                <w:rFonts w:ascii="Times New Roman" w:eastAsia="Calibri" w:hAnsi="Times New Roman" w:cs="Times New Roman"/>
                <w:sz w:val="32"/>
                <w:szCs w:val="32"/>
              </w:rPr>
            </w:pPr>
            <w:r w:rsidRPr="009C40F0">
              <w:rPr>
                <w:rFonts w:ascii="Times New Roman" w:eastAsia="Calibri" w:hAnsi="Times New Roman" w:cs="Times New Roman"/>
                <w:i/>
                <w:sz w:val="32"/>
                <w:szCs w:val="32"/>
              </w:rPr>
              <w:t>№</w:t>
            </w:r>
          </w:p>
        </w:tc>
        <w:tc>
          <w:tcPr>
            <w:tcW w:w="5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97C" w:rsidRPr="009C40F0" w:rsidRDefault="0029397C" w:rsidP="000D5E34">
            <w:pPr>
              <w:spacing w:after="0" w:line="240" w:lineRule="auto"/>
              <w:jc w:val="center"/>
              <w:rPr>
                <w:rFonts w:ascii="Times New Roman" w:eastAsia="Calibri" w:hAnsi="Times New Roman" w:cs="Times New Roman"/>
                <w:sz w:val="32"/>
                <w:szCs w:val="32"/>
              </w:rPr>
            </w:pPr>
            <w:r w:rsidRPr="009C40F0">
              <w:rPr>
                <w:rFonts w:ascii="Times New Roman" w:eastAsia="Calibri" w:hAnsi="Times New Roman" w:cs="Times New Roman"/>
                <w:i/>
                <w:sz w:val="32"/>
                <w:szCs w:val="32"/>
              </w:rPr>
              <w:t>МОДУЛЬ (РАЗДЕЛ)</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97C" w:rsidRPr="009C40F0" w:rsidRDefault="0029397C" w:rsidP="000D5E34">
            <w:pPr>
              <w:spacing w:after="0" w:line="240" w:lineRule="auto"/>
              <w:jc w:val="center"/>
              <w:rPr>
                <w:rFonts w:ascii="Times New Roman" w:eastAsia="Calibri" w:hAnsi="Times New Roman" w:cs="Times New Roman"/>
                <w:sz w:val="32"/>
                <w:szCs w:val="32"/>
              </w:rPr>
            </w:pPr>
            <w:r w:rsidRPr="009C40F0">
              <w:rPr>
                <w:rFonts w:ascii="Times New Roman" w:eastAsia="Calibri" w:hAnsi="Times New Roman" w:cs="Times New Roman"/>
                <w:i/>
                <w:sz w:val="32"/>
                <w:szCs w:val="32"/>
              </w:rPr>
              <w:t>КОЛИЧЕСТВО ЧАСОВ</w:t>
            </w:r>
          </w:p>
        </w:tc>
      </w:tr>
      <w:tr w:rsidR="0029397C" w:rsidRPr="009C40F0" w:rsidTr="000D5E34">
        <w:trPr>
          <w:trHeight w:val="1"/>
        </w:trPr>
        <w:tc>
          <w:tcPr>
            <w:tcW w:w="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97C" w:rsidRPr="009C40F0" w:rsidRDefault="0029397C" w:rsidP="000D5E34">
            <w:pPr>
              <w:spacing w:after="0" w:line="240" w:lineRule="auto"/>
              <w:jc w:val="center"/>
              <w:rPr>
                <w:rFonts w:ascii="Times New Roman" w:eastAsia="Calibri" w:hAnsi="Times New Roman" w:cs="Times New Roman"/>
                <w:sz w:val="32"/>
                <w:szCs w:val="32"/>
              </w:rPr>
            </w:pPr>
            <w:r w:rsidRPr="009C40F0">
              <w:rPr>
                <w:rFonts w:ascii="Times New Roman" w:eastAsia="Calibri" w:hAnsi="Times New Roman" w:cs="Times New Roman"/>
                <w:i/>
                <w:sz w:val="32"/>
                <w:szCs w:val="32"/>
              </w:rPr>
              <w:t>1</w:t>
            </w:r>
          </w:p>
        </w:tc>
        <w:tc>
          <w:tcPr>
            <w:tcW w:w="5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97C" w:rsidRPr="009C40F0" w:rsidRDefault="0029397C" w:rsidP="000D5E34">
            <w:pPr>
              <w:spacing w:after="0" w:line="240" w:lineRule="auto"/>
              <w:rPr>
                <w:rFonts w:ascii="Times New Roman" w:hAnsi="Times New Roman" w:cs="Times New Roman"/>
                <w:sz w:val="32"/>
                <w:szCs w:val="32"/>
              </w:rPr>
            </w:pPr>
            <w:r w:rsidRPr="009C40F0">
              <w:rPr>
                <w:rFonts w:ascii="Times New Roman" w:eastAsia="Times New Roman" w:hAnsi="Times New Roman" w:cs="Times New Roman"/>
                <w:b/>
                <w:sz w:val="32"/>
                <w:szCs w:val="32"/>
              </w:rPr>
              <w:t xml:space="preserve">Синтаксис и пунктуация </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97C" w:rsidRPr="009C40F0" w:rsidRDefault="000D5E34" w:rsidP="000D5E34">
            <w:pPr>
              <w:spacing w:after="0" w:line="240" w:lineRule="auto"/>
              <w:jc w:val="center"/>
              <w:rPr>
                <w:rFonts w:ascii="Times New Roman" w:eastAsia="Calibri" w:hAnsi="Times New Roman" w:cs="Times New Roman"/>
                <w:i/>
                <w:sz w:val="32"/>
                <w:szCs w:val="32"/>
              </w:rPr>
            </w:pPr>
            <w:r w:rsidRPr="009C40F0">
              <w:rPr>
                <w:rFonts w:ascii="Times New Roman" w:eastAsia="Calibri" w:hAnsi="Times New Roman" w:cs="Times New Roman"/>
                <w:i/>
                <w:sz w:val="32"/>
                <w:szCs w:val="32"/>
              </w:rPr>
              <w:t>30</w:t>
            </w:r>
          </w:p>
          <w:p w:rsidR="000D5E34" w:rsidRPr="009C40F0" w:rsidRDefault="000D5E34" w:rsidP="000D5E34">
            <w:pPr>
              <w:spacing w:after="0" w:line="240" w:lineRule="auto"/>
              <w:jc w:val="center"/>
              <w:rPr>
                <w:rFonts w:ascii="Times New Roman" w:eastAsia="Calibri" w:hAnsi="Times New Roman" w:cs="Times New Roman"/>
                <w:sz w:val="32"/>
                <w:szCs w:val="32"/>
              </w:rPr>
            </w:pPr>
          </w:p>
        </w:tc>
      </w:tr>
      <w:tr w:rsidR="0029397C" w:rsidRPr="009C40F0" w:rsidTr="000D5E34">
        <w:trPr>
          <w:trHeight w:val="1"/>
        </w:trPr>
        <w:tc>
          <w:tcPr>
            <w:tcW w:w="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97C" w:rsidRPr="009C40F0" w:rsidRDefault="0029397C" w:rsidP="000D5E34">
            <w:pPr>
              <w:spacing w:after="0" w:line="240" w:lineRule="auto"/>
              <w:jc w:val="center"/>
              <w:rPr>
                <w:rFonts w:ascii="Times New Roman" w:eastAsia="Calibri" w:hAnsi="Times New Roman" w:cs="Times New Roman"/>
                <w:sz w:val="32"/>
                <w:szCs w:val="32"/>
              </w:rPr>
            </w:pPr>
            <w:r w:rsidRPr="009C40F0">
              <w:rPr>
                <w:rFonts w:ascii="Times New Roman" w:eastAsia="Calibri" w:hAnsi="Times New Roman" w:cs="Times New Roman"/>
                <w:i/>
                <w:sz w:val="32"/>
                <w:szCs w:val="32"/>
              </w:rPr>
              <w:t>2</w:t>
            </w:r>
          </w:p>
        </w:tc>
        <w:tc>
          <w:tcPr>
            <w:tcW w:w="5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97C" w:rsidRPr="009C40F0" w:rsidRDefault="0029397C" w:rsidP="000D5E34">
            <w:pPr>
              <w:spacing w:after="0" w:line="240" w:lineRule="auto"/>
              <w:rPr>
                <w:rFonts w:ascii="Times New Roman" w:hAnsi="Times New Roman" w:cs="Times New Roman"/>
                <w:sz w:val="32"/>
                <w:szCs w:val="32"/>
              </w:rPr>
            </w:pPr>
            <w:r w:rsidRPr="009C40F0">
              <w:rPr>
                <w:rFonts w:ascii="Times New Roman" w:eastAsia="Times New Roman" w:hAnsi="Times New Roman" w:cs="Times New Roman"/>
                <w:b/>
                <w:color w:val="000000"/>
                <w:sz w:val="32"/>
                <w:szCs w:val="32"/>
                <w:shd w:val="clear" w:color="auto" w:fill="FFFFFF"/>
              </w:rPr>
              <w:t xml:space="preserve">Публицистический  стиль речи </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97C" w:rsidRPr="009C40F0" w:rsidRDefault="000D5E34" w:rsidP="000D5E34">
            <w:pPr>
              <w:spacing w:after="0" w:line="240" w:lineRule="auto"/>
              <w:jc w:val="center"/>
              <w:rPr>
                <w:rFonts w:ascii="Times New Roman" w:eastAsia="Calibri" w:hAnsi="Times New Roman" w:cs="Times New Roman"/>
                <w:i/>
                <w:sz w:val="32"/>
                <w:szCs w:val="32"/>
              </w:rPr>
            </w:pPr>
            <w:r w:rsidRPr="009C40F0">
              <w:rPr>
                <w:rFonts w:ascii="Times New Roman" w:eastAsia="Calibri" w:hAnsi="Times New Roman" w:cs="Times New Roman"/>
                <w:i/>
                <w:sz w:val="32"/>
                <w:szCs w:val="32"/>
              </w:rPr>
              <w:t>9</w:t>
            </w:r>
          </w:p>
          <w:p w:rsidR="000D5E34" w:rsidRPr="009C40F0" w:rsidRDefault="000D5E34" w:rsidP="000D5E34">
            <w:pPr>
              <w:spacing w:after="0" w:line="240" w:lineRule="auto"/>
              <w:jc w:val="center"/>
              <w:rPr>
                <w:rFonts w:ascii="Times New Roman" w:eastAsia="Calibri" w:hAnsi="Times New Roman" w:cs="Times New Roman"/>
                <w:sz w:val="32"/>
                <w:szCs w:val="32"/>
              </w:rPr>
            </w:pPr>
          </w:p>
        </w:tc>
      </w:tr>
      <w:tr w:rsidR="0029397C" w:rsidRPr="009C40F0" w:rsidTr="000D5E34">
        <w:trPr>
          <w:trHeight w:val="1"/>
        </w:trPr>
        <w:tc>
          <w:tcPr>
            <w:tcW w:w="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97C" w:rsidRPr="009C40F0" w:rsidRDefault="0029397C" w:rsidP="000D5E34">
            <w:pPr>
              <w:spacing w:after="0" w:line="240" w:lineRule="auto"/>
              <w:jc w:val="center"/>
              <w:rPr>
                <w:rFonts w:ascii="Times New Roman" w:eastAsia="Calibri" w:hAnsi="Times New Roman" w:cs="Times New Roman"/>
                <w:sz w:val="32"/>
                <w:szCs w:val="32"/>
              </w:rPr>
            </w:pPr>
            <w:r w:rsidRPr="009C40F0">
              <w:rPr>
                <w:rFonts w:ascii="Times New Roman" w:eastAsia="Calibri" w:hAnsi="Times New Roman" w:cs="Times New Roman"/>
                <w:i/>
                <w:sz w:val="32"/>
                <w:szCs w:val="32"/>
              </w:rPr>
              <w:t>3</w:t>
            </w:r>
          </w:p>
        </w:tc>
        <w:tc>
          <w:tcPr>
            <w:tcW w:w="5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97C" w:rsidRPr="009C40F0" w:rsidRDefault="0029397C" w:rsidP="000D5E34">
            <w:pPr>
              <w:spacing w:after="0" w:line="240" w:lineRule="auto"/>
              <w:rPr>
                <w:rFonts w:ascii="Times New Roman" w:hAnsi="Times New Roman" w:cs="Times New Roman"/>
                <w:sz w:val="32"/>
                <w:szCs w:val="32"/>
              </w:rPr>
            </w:pPr>
            <w:r w:rsidRPr="009C40F0">
              <w:rPr>
                <w:rFonts w:ascii="Times New Roman" w:eastAsia="Times New Roman" w:hAnsi="Times New Roman" w:cs="Times New Roman"/>
                <w:b/>
                <w:color w:val="000000"/>
                <w:sz w:val="32"/>
                <w:szCs w:val="32"/>
                <w:shd w:val="clear" w:color="auto" w:fill="FFFFFF"/>
              </w:rPr>
              <w:t xml:space="preserve">Художественный стиль речи </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97C" w:rsidRPr="009C40F0" w:rsidRDefault="00D128B8" w:rsidP="000D5E34">
            <w:pPr>
              <w:spacing w:after="0" w:line="240" w:lineRule="auto"/>
              <w:jc w:val="center"/>
              <w:rPr>
                <w:rFonts w:ascii="Times New Roman" w:eastAsia="Calibri" w:hAnsi="Times New Roman" w:cs="Times New Roman"/>
                <w:i/>
                <w:sz w:val="32"/>
                <w:szCs w:val="32"/>
              </w:rPr>
            </w:pPr>
            <w:r>
              <w:rPr>
                <w:rFonts w:ascii="Times New Roman" w:eastAsia="Calibri" w:hAnsi="Times New Roman" w:cs="Times New Roman"/>
                <w:i/>
                <w:sz w:val="32"/>
                <w:szCs w:val="32"/>
              </w:rPr>
              <w:t>6</w:t>
            </w:r>
          </w:p>
          <w:p w:rsidR="000D5E34" w:rsidRPr="009C40F0" w:rsidRDefault="000D5E34" w:rsidP="000D5E34">
            <w:pPr>
              <w:spacing w:after="0" w:line="240" w:lineRule="auto"/>
              <w:jc w:val="center"/>
              <w:rPr>
                <w:rFonts w:ascii="Times New Roman" w:eastAsia="Calibri" w:hAnsi="Times New Roman" w:cs="Times New Roman"/>
                <w:sz w:val="32"/>
                <w:szCs w:val="32"/>
              </w:rPr>
            </w:pPr>
          </w:p>
        </w:tc>
      </w:tr>
      <w:tr w:rsidR="0029397C" w:rsidRPr="009C40F0" w:rsidTr="000D5E34">
        <w:trPr>
          <w:trHeight w:val="1"/>
        </w:trPr>
        <w:tc>
          <w:tcPr>
            <w:tcW w:w="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97C" w:rsidRPr="009C40F0" w:rsidRDefault="0029397C" w:rsidP="000D5E34">
            <w:pPr>
              <w:spacing w:after="0" w:line="240" w:lineRule="auto"/>
              <w:jc w:val="center"/>
              <w:rPr>
                <w:rFonts w:ascii="Times New Roman" w:eastAsia="Calibri" w:hAnsi="Times New Roman" w:cs="Times New Roman"/>
                <w:sz w:val="32"/>
                <w:szCs w:val="32"/>
              </w:rPr>
            </w:pPr>
            <w:r w:rsidRPr="009C40F0">
              <w:rPr>
                <w:rFonts w:ascii="Times New Roman" w:eastAsia="Calibri" w:hAnsi="Times New Roman" w:cs="Times New Roman"/>
                <w:i/>
                <w:sz w:val="32"/>
                <w:szCs w:val="32"/>
              </w:rPr>
              <w:t>4</w:t>
            </w:r>
          </w:p>
        </w:tc>
        <w:tc>
          <w:tcPr>
            <w:tcW w:w="5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97C" w:rsidRPr="009C40F0" w:rsidRDefault="000D5E34" w:rsidP="000D5E34">
            <w:pPr>
              <w:spacing w:after="0" w:line="240" w:lineRule="auto"/>
              <w:rPr>
                <w:rFonts w:ascii="Times New Roman" w:hAnsi="Times New Roman" w:cs="Times New Roman"/>
                <w:sz w:val="32"/>
                <w:szCs w:val="32"/>
              </w:rPr>
            </w:pPr>
            <w:r w:rsidRPr="009C40F0">
              <w:rPr>
                <w:rFonts w:ascii="Times New Roman" w:eastAsia="Times New Roman" w:hAnsi="Times New Roman" w:cs="Times New Roman"/>
                <w:b/>
                <w:color w:val="000000"/>
                <w:sz w:val="32"/>
                <w:szCs w:val="32"/>
                <w:shd w:val="clear" w:color="auto" w:fill="FFFFFF"/>
              </w:rPr>
              <w:t>Сложное предложение</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97C" w:rsidRPr="009C40F0" w:rsidRDefault="000D5E34" w:rsidP="000D5E34">
            <w:pPr>
              <w:spacing w:after="0" w:line="240" w:lineRule="auto"/>
              <w:jc w:val="center"/>
              <w:rPr>
                <w:rFonts w:ascii="Times New Roman" w:eastAsia="Calibri" w:hAnsi="Times New Roman" w:cs="Times New Roman"/>
                <w:i/>
                <w:sz w:val="32"/>
                <w:szCs w:val="32"/>
              </w:rPr>
            </w:pPr>
            <w:r w:rsidRPr="009C40F0">
              <w:rPr>
                <w:rFonts w:ascii="Times New Roman" w:eastAsia="Calibri" w:hAnsi="Times New Roman" w:cs="Times New Roman"/>
                <w:i/>
                <w:sz w:val="32"/>
                <w:szCs w:val="32"/>
              </w:rPr>
              <w:t>1</w:t>
            </w:r>
            <w:r w:rsidR="00D128B8">
              <w:rPr>
                <w:rFonts w:ascii="Times New Roman" w:eastAsia="Calibri" w:hAnsi="Times New Roman" w:cs="Times New Roman"/>
                <w:i/>
                <w:sz w:val="32"/>
                <w:szCs w:val="32"/>
              </w:rPr>
              <w:t>2</w:t>
            </w:r>
          </w:p>
          <w:p w:rsidR="000D5E34" w:rsidRPr="009C40F0" w:rsidRDefault="000D5E34" w:rsidP="000D5E34">
            <w:pPr>
              <w:spacing w:after="0" w:line="240" w:lineRule="auto"/>
              <w:jc w:val="center"/>
              <w:rPr>
                <w:rFonts w:ascii="Times New Roman" w:eastAsia="Calibri" w:hAnsi="Times New Roman" w:cs="Times New Roman"/>
                <w:sz w:val="32"/>
                <w:szCs w:val="32"/>
              </w:rPr>
            </w:pPr>
          </w:p>
        </w:tc>
      </w:tr>
      <w:tr w:rsidR="0029397C" w:rsidRPr="009C40F0" w:rsidTr="000D5E34">
        <w:trPr>
          <w:trHeight w:val="1"/>
        </w:trPr>
        <w:tc>
          <w:tcPr>
            <w:tcW w:w="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97C" w:rsidRPr="009C40F0" w:rsidRDefault="0029397C" w:rsidP="000D5E34">
            <w:pPr>
              <w:spacing w:after="0" w:line="240" w:lineRule="auto"/>
              <w:jc w:val="center"/>
              <w:rPr>
                <w:rFonts w:ascii="Times New Roman" w:eastAsia="Calibri" w:hAnsi="Times New Roman" w:cs="Times New Roman"/>
                <w:sz w:val="32"/>
                <w:szCs w:val="32"/>
              </w:rPr>
            </w:pPr>
            <w:r w:rsidRPr="009C40F0">
              <w:rPr>
                <w:rFonts w:ascii="Times New Roman" w:eastAsia="Calibri" w:hAnsi="Times New Roman" w:cs="Times New Roman"/>
                <w:i/>
                <w:sz w:val="32"/>
                <w:szCs w:val="32"/>
              </w:rPr>
              <w:t>5</w:t>
            </w:r>
          </w:p>
        </w:tc>
        <w:tc>
          <w:tcPr>
            <w:tcW w:w="5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97C" w:rsidRPr="009C40F0" w:rsidRDefault="000D5E34" w:rsidP="000D5E34">
            <w:pPr>
              <w:spacing w:after="0" w:line="240" w:lineRule="auto"/>
              <w:rPr>
                <w:rFonts w:ascii="Times New Roman" w:hAnsi="Times New Roman" w:cs="Times New Roman"/>
                <w:b/>
                <w:sz w:val="32"/>
                <w:szCs w:val="32"/>
              </w:rPr>
            </w:pPr>
            <w:r w:rsidRPr="009C40F0">
              <w:rPr>
                <w:rFonts w:ascii="Times New Roman" w:hAnsi="Times New Roman" w:cs="Times New Roman"/>
                <w:b/>
                <w:sz w:val="32"/>
                <w:szCs w:val="32"/>
              </w:rPr>
              <w:t>Разговорный стиль речи</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97C" w:rsidRPr="009C40F0" w:rsidRDefault="00D128B8" w:rsidP="000D5E34">
            <w:pPr>
              <w:spacing w:after="0" w:line="240" w:lineRule="auto"/>
              <w:jc w:val="center"/>
              <w:rPr>
                <w:rFonts w:ascii="Times New Roman" w:eastAsia="Calibri" w:hAnsi="Times New Roman" w:cs="Times New Roman"/>
                <w:sz w:val="32"/>
                <w:szCs w:val="32"/>
              </w:rPr>
            </w:pPr>
            <w:r>
              <w:rPr>
                <w:rFonts w:ascii="Times New Roman" w:eastAsia="Calibri" w:hAnsi="Times New Roman" w:cs="Times New Roman"/>
                <w:sz w:val="32"/>
                <w:szCs w:val="32"/>
              </w:rPr>
              <w:t>1</w:t>
            </w:r>
          </w:p>
          <w:p w:rsidR="000D5E34" w:rsidRPr="009C40F0" w:rsidRDefault="000D5E34" w:rsidP="000D5E34">
            <w:pPr>
              <w:spacing w:after="0" w:line="240" w:lineRule="auto"/>
              <w:jc w:val="center"/>
              <w:rPr>
                <w:rFonts w:ascii="Times New Roman" w:eastAsia="Calibri" w:hAnsi="Times New Roman" w:cs="Times New Roman"/>
                <w:sz w:val="32"/>
                <w:szCs w:val="32"/>
              </w:rPr>
            </w:pPr>
          </w:p>
        </w:tc>
      </w:tr>
      <w:tr w:rsidR="000D5E34" w:rsidRPr="009C40F0" w:rsidTr="000D5E34">
        <w:trPr>
          <w:trHeight w:val="1"/>
        </w:trPr>
        <w:tc>
          <w:tcPr>
            <w:tcW w:w="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E34" w:rsidRPr="009C40F0" w:rsidRDefault="000D5E34" w:rsidP="000D5E34">
            <w:pPr>
              <w:spacing w:after="0" w:line="240" w:lineRule="auto"/>
              <w:jc w:val="center"/>
              <w:rPr>
                <w:rFonts w:ascii="Times New Roman" w:eastAsia="Calibri" w:hAnsi="Times New Roman" w:cs="Times New Roman"/>
                <w:i/>
                <w:sz w:val="32"/>
                <w:szCs w:val="32"/>
              </w:rPr>
            </w:pPr>
            <w:r w:rsidRPr="009C40F0">
              <w:rPr>
                <w:rFonts w:ascii="Times New Roman" w:eastAsia="Calibri" w:hAnsi="Times New Roman" w:cs="Times New Roman"/>
                <w:i/>
                <w:sz w:val="32"/>
                <w:szCs w:val="32"/>
              </w:rPr>
              <w:t>6</w:t>
            </w:r>
          </w:p>
        </w:tc>
        <w:tc>
          <w:tcPr>
            <w:tcW w:w="5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E34" w:rsidRPr="009C40F0" w:rsidRDefault="000D5E34" w:rsidP="000D5E34">
            <w:pPr>
              <w:spacing w:after="0" w:line="240" w:lineRule="auto"/>
              <w:rPr>
                <w:rFonts w:ascii="Times New Roman" w:eastAsia="Times New Roman" w:hAnsi="Times New Roman" w:cs="Times New Roman"/>
                <w:b/>
                <w:color w:val="000000"/>
                <w:sz w:val="32"/>
                <w:szCs w:val="32"/>
                <w:shd w:val="clear" w:color="auto" w:fill="FFFFFF"/>
              </w:rPr>
            </w:pPr>
            <w:r w:rsidRPr="009C40F0">
              <w:rPr>
                <w:rFonts w:ascii="Times New Roman" w:eastAsia="Times New Roman" w:hAnsi="Times New Roman" w:cs="Times New Roman"/>
                <w:b/>
                <w:color w:val="000000"/>
                <w:sz w:val="32"/>
                <w:szCs w:val="32"/>
                <w:shd w:val="clear" w:color="auto" w:fill="FFFFFF"/>
              </w:rPr>
              <w:t>Повторение</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E34" w:rsidRPr="009C40F0" w:rsidRDefault="00783A68" w:rsidP="000D5E34">
            <w:pPr>
              <w:spacing w:after="0" w:line="240" w:lineRule="auto"/>
              <w:jc w:val="center"/>
              <w:rPr>
                <w:rFonts w:ascii="Times New Roman" w:eastAsia="Calibri" w:hAnsi="Times New Roman" w:cs="Times New Roman"/>
                <w:i/>
                <w:sz w:val="32"/>
                <w:szCs w:val="32"/>
              </w:rPr>
            </w:pPr>
            <w:r>
              <w:rPr>
                <w:rFonts w:ascii="Times New Roman" w:eastAsia="Calibri" w:hAnsi="Times New Roman" w:cs="Times New Roman"/>
                <w:i/>
                <w:sz w:val="32"/>
                <w:szCs w:val="32"/>
              </w:rPr>
              <w:t>8</w:t>
            </w:r>
          </w:p>
          <w:p w:rsidR="000D5E34" w:rsidRPr="009C40F0" w:rsidRDefault="000D5E34" w:rsidP="000D5E34">
            <w:pPr>
              <w:spacing w:after="0" w:line="240" w:lineRule="auto"/>
              <w:jc w:val="center"/>
              <w:rPr>
                <w:rFonts w:ascii="Times New Roman" w:eastAsia="Calibri" w:hAnsi="Times New Roman" w:cs="Times New Roman"/>
                <w:i/>
                <w:sz w:val="32"/>
                <w:szCs w:val="32"/>
              </w:rPr>
            </w:pPr>
          </w:p>
        </w:tc>
      </w:tr>
      <w:tr w:rsidR="00D128B8" w:rsidRPr="009C40F0" w:rsidTr="000D5E34">
        <w:trPr>
          <w:trHeight w:val="1"/>
        </w:trPr>
        <w:tc>
          <w:tcPr>
            <w:tcW w:w="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28B8" w:rsidRPr="009C40F0" w:rsidRDefault="00D128B8" w:rsidP="000D5E34">
            <w:pPr>
              <w:spacing w:after="0" w:line="240" w:lineRule="auto"/>
              <w:jc w:val="center"/>
              <w:rPr>
                <w:rFonts w:ascii="Times New Roman" w:eastAsia="Calibri" w:hAnsi="Times New Roman" w:cs="Times New Roman"/>
                <w:i/>
                <w:sz w:val="32"/>
                <w:szCs w:val="32"/>
              </w:rPr>
            </w:pPr>
            <w:r>
              <w:rPr>
                <w:rFonts w:ascii="Times New Roman" w:eastAsia="Calibri" w:hAnsi="Times New Roman" w:cs="Times New Roman"/>
                <w:i/>
                <w:sz w:val="32"/>
                <w:szCs w:val="32"/>
              </w:rPr>
              <w:t>7</w:t>
            </w:r>
          </w:p>
        </w:tc>
        <w:tc>
          <w:tcPr>
            <w:tcW w:w="5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28B8" w:rsidRPr="009C40F0" w:rsidRDefault="00D128B8" w:rsidP="000D5E34">
            <w:pPr>
              <w:spacing w:after="0" w:line="240" w:lineRule="auto"/>
              <w:rPr>
                <w:rFonts w:ascii="Times New Roman" w:eastAsia="Times New Roman" w:hAnsi="Times New Roman" w:cs="Times New Roman"/>
                <w:b/>
                <w:color w:val="000000"/>
                <w:sz w:val="32"/>
                <w:szCs w:val="32"/>
                <w:shd w:val="clear" w:color="auto" w:fill="FFFFFF"/>
              </w:rPr>
            </w:pPr>
            <w:r>
              <w:rPr>
                <w:rFonts w:ascii="Times New Roman" w:eastAsia="Times New Roman" w:hAnsi="Times New Roman" w:cs="Times New Roman"/>
                <w:b/>
                <w:color w:val="000000"/>
                <w:sz w:val="32"/>
                <w:szCs w:val="32"/>
                <w:shd w:val="clear" w:color="auto" w:fill="FFFFFF"/>
              </w:rPr>
              <w:t>Промежуточная аттестация</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28B8" w:rsidRDefault="00D128B8" w:rsidP="000D5E34">
            <w:pPr>
              <w:spacing w:after="0" w:line="240" w:lineRule="auto"/>
              <w:jc w:val="center"/>
              <w:rPr>
                <w:rFonts w:ascii="Times New Roman" w:eastAsia="Calibri" w:hAnsi="Times New Roman" w:cs="Times New Roman"/>
                <w:i/>
                <w:sz w:val="32"/>
                <w:szCs w:val="32"/>
              </w:rPr>
            </w:pPr>
            <w:r>
              <w:rPr>
                <w:rFonts w:ascii="Times New Roman" w:eastAsia="Calibri" w:hAnsi="Times New Roman" w:cs="Times New Roman"/>
                <w:i/>
                <w:sz w:val="32"/>
                <w:szCs w:val="32"/>
              </w:rPr>
              <w:t>1</w:t>
            </w:r>
          </w:p>
        </w:tc>
      </w:tr>
      <w:tr w:rsidR="0029397C" w:rsidRPr="009C40F0" w:rsidTr="000D5E34">
        <w:trPr>
          <w:trHeight w:val="1"/>
        </w:trPr>
        <w:tc>
          <w:tcPr>
            <w:tcW w:w="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97C" w:rsidRPr="009C40F0" w:rsidRDefault="0029397C" w:rsidP="000D5E34">
            <w:pPr>
              <w:spacing w:after="0" w:line="240" w:lineRule="auto"/>
              <w:jc w:val="center"/>
              <w:rPr>
                <w:rFonts w:ascii="Times New Roman" w:eastAsia="Calibri" w:hAnsi="Times New Roman" w:cs="Times New Roman"/>
                <w:sz w:val="32"/>
                <w:szCs w:val="32"/>
              </w:rPr>
            </w:pPr>
          </w:p>
        </w:tc>
        <w:tc>
          <w:tcPr>
            <w:tcW w:w="5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97C" w:rsidRPr="009C40F0" w:rsidRDefault="0029397C" w:rsidP="000D5E34">
            <w:pPr>
              <w:spacing w:after="0" w:line="240" w:lineRule="auto"/>
              <w:jc w:val="center"/>
              <w:rPr>
                <w:rFonts w:ascii="Times New Roman" w:eastAsia="Calibri" w:hAnsi="Times New Roman" w:cs="Times New Roman"/>
                <w:sz w:val="32"/>
                <w:szCs w:val="32"/>
              </w:rPr>
            </w:pPr>
            <w:r w:rsidRPr="009C40F0">
              <w:rPr>
                <w:rFonts w:ascii="Times New Roman" w:eastAsia="Calibri" w:hAnsi="Times New Roman" w:cs="Times New Roman"/>
                <w:b/>
                <w:sz w:val="32"/>
                <w:szCs w:val="32"/>
              </w:rPr>
              <w:t>Итого</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97C" w:rsidRPr="009C40F0" w:rsidRDefault="0029397C" w:rsidP="00783A68">
            <w:pPr>
              <w:spacing w:after="0" w:line="240" w:lineRule="auto"/>
              <w:jc w:val="center"/>
              <w:rPr>
                <w:rFonts w:ascii="Times New Roman" w:eastAsia="Calibri" w:hAnsi="Times New Roman" w:cs="Times New Roman"/>
                <w:sz w:val="32"/>
                <w:szCs w:val="32"/>
              </w:rPr>
            </w:pPr>
            <w:r w:rsidRPr="009C40F0">
              <w:rPr>
                <w:rFonts w:ascii="Times New Roman" w:eastAsia="Calibri" w:hAnsi="Times New Roman" w:cs="Times New Roman"/>
                <w:i/>
                <w:sz w:val="32"/>
                <w:szCs w:val="32"/>
              </w:rPr>
              <w:t>6</w:t>
            </w:r>
            <w:r w:rsidR="00783A68">
              <w:rPr>
                <w:rFonts w:ascii="Times New Roman" w:eastAsia="Calibri" w:hAnsi="Times New Roman" w:cs="Times New Roman"/>
                <w:i/>
                <w:sz w:val="32"/>
                <w:szCs w:val="32"/>
              </w:rPr>
              <w:t>7</w:t>
            </w:r>
          </w:p>
        </w:tc>
      </w:tr>
    </w:tbl>
    <w:p w:rsidR="00684859" w:rsidRPr="009C40F0" w:rsidRDefault="00684859" w:rsidP="0029397C">
      <w:pPr>
        <w:rPr>
          <w:rFonts w:ascii="Times New Roman" w:eastAsia="Times New Roman" w:hAnsi="Times New Roman" w:cs="Times New Roman"/>
          <w:sz w:val="32"/>
          <w:szCs w:val="32"/>
        </w:rPr>
        <w:sectPr w:rsidR="00684859" w:rsidRPr="009C40F0" w:rsidSect="00684859">
          <w:pgSz w:w="11906" w:h="16838"/>
          <w:pgMar w:top="1134" w:right="850" w:bottom="1134" w:left="1701" w:header="708" w:footer="708" w:gutter="0"/>
          <w:cols w:space="708"/>
          <w:docGrid w:linePitch="360"/>
        </w:sectPr>
      </w:pPr>
    </w:p>
    <w:p w:rsidR="00B7083A" w:rsidRPr="009C40F0" w:rsidRDefault="00684859" w:rsidP="00684859">
      <w:pPr>
        <w:jc w:val="center"/>
        <w:rPr>
          <w:rFonts w:ascii="Times New Roman" w:eastAsia="Times New Roman" w:hAnsi="Times New Roman" w:cs="Times New Roman"/>
          <w:i/>
          <w:color w:val="000000"/>
          <w:sz w:val="24"/>
          <w:shd w:val="clear" w:color="auto" w:fill="FFFFFF"/>
        </w:rPr>
      </w:pPr>
      <w:r w:rsidRPr="009C40F0">
        <w:rPr>
          <w:rFonts w:ascii="Times New Roman" w:eastAsia="Times New Roman" w:hAnsi="Times New Roman" w:cs="Times New Roman"/>
          <w:b/>
          <w:i/>
          <w:color w:val="000000"/>
          <w:sz w:val="32"/>
          <w:szCs w:val="32"/>
          <w:shd w:val="clear" w:color="auto" w:fill="FFFFFF"/>
        </w:rPr>
        <w:lastRenderedPageBreak/>
        <w:t>6.Календарно-тематическое планирование</w:t>
      </w:r>
    </w:p>
    <w:tbl>
      <w:tblPr>
        <w:tblW w:w="1559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
        <w:gridCol w:w="4255"/>
        <w:gridCol w:w="850"/>
        <w:gridCol w:w="851"/>
        <w:gridCol w:w="2268"/>
        <w:gridCol w:w="2835"/>
        <w:gridCol w:w="3827"/>
      </w:tblGrid>
      <w:tr w:rsidR="00C605A5" w:rsidRPr="009C40F0" w:rsidTr="00795D2A">
        <w:tc>
          <w:tcPr>
            <w:tcW w:w="707" w:type="dxa"/>
          </w:tcPr>
          <w:p w:rsidR="00C605A5" w:rsidRPr="009C40F0" w:rsidRDefault="00C605A5" w:rsidP="000D5E34">
            <w:pPr>
              <w:rPr>
                <w:rFonts w:ascii="Times New Roman" w:hAnsi="Times New Roman" w:cs="Times New Roman"/>
              </w:rPr>
            </w:pPr>
            <w:r w:rsidRPr="009C40F0">
              <w:rPr>
                <w:rFonts w:ascii="Times New Roman" w:hAnsi="Times New Roman" w:cs="Times New Roman"/>
              </w:rPr>
              <w:t>№ п</w:t>
            </w:r>
            <w:r w:rsidRPr="009C40F0">
              <w:rPr>
                <w:rFonts w:ascii="Times New Roman" w:hAnsi="Times New Roman" w:cs="Times New Roman"/>
                <w:lang w:val="en-US"/>
              </w:rPr>
              <w:t>/</w:t>
            </w:r>
            <w:r w:rsidRPr="009C40F0">
              <w:rPr>
                <w:rFonts w:ascii="Times New Roman" w:hAnsi="Times New Roman" w:cs="Times New Roman"/>
              </w:rPr>
              <w:t>п</w:t>
            </w:r>
          </w:p>
          <w:p w:rsidR="00C605A5" w:rsidRPr="009C40F0" w:rsidRDefault="00C605A5" w:rsidP="000D5E34">
            <w:pPr>
              <w:rPr>
                <w:rFonts w:ascii="Times New Roman" w:hAnsi="Times New Roman" w:cs="Times New Roman"/>
              </w:rPr>
            </w:pPr>
          </w:p>
        </w:tc>
        <w:tc>
          <w:tcPr>
            <w:tcW w:w="4255" w:type="dxa"/>
          </w:tcPr>
          <w:p w:rsidR="00C605A5" w:rsidRPr="009C40F0" w:rsidRDefault="00C605A5" w:rsidP="000D5E34">
            <w:pPr>
              <w:rPr>
                <w:rFonts w:ascii="Times New Roman" w:hAnsi="Times New Roman" w:cs="Times New Roman"/>
                <w:b/>
              </w:rPr>
            </w:pPr>
            <w:r w:rsidRPr="009C40F0">
              <w:rPr>
                <w:rFonts w:ascii="Times New Roman" w:hAnsi="Times New Roman" w:cs="Times New Roman"/>
                <w:b/>
              </w:rPr>
              <w:t xml:space="preserve">Содержание урока                             </w:t>
            </w:r>
          </w:p>
        </w:tc>
        <w:tc>
          <w:tcPr>
            <w:tcW w:w="1701" w:type="dxa"/>
            <w:gridSpan w:val="2"/>
          </w:tcPr>
          <w:p w:rsidR="00C605A5" w:rsidRPr="009C40F0" w:rsidRDefault="00C605A5" w:rsidP="000D5E34">
            <w:pPr>
              <w:rPr>
                <w:rFonts w:ascii="Times New Roman" w:hAnsi="Times New Roman" w:cs="Times New Roman"/>
                <w:b/>
              </w:rPr>
            </w:pPr>
            <w:r w:rsidRPr="009C40F0">
              <w:rPr>
                <w:rFonts w:ascii="Times New Roman" w:hAnsi="Times New Roman" w:cs="Times New Roman"/>
                <w:b/>
              </w:rPr>
              <w:t>Дата</w:t>
            </w:r>
          </w:p>
        </w:tc>
        <w:tc>
          <w:tcPr>
            <w:tcW w:w="2268" w:type="dxa"/>
          </w:tcPr>
          <w:p w:rsidR="00C605A5" w:rsidRPr="009C40F0" w:rsidRDefault="00C605A5" w:rsidP="000D5E34">
            <w:pPr>
              <w:rPr>
                <w:rFonts w:ascii="Times New Roman" w:hAnsi="Times New Roman" w:cs="Times New Roman"/>
                <w:b/>
              </w:rPr>
            </w:pPr>
            <w:r w:rsidRPr="009C40F0">
              <w:rPr>
                <w:rFonts w:ascii="Times New Roman" w:hAnsi="Times New Roman" w:cs="Times New Roman"/>
                <w:b/>
              </w:rPr>
              <w:t>Педагогические средства</w:t>
            </w:r>
          </w:p>
        </w:tc>
        <w:tc>
          <w:tcPr>
            <w:tcW w:w="2835" w:type="dxa"/>
          </w:tcPr>
          <w:p w:rsidR="00C605A5" w:rsidRPr="009C40F0" w:rsidRDefault="00C605A5" w:rsidP="000D5E34">
            <w:pPr>
              <w:rPr>
                <w:rFonts w:ascii="Times New Roman" w:hAnsi="Times New Roman" w:cs="Times New Roman"/>
                <w:b/>
              </w:rPr>
            </w:pPr>
            <w:r w:rsidRPr="009C40F0">
              <w:rPr>
                <w:rFonts w:ascii="Times New Roman" w:hAnsi="Times New Roman" w:cs="Times New Roman"/>
                <w:b/>
              </w:rPr>
              <w:t>Вид  деятельности учащихся</w:t>
            </w:r>
          </w:p>
        </w:tc>
        <w:tc>
          <w:tcPr>
            <w:tcW w:w="3827" w:type="dxa"/>
          </w:tcPr>
          <w:p w:rsidR="00C605A5" w:rsidRPr="009C40F0" w:rsidRDefault="00C605A5" w:rsidP="000D5E34">
            <w:pPr>
              <w:rPr>
                <w:rFonts w:ascii="Times New Roman" w:hAnsi="Times New Roman" w:cs="Times New Roman"/>
                <w:b/>
              </w:rPr>
            </w:pPr>
            <w:r w:rsidRPr="009C40F0">
              <w:rPr>
                <w:rFonts w:ascii="Times New Roman" w:hAnsi="Times New Roman" w:cs="Times New Roman"/>
                <w:b/>
              </w:rPr>
              <w:t>Цели и задачи.</w:t>
            </w:r>
          </w:p>
          <w:p w:rsidR="00C605A5" w:rsidRPr="009C40F0" w:rsidRDefault="00C605A5" w:rsidP="000D5E34">
            <w:pPr>
              <w:rPr>
                <w:rFonts w:ascii="Times New Roman" w:hAnsi="Times New Roman" w:cs="Times New Roman"/>
                <w:b/>
              </w:rPr>
            </w:pPr>
            <w:r w:rsidRPr="009C40F0">
              <w:rPr>
                <w:rFonts w:ascii="Times New Roman" w:hAnsi="Times New Roman" w:cs="Times New Roman"/>
                <w:b/>
              </w:rPr>
              <w:t>Планируемый результат</w:t>
            </w:r>
          </w:p>
        </w:tc>
      </w:tr>
      <w:tr w:rsidR="00C605A5" w:rsidRPr="009C40F0" w:rsidTr="00795D2A">
        <w:tc>
          <w:tcPr>
            <w:tcW w:w="707" w:type="dxa"/>
          </w:tcPr>
          <w:p w:rsidR="00C605A5" w:rsidRPr="009C40F0" w:rsidRDefault="00C605A5" w:rsidP="000D5E34">
            <w:pPr>
              <w:rPr>
                <w:rFonts w:ascii="Times New Roman" w:hAnsi="Times New Roman" w:cs="Times New Roman"/>
              </w:rPr>
            </w:pPr>
            <w:r w:rsidRPr="009C40F0">
              <w:rPr>
                <w:rFonts w:ascii="Times New Roman" w:hAnsi="Times New Roman" w:cs="Times New Roman"/>
              </w:rPr>
              <w:t>1</w:t>
            </w:r>
          </w:p>
        </w:tc>
        <w:tc>
          <w:tcPr>
            <w:tcW w:w="4255" w:type="dxa"/>
          </w:tcPr>
          <w:p w:rsidR="00C605A5" w:rsidRPr="009C40F0" w:rsidRDefault="00C605A5" w:rsidP="000D5E34">
            <w:pPr>
              <w:rPr>
                <w:rFonts w:ascii="Times New Roman" w:hAnsi="Times New Roman" w:cs="Times New Roman"/>
              </w:rPr>
            </w:pPr>
            <w:r w:rsidRPr="009C40F0">
              <w:rPr>
                <w:rFonts w:ascii="Times New Roman" w:hAnsi="Times New Roman" w:cs="Times New Roman"/>
              </w:rPr>
              <w:t xml:space="preserve">                         2</w:t>
            </w:r>
          </w:p>
        </w:tc>
        <w:tc>
          <w:tcPr>
            <w:tcW w:w="1701" w:type="dxa"/>
            <w:gridSpan w:val="2"/>
          </w:tcPr>
          <w:p w:rsidR="00C605A5" w:rsidRPr="009C40F0" w:rsidRDefault="00C605A5" w:rsidP="000D5E34">
            <w:pPr>
              <w:rPr>
                <w:rFonts w:ascii="Times New Roman" w:hAnsi="Times New Roman" w:cs="Times New Roman"/>
              </w:rPr>
            </w:pPr>
            <w:r w:rsidRPr="009C40F0">
              <w:rPr>
                <w:rFonts w:ascii="Times New Roman" w:hAnsi="Times New Roman" w:cs="Times New Roman"/>
              </w:rPr>
              <w:t xml:space="preserve">     3</w:t>
            </w:r>
          </w:p>
        </w:tc>
        <w:tc>
          <w:tcPr>
            <w:tcW w:w="2268" w:type="dxa"/>
          </w:tcPr>
          <w:p w:rsidR="00C605A5" w:rsidRPr="009C40F0" w:rsidRDefault="00C605A5" w:rsidP="000D5E34">
            <w:pPr>
              <w:rPr>
                <w:rFonts w:ascii="Times New Roman" w:hAnsi="Times New Roman" w:cs="Times New Roman"/>
              </w:rPr>
            </w:pPr>
            <w:r w:rsidRPr="009C40F0">
              <w:rPr>
                <w:rFonts w:ascii="Times New Roman" w:hAnsi="Times New Roman" w:cs="Times New Roman"/>
              </w:rPr>
              <w:t xml:space="preserve">               4</w:t>
            </w:r>
          </w:p>
        </w:tc>
        <w:tc>
          <w:tcPr>
            <w:tcW w:w="2835" w:type="dxa"/>
          </w:tcPr>
          <w:p w:rsidR="00C605A5" w:rsidRPr="009C40F0" w:rsidRDefault="00C605A5" w:rsidP="000D5E34">
            <w:pPr>
              <w:rPr>
                <w:rFonts w:ascii="Times New Roman" w:hAnsi="Times New Roman" w:cs="Times New Roman"/>
              </w:rPr>
            </w:pPr>
            <w:r w:rsidRPr="009C40F0">
              <w:rPr>
                <w:rFonts w:ascii="Times New Roman" w:hAnsi="Times New Roman" w:cs="Times New Roman"/>
              </w:rPr>
              <w:t xml:space="preserve">               5</w:t>
            </w:r>
          </w:p>
        </w:tc>
        <w:tc>
          <w:tcPr>
            <w:tcW w:w="3827" w:type="dxa"/>
          </w:tcPr>
          <w:p w:rsidR="00C605A5" w:rsidRPr="009C40F0" w:rsidRDefault="00C605A5" w:rsidP="000D5E34">
            <w:pPr>
              <w:rPr>
                <w:rFonts w:ascii="Times New Roman" w:hAnsi="Times New Roman" w:cs="Times New Roman"/>
              </w:rPr>
            </w:pPr>
            <w:r w:rsidRPr="009C40F0">
              <w:rPr>
                <w:rFonts w:ascii="Times New Roman" w:hAnsi="Times New Roman" w:cs="Times New Roman"/>
              </w:rPr>
              <w:t xml:space="preserve">                     6</w:t>
            </w:r>
          </w:p>
        </w:tc>
      </w:tr>
      <w:tr w:rsidR="00C605A5" w:rsidRPr="009C40F0" w:rsidTr="00795D2A">
        <w:tc>
          <w:tcPr>
            <w:tcW w:w="707" w:type="dxa"/>
          </w:tcPr>
          <w:p w:rsidR="00C605A5" w:rsidRPr="009C40F0" w:rsidRDefault="00C605A5" w:rsidP="000D5E34">
            <w:pPr>
              <w:rPr>
                <w:rFonts w:ascii="Times New Roman" w:hAnsi="Times New Roman" w:cs="Times New Roman"/>
              </w:rPr>
            </w:pPr>
          </w:p>
        </w:tc>
        <w:tc>
          <w:tcPr>
            <w:tcW w:w="4255" w:type="dxa"/>
          </w:tcPr>
          <w:p w:rsidR="00C605A5" w:rsidRPr="009C40F0" w:rsidRDefault="00C605A5" w:rsidP="000D5E34">
            <w:pPr>
              <w:rPr>
                <w:rFonts w:ascii="Times New Roman" w:hAnsi="Times New Roman" w:cs="Times New Roman"/>
                <w:b/>
              </w:rPr>
            </w:pPr>
            <w:r w:rsidRPr="009C40F0">
              <w:rPr>
                <w:rFonts w:ascii="Times New Roman" w:hAnsi="Times New Roman" w:cs="Times New Roman"/>
                <w:b/>
              </w:rPr>
              <w:t>Синтаксис и пунктуация – 30 час</w:t>
            </w:r>
          </w:p>
        </w:tc>
        <w:tc>
          <w:tcPr>
            <w:tcW w:w="850" w:type="dxa"/>
            <w:tcBorders>
              <w:right w:val="single" w:sz="4" w:space="0" w:color="auto"/>
            </w:tcBorders>
          </w:tcPr>
          <w:p w:rsidR="00C605A5" w:rsidRPr="009C40F0" w:rsidRDefault="00C605A5" w:rsidP="000D5E34">
            <w:pPr>
              <w:rPr>
                <w:rFonts w:ascii="Times New Roman" w:hAnsi="Times New Roman" w:cs="Times New Roman"/>
              </w:rPr>
            </w:pPr>
            <w:r w:rsidRPr="009C40F0">
              <w:rPr>
                <w:rFonts w:ascii="Times New Roman" w:hAnsi="Times New Roman" w:cs="Times New Roman"/>
              </w:rPr>
              <w:t>факт</w:t>
            </w:r>
          </w:p>
        </w:tc>
        <w:tc>
          <w:tcPr>
            <w:tcW w:w="851" w:type="dxa"/>
            <w:tcBorders>
              <w:left w:val="single" w:sz="4" w:space="0" w:color="auto"/>
            </w:tcBorders>
          </w:tcPr>
          <w:p w:rsidR="00C605A5" w:rsidRPr="009C40F0" w:rsidRDefault="00C605A5" w:rsidP="000D5E34">
            <w:pPr>
              <w:rPr>
                <w:rFonts w:ascii="Times New Roman" w:hAnsi="Times New Roman" w:cs="Times New Roman"/>
              </w:rPr>
            </w:pPr>
            <w:r w:rsidRPr="009C40F0">
              <w:rPr>
                <w:rFonts w:ascii="Times New Roman" w:hAnsi="Times New Roman" w:cs="Times New Roman"/>
              </w:rPr>
              <w:t>план</w:t>
            </w:r>
          </w:p>
        </w:tc>
        <w:tc>
          <w:tcPr>
            <w:tcW w:w="2268" w:type="dxa"/>
          </w:tcPr>
          <w:p w:rsidR="00C605A5" w:rsidRPr="009C40F0" w:rsidRDefault="00C605A5" w:rsidP="000D5E34">
            <w:pPr>
              <w:rPr>
                <w:rFonts w:ascii="Times New Roman" w:hAnsi="Times New Roman" w:cs="Times New Roman"/>
              </w:rPr>
            </w:pPr>
          </w:p>
        </w:tc>
        <w:tc>
          <w:tcPr>
            <w:tcW w:w="2835" w:type="dxa"/>
          </w:tcPr>
          <w:p w:rsidR="00C605A5" w:rsidRPr="009C40F0" w:rsidRDefault="00C605A5" w:rsidP="000D5E34">
            <w:pPr>
              <w:rPr>
                <w:rFonts w:ascii="Times New Roman" w:hAnsi="Times New Roman" w:cs="Times New Roman"/>
              </w:rPr>
            </w:pPr>
          </w:p>
        </w:tc>
        <w:tc>
          <w:tcPr>
            <w:tcW w:w="3827" w:type="dxa"/>
          </w:tcPr>
          <w:p w:rsidR="00C605A5" w:rsidRPr="009C40F0" w:rsidRDefault="00C605A5" w:rsidP="000D5E34">
            <w:pPr>
              <w:rPr>
                <w:rFonts w:ascii="Times New Roman" w:hAnsi="Times New Roman" w:cs="Times New Roman"/>
              </w:rPr>
            </w:pPr>
          </w:p>
        </w:tc>
      </w:tr>
      <w:tr w:rsidR="007314BB" w:rsidRPr="009C40F0" w:rsidTr="00795D2A">
        <w:tc>
          <w:tcPr>
            <w:tcW w:w="707" w:type="dxa"/>
          </w:tcPr>
          <w:p w:rsidR="007314BB" w:rsidRPr="009C40F0" w:rsidRDefault="007314BB" w:rsidP="00244BF5">
            <w:pPr>
              <w:rPr>
                <w:rFonts w:ascii="Times New Roman" w:hAnsi="Times New Roman" w:cs="Times New Roman"/>
                <w:sz w:val="20"/>
                <w:szCs w:val="20"/>
              </w:rPr>
            </w:pPr>
            <w:r>
              <w:rPr>
                <w:rFonts w:ascii="Times New Roman" w:hAnsi="Times New Roman" w:cs="Times New Roman"/>
                <w:sz w:val="20"/>
                <w:szCs w:val="20"/>
              </w:rPr>
              <w:t>1</w:t>
            </w:r>
          </w:p>
        </w:tc>
        <w:tc>
          <w:tcPr>
            <w:tcW w:w="4255" w:type="dxa"/>
          </w:tcPr>
          <w:p w:rsidR="007314BB" w:rsidRPr="00C605A5" w:rsidRDefault="007314BB" w:rsidP="00244BF5">
            <w:pPr>
              <w:rPr>
                <w:rFonts w:ascii="Times New Roman" w:hAnsi="Times New Roman" w:cs="Times New Roman"/>
                <w:sz w:val="24"/>
                <w:szCs w:val="24"/>
              </w:rPr>
            </w:pPr>
            <w:r w:rsidRPr="00C605A5">
              <w:rPr>
                <w:rFonts w:ascii="Times New Roman" w:hAnsi="Times New Roman" w:cs="Times New Roman"/>
                <w:sz w:val="24"/>
                <w:szCs w:val="24"/>
              </w:rPr>
              <w:t xml:space="preserve">Интонация и ее роль в предложении. </w:t>
            </w:r>
          </w:p>
        </w:tc>
        <w:tc>
          <w:tcPr>
            <w:tcW w:w="850" w:type="dxa"/>
            <w:tcBorders>
              <w:right w:val="single" w:sz="4" w:space="0" w:color="auto"/>
            </w:tcBorders>
          </w:tcPr>
          <w:p w:rsidR="007314BB" w:rsidRPr="009C40F0" w:rsidRDefault="007314BB" w:rsidP="00E70D32">
            <w:pPr>
              <w:rPr>
                <w:rFonts w:ascii="Times New Roman" w:hAnsi="Times New Roman" w:cs="Times New Roman"/>
                <w:sz w:val="20"/>
                <w:szCs w:val="20"/>
              </w:rPr>
            </w:pPr>
            <w:r>
              <w:rPr>
                <w:rFonts w:ascii="Times New Roman" w:hAnsi="Times New Roman" w:cs="Times New Roman"/>
                <w:sz w:val="20"/>
                <w:szCs w:val="20"/>
              </w:rPr>
              <w:t>03</w:t>
            </w:r>
            <w:r w:rsidRPr="009C40F0">
              <w:rPr>
                <w:rFonts w:ascii="Times New Roman" w:hAnsi="Times New Roman" w:cs="Times New Roman"/>
                <w:sz w:val="20"/>
                <w:szCs w:val="20"/>
              </w:rPr>
              <w:t xml:space="preserve">.09 </w:t>
            </w:r>
          </w:p>
          <w:p w:rsidR="007314BB" w:rsidRPr="009C40F0" w:rsidRDefault="007314BB" w:rsidP="00E70D32">
            <w:pPr>
              <w:rPr>
                <w:rFonts w:ascii="Times New Roman" w:hAnsi="Times New Roman" w:cs="Times New Roman"/>
                <w:sz w:val="20"/>
                <w:szCs w:val="20"/>
              </w:rPr>
            </w:pPr>
          </w:p>
        </w:tc>
        <w:tc>
          <w:tcPr>
            <w:tcW w:w="851" w:type="dxa"/>
            <w:tcBorders>
              <w:left w:val="single" w:sz="4" w:space="0" w:color="auto"/>
            </w:tcBorders>
          </w:tcPr>
          <w:p w:rsidR="007314BB" w:rsidRPr="009C40F0" w:rsidRDefault="007314BB" w:rsidP="004B4ABF">
            <w:pPr>
              <w:rPr>
                <w:rFonts w:ascii="Times New Roman" w:hAnsi="Times New Roman" w:cs="Times New Roman"/>
                <w:sz w:val="20"/>
                <w:szCs w:val="20"/>
              </w:rPr>
            </w:pPr>
            <w:r>
              <w:rPr>
                <w:rFonts w:ascii="Times New Roman" w:hAnsi="Times New Roman" w:cs="Times New Roman"/>
                <w:sz w:val="20"/>
                <w:szCs w:val="20"/>
              </w:rPr>
              <w:t>03</w:t>
            </w:r>
            <w:r w:rsidRPr="009C40F0">
              <w:rPr>
                <w:rFonts w:ascii="Times New Roman" w:hAnsi="Times New Roman" w:cs="Times New Roman"/>
                <w:sz w:val="20"/>
                <w:szCs w:val="20"/>
              </w:rPr>
              <w:t xml:space="preserve">.09 </w:t>
            </w:r>
          </w:p>
          <w:p w:rsidR="007314BB" w:rsidRPr="009C40F0" w:rsidRDefault="007314BB" w:rsidP="004B4ABF">
            <w:pPr>
              <w:rPr>
                <w:rFonts w:ascii="Times New Roman" w:hAnsi="Times New Roman" w:cs="Times New Roman"/>
                <w:sz w:val="20"/>
                <w:szCs w:val="20"/>
              </w:rPr>
            </w:pPr>
          </w:p>
        </w:tc>
        <w:tc>
          <w:tcPr>
            <w:tcW w:w="2268" w:type="dxa"/>
          </w:tcPr>
          <w:p w:rsidR="007314BB" w:rsidRPr="009C40F0" w:rsidRDefault="007314BB" w:rsidP="00E70D32">
            <w:pPr>
              <w:rPr>
                <w:rFonts w:ascii="Times New Roman" w:hAnsi="Times New Roman" w:cs="Times New Roman"/>
                <w:sz w:val="18"/>
                <w:szCs w:val="18"/>
              </w:rPr>
            </w:pPr>
            <w:r w:rsidRPr="009C40F0">
              <w:rPr>
                <w:rFonts w:ascii="Times New Roman" w:hAnsi="Times New Roman" w:cs="Times New Roman"/>
                <w:sz w:val="18"/>
                <w:szCs w:val="18"/>
              </w:rPr>
              <w:t>Рассказ, работа с книгой, беседа.</w:t>
            </w:r>
          </w:p>
          <w:p w:rsidR="007314BB" w:rsidRPr="009C40F0" w:rsidRDefault="007314BB" w:rsidP="00E70D32">
            <w:pPr>
              <w:rPr>
                <w:rFonts w:ascii="Times New Roman" w:hAnsi="Times New Roman" w:cs="Times New Roman"/>
                <w:sz w:val="18"/>
                <w:szCs w:val="18"/>
              </w:rPr>
            </w:pPr>
            <w:r w:rsidRPr="009C40F0">
              <w:rPr>
                <w:rFonts w:ascii="Times New Roman" w:hAnsi="Times New Roman" w:cs="Times New Roman"/>
                <w:sz w:val="18"/>
                <w:szCs w:val="18"/>
              </w:rPr>
              <w:t>Практикум.</w:t>
            </w:r>
          </w:p>
        </w:tc>
        <w:tc>
          <w:tcPr>
            <w:tcW w:w="2835" w:type="dxa"/>
          </w:tcPr>
          <w:p w:rsidR="007314BB" w:rsidRPr="009C40F0" w:rsidRDefault="007314BB" w:rsidP="00E70D32">
            <w:pPr>
              <w:rPr>
                <w:rFonts w:ascii="Times New Roman" w:hAnsi="Times New Roman" w:cs="Times New Roman"/>
                <w:sz w:val="18"/>
                <w:szCs w:val="18"/>
              </w:rPr>
            </w:pPr>
            <w:r w:rsidRPr="009C40F0">
              <w:rPr>
                <w:rFonts w:ascii="Times New Roman" w:hAnsi="Times New Roman" w:cs="Times New Roman"/>
                <w:sz w:val="18"/>
                <w:szCs w:val="18"/>
              </w:rPr>
              <w:t>Выполнение тренировочных упражнений.</w:t>
            </w:r>
          </w:p>
        </w:tc>
        <w:tc>
          <w:tcPr>
            <w:tcW w:w="3827" w:type="dxa"/>
          </w:tcPr>
          <w:p w:rsidR="007314BB" w:rsidRPr="009C40F0" w:rsidRDefault="007314BB" w:rsidP="00E70D32">
            <w:pPr>
              <w:rPr>
                <w:rFonts w:ascii="Times New Roman" w:hAnsi="Times New Roman" w:cs="Times New Roman"/>
                <w:sz w:val="18"/>
                <w:szCs w:val="18"/>
              </w:rPr>
            </w:pPr>
            <w:r w:rsidRPr="009C40F0">
              <w:rPr>
                <w:rFonts w:ascii="Times New Roman" w:hAnsi="Times New Roman" w:cs="Times New Roman"/>
                <w:sz w:val="18"/>
                <w:szCs w:val="18"/>
              </w:rPr>
              <w:t>Обобщить знания учащихся об интонации и ее роли в предложении; закрепить навыки правописания приставки</w:t>
            </w:r>
          </w:p>
        </w:tc>
      </w:tr>
      <w:tr w:rsidR="007314BB" w:rsidRPr="009C40F0" w:rsidTr="00795D2A">
        <w:tc>
          <w:tcPr>
            <w:tcW w:w="707" w:type="dxa"/>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t>2</w:t>
            </w:r>
          </w:p>
        </w:tc>
        <w:tc>
          <w:tcPr>
            <w:tcW w:w="4255" w:type="dxa"/>
          </w:tcPr>
          <w:p w:rsidR="007314BB" w:rsidRPr="00C605A5" w:rsidRDefault="007314BB" w:rsidP="00244BF5">
            <w:pPr>
              <w:rPr>
                <w:rFonts w:ascii="Times New Roman" w:hAnsi="Times New Roman" w:cs="Times New Roman"/>
                <w:sz w:val="24"/>
                <w:szCs w:val="24"/>
              </w:rPr>
            </w:pPr>
            <w:r w:rsidRPr="00C605A5">
              <w:rPr>
                <w:rFonts w:ascii="Times New Roman" w:hAnsi="Times New Roman" w:cs="Times New Roman"/>
                <w:sz w:val="24"/>
                <w:szCs w:val="24"/>
              </w:rPr>
              <w:t>Знаки препинания в конце предложения.</w:t>
            </w:r>
          </w:p>
        </w:tc>
        <w:tc>
          <w:tcPr>
            <w:tcW w:w="850" w:type="dxa"/>
            <w:tcBorders>
              <w:right w:val="single" w:sz="4" w:space="0" w:color="auto"/>
            </w:tcBorders>
          </w:tcPr>
          <w:p w:rsidR="007314BB" w:rsidRDefault="007314BB" w:rsidP="00795D2A">
            <w:pPr>
              <w:rPr>
                <w:rFonts w:ascii="Times New Roman" w:hAnsi="Times New Roman" w:cs="Times New Roman"/>
                <w:sz w:val="20"/>
                <w:szCs w:val="20"/>
              </w:rPr>
            </w:pPr>
            <w:r>
              <w:rPr>
                <w:rFonts w:ascii="Times New Roman" w:hAnsi="Times New Roman" w:cs="Times New Roman"/>
                <w:sz w:val="20"/>
                <w:szCs w:val="20"/>
              </w:rPr>
              <w:t>05</w:t>
            </w:r>
            <w:r w:rsidRPr="009C40F0">
              <w:rPr>
                <w:rFonts w:ascii="Times New Roman" w:hAnsi="Times New Roman" w:cs="Times New Roman"/>
                <w:sz w:val="20"/>
                <w:szCs w:val="20"/>
              </w:rPr>
              <w:t>.09</w:t>
            </w:r>
          </w:p>
        </w:tc>
        <w:tc>
          <w:tcPr>
            <w:tcW w:w="851" w:type="dxa"/>
            <w:tcBorders>
              <w:left w:val="single" w:sz="4" w:space="0" w:color="auto"/>
            </w:tcBorders>
          </w:tcPr>
          <w:p w:rsidR="007314BB" w:rsidRDefault="007314BB" w:rsidP="004B4ABF">
            <w:pPr>
              <w:rPr>
                <w:rFonts w:ascii="Times New Roman" w:hAnsi="Times New Roman" w:cs="Times New Roman"/>
                <w:sz w:val="20"/>
                <w:szCs w:val="20"/>
              </w:rPr>
            </w:pPr>
            <w:r>
              <w:rPr>
                <w:rFonts w:ascii="Times New Roman" w:hAnsi="Times New Roman" w:cs="Times New Roman"/>
                <w:sz w:val="20"/>
                <w:szCs w:val="20"/>
              </w:rPr>
              <w:t>05</w:t>
            </w:r>
            <w:r w:rsidRPr="009C40F0">
              <w:rPr>
                <w:rFonts w:ascii="Times New Roman" w:hAnsi="Times New Roman" w:cs="Times New Roman"/>
                <w:sz w:val="20"/>
                <w:szCs w:val="20"/>
              </w:rPr>
              <w:t>.09</w:t>
            </w:r>
          </w:p>
        </w:tc>
        <w:tc>
          <w:tcPr>
            <w:tcW w:w="2268" w:type="dxa"/>
          </w:tcPr>
          <w:p w:rsidR="007314BB" w:rsidRPr="009C40F0" w:rsidRDefault="007314BB" w:rsidP="00244BF5">
            <w:pPr>
              <w:rPr>
                <w:rFonts w:ascii="Times New Roman" w:hAnsi="Times New Roman" w:cs="Times New Roman"/>
                <w:sz w:val="18"/>
                <w:szCs w:val="18"/>
              </w:rPr>
            </w:pPr>
            <w:r w:rsidRPr="009C40F0">
              <w:rPr>
                <w:rFonts w:ascii="Times New Roman" w:hAnsi="Times New Roman" w:cs="Times New Roman"/>
                <w:sz w:val="18"/>
                <w:szCs w:val="18"/>
              </w:rPr>
              <w:t>Рассказ, работа с книгой, беседа.</w:t>
            </w:r>
          </w:p>
          <w:p w:rsidR="007314BB" w:rsidRPr="009C40F0" w:rsidRDefault="007314BB" w:rsidP="00244BF5">
            <w:pPr>
              <w:rPr>
                <w:rFonts w:ascii="Times New Roman" w:hAnsi="Times New Roman" w:cs="Times New Roman"/>
                <w:sz w:val="18"/>
                <w:szCs w:val="18"/>
              </w:rPr>
            </w:pPr>
            <w:r w:rsidRPr="009C40F0">
              <w:rPr>
                <w:rFonts w:ascii="Times New Roman" w:hAnsi="Times New Roman" w:cs="Times New Roman"/>
                <w:sz w:val="18"/>
                <w:szCs w:val="18"/>
              </w:rPr>
              <w:t>Практикум.</w:t>
            </w:r>
          </w:p>
        </w:tc>
        <w:tc>
          <w:tcPr>
            <w:tcW w:w="2835" w:type="dxa"/>
          </w:tcPr>
          <w:p w:rsidR="007314BB" w:rsidRPr="009C40F0" w:rsidRDefault="007314BB" w:rsidP="00244BF5">
            <w:pPr>
              <w:rPr>
                <w:rFonts w:ascii="Times New Roman" w:hAnsi="Times New Roman" w:cs="Times New Roman"/>
                <w:sz w:val="18"/>
                <w:szCs w:val="18"/>
              </w:rPr>
            </w:pPr>
            <w:r w:rsidRPr="009C40F0">
              <w:rPr>
                <w:rFonts w:ascii="Times New Roman" w:hAnsi="Times New Roman" w:cs="Times New Roman"/>
                <w:sz w:val="18"/>
                <w:szCs w:val="18"/>
              </w:rPr>
              <w:t>Выполнение тренировочных упражнений.</w:t>
            </w:r>
          </w:p>
        </w:tc>
        <w:tc>
          <w:tcPr>
            <w:tcW w:w="3827" w:type="dxa"/>
          </w:tcPr>
          <w:p w:rsidR="007314BB" w:rsidRPr="009C40F0" w:rsidRDefault="007314BB" w:rsidP="00244BF5">
            <w:pPr>
              <w:rPr>
                <w:rFonts w:ascii="Times New Roman" w:hAnsi="Times New Roman" w:cs="Times New Roman"/>
                <w:sz w:val="18"/>
                <w:szCs w:val="18"/>
              </w:rPr>
            </w:pPr>
            <w:r w:rsidRPr="009C40F0">
              <w:rPr>
                <w:rFonts w:ascii="Times New Roman" w:hAnsi="Times New Roman" w:cs="Times New Roman"/>
                <w:sz w:val="18"/>
                <w:szCs w:val="18"/>
              </w:rPr>
              <w:t>Обобщить знания учащихся об интонации и ее роли в предложении; закрепить навыки правописания приставки</w:t>
            </w:r>
          </w:p>
        </w:tc>
      </w:tr>
      <w:tr w:rsidR="007314BB" w:rsidRPr="009C40F0" w:rsidTr="00795D2A">
        <w:tc>
          <w:tcPr>
            <w:tcW w:w="707" w:type="dxa"/>
          </w:tcPr>
          <w:p w:rsidR="007314BB" w:rsidRPr="009C40F0" w:rsidRDefault="007314BB" w:rsidP="00244BF5">
            <w:pPr>
              <w:rPr>
                <w:rFonts w:ascii="Times New Roman" w:hAnsi="Times New Roman" w:cs="Times New Roman"/>
                <w:sz w:val="20"/>
                <w:szCs w:val="20"/>
              </w:rPr>
            </w:pPr>
            <w:r>
              <w:rPr>
                <w:rFonts w:ascii="Times New Roman" w:hAnsi="Times New Roman" w:cs="Times New Roman"/>
                <w:sz w:val="20"/>
                <w:szCs w:val="20"/>
              </w:rPr>
              <w:t xml:space="preserve">3 </w:t>
            </w:r>
          </w:p>
        </w:tc>
        <w:tc>
          <w:tcPr>
            <w:tcW w:w="4255" w:type="dxa"/>
          </w:tcPr>
          <w:p w:rsidR="007314BB" w:rsidRPr="00C605A5" w:rsidRDefault="007314BB" w:rsidP="00244BF5">
            <w:pPr>
              <w:spacing w:after="0"/>
              <w:rPr>
                <w:rFonts w:ascii="Times New Roman" w:hAnsi="Times New Roman" w:cs="Times New Roman"/>
                <w:sz w:val="24"/>
                <w:szCs w:val="24"/>
              </w:rPr>
            </w:pPr>
            <w:r w:rsidRPr="00C605A5">
              <w:rPr>
                <w:rFonts w:ascii="Times New Roman" w:hAnsi="Times New Roman" w:cs="Times New Roman"/>
                <w:sz w:val="24"/>
                <w:szCs w:val="24"/>
              </w:rPr>
              <w:t>Некоторые случаи согласования в числе сказуемого с подлежащим.</w:t>
            </w:r>
          </w:p>
          <w:p w:rsidR="007314BB" w:rsidRPr="00C605A5" w:rsidRDefault="007314BB" w:rsidP="00244BF5">
            <w:pPr>
              <w:spacing w:after="0"/>
              <w:rPr>
                <w:rFonts w:ascii="Times New Roman" w:hAnsi="Times New Roman" w:cs="Times New Roman"/>
                <w:sz w:val="24"/>
                <w:szCs w:val="24"/>
              </w:rPr>
            </w:pPr>
          </w:p>
        </w:tc>
        <w:tc>
          <w:tcPr>
            <w:tcW w:w="850" w:type="dxa"/>
            <w:tcBorders>
              <w:right w:val="single" w:sz="4" w:space="0" w:color="auto"/>
            </w:tcBorders>
          </w:tcPr>
          <w:p w:rsidR="007314BB" w:rsidRPr="009C40F0" w:rsidRDefault="007314BB" w:rsidP="00244BF5">
            <w:pPr>
              <w:rPr>
                <w:rFonts w:ascii="Times New Roman" w:hAnsi="Times New Roman" w:cs="Times New Roman"/>
                <w:sz w:val="20"/>
                <w:szCs w:val="20"/>
              </w:rPr>
            </w:pPr>
            <w:r>
              <w:rPr>
                <w:rFonts w:ascii="Times New Roman" w:hAnsi="Times New Roman" w:cs="Times New Roman"/>
                <w:sz w:val="20"/>
                <w:szCs w:val="20"/>
              </w:rPr>
              <w:t>10</w:t>
            </w:r>
            <w:r w:rsidRPr="009C40F0">
              <w:rPr>
                <w:rFonts w:ascii="Times New Roman" w:hAnsi="Times New Roman" w:cs="Times New Roman"/>
                <w:sz w:val="20"/>
                <w:szCs w:val="20"/>
              </w:rPr>
              <w:t>.09</w:t>
            </w:r>
          </w:p>
          <w:p w:rsidR="007314BB" w:rsidRPr="009C40F0" w:rsidRDefault="007314BB" w:rsidP="00244BF5">
            <w:pPr>
              <w:rPr>
                <w:rFonts w:ascii="Times New Roman" w:hAnsi="Times New Roman" w:cs="Times New Roman"/>
                <w:sz w:val="20"/>
                <w:szCs w:val="20"/>
              </w:rPr>
            </w:pPr>
          </w:p>
        </w:tc>
        <w:tc>
          <w:tcPr>
            <w:tcW w:w="851" w:type="dxa"/>
            <w:tcBorders>
              <w:left w:val="single" w:sz="4" w:space="0" w:color="auto"/>
            </w:tcBorders>
          </w:tcPr>
          <w:p w:rsidR="007314BB" w:rsidRPr="009C40F0" w:rsidRDefault="007314BB" w:rsidP="004B4ABF">
            <w:pPr>
              <w:rPr>
                <w:rFonts w:ascii="Times New Roman" w:hAnsi="Times New Roman" w:cs="Times New Roman"/>
                <w:sz w:val="20"/>
                <w:szCs w:val="20"/>
              </w:rPr>
            </w:pPr>
            <w:r>
              <w:rPr>
                <w:rFonts w:ascii="Times New Roman" w:hAnsi="Times New Roman" w:cs="Times New Roman"/>
                <w:sz w:val="20"/>
                <w:szCs w:val="20"/>
              </w:rPr>
              <w:t>10</w:t>
            </w:r>
            <w:r w:rsidRPr="009C40F0">
              <w:rPr>
                <w:rFonts w:ascii="Times New Roman" w:hAnsi="Times New Roman" w:cs="Times New Roman"/>
                <w:sz w:val="20"/>
                <w:szCs w:val="20"/>
              </w:rPr>
              <w:t>.09</w:t>
            </w:r>
          </w:p>
          <w:p w:rsidR="007314BB" w:rsidRPr="009C40F0" w:rsidRDefault="007314BB" w:rsidP="004B4ABF">
            <w:pPr>
              <w:rPr>
                <w:rFonts w:ascii="Times New Roman" w:hAnsi="Times New Roman" w:cs="Times New Roman"/>
                <w:sz w:val="20"/>
                <w:szCs w:val="20"/>
              </w:rPr>
            </w:pPr>
          </w:p>
        </w:tc>
        <w:tc>
          <w:tcPr>
            <w:tcW w:w="2268" w:type="dxa"/>
          </w:tcPr>
          <w:p w:rsidR="007314BB" w:rsidRPr="009C40F0" w:rsidRDefault="007314BB" w:rsidP="00244BF5">
            <w:pPr>
              <w:rPr>
                <w:rFonts w:ascii="Times New Roman" w:hAnsi="Times New Roman" w:cs="Times New Roman"/>
                <w:sz w:val="18"/>
                <w:szCs w:val="18"/>
              </w:rPr>
            </w:pPr>
            <w:r w:rsidRPr="009C40F0">
              <w:rPr>
                <w:rFonts w:ascii="Times New Roman" w:hAnsi="Times New Roman" w:cs="Times New Roman"/>
                <w:sz w:val="18"/>
                <w:szCs w:val="18"/>
              </w:rPr>
              <w:t>Проблемные задания</w:t>
            </w:r>
          </w:p>
        </w:tc>
        <w:tc>
          <w:tcPr>
            <w:tcW w:w="2835" w:type="dxa"/>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t>Творческая работа, словарная работа, тренировочные упражнения по материалам ЕГЭ</w:t>
            </w:r>
          </w:p>
        </w:tc>
        <w:tc>
          <w:tcPr>
            <w:tcW w:w="3827" w:type="dxa"/>
          </w:tcPr>
          <w:p w:rsidR="007314BB" w:rsidRPr="009C40F0" w:rsidRDefault="007314BB" w:rsidP="00244BF5">
            <w:pPr>
              <w:rPr>
                <w:rFonts w:ascii="Times New Roman" w:hAnsi="Times New Roman" w:cs="Times New Roman"/>
                <w:sz w:val="18"/>
                <w:szCs w:val="18"/>
              </w:rPr>
            </w:pPr>
            <w:r w:rsidRPr="009C40F0">
              <w:rPr>
                <w:rFonts w:ascii="Times New Roman" w:hAnsi="Times New Roman" w:cs="Times New Roman"/>
                <w:sz w:val="18"/>
                <w:szCs w:val="18"/>
              </w:rPr>
              <w:t xml:space="preserve">Обобщить знания учащихся о главных членах предложения и способах их </w:t>
            </w:r>
            <w:proofErr w:type="gramStart"/>
            <w:r w:rsidRPr="009C40F0">
              <w:rPr>
                <w:rFonts w:ascii="Times New Roman" w:hAnsi="Times New Roman" w:cs="Times New Roman"/>
                <w:sz w:val="18"/>
                <w:szCs w:val="18"/>
              </w:rPr>
              <w:t>выделения;  уметь</w:t>
            </w:r>
            <w:proofErr w:type="gramEnd"/>
            <w:r w:rsidRPr="009C40F0">
              <w:rPr>
                <w:rFonts w:ascii="Times New Roman" w:hAnsi="Times New Roman" w:cs="Times New Roman"/>
                <w:sz w:val="18"/>
                <w:szCs w:val="18"/>
              </w:rPr>
              <w:t xml:space="preserve"> определять грамматическую связь между главными членами; закрепить навыки правописания суффиксов –н- и –</w:t>
            </w:r>
            <w:proofErr w:type="spellStart"/>
            <w:r w:rsidRPr="009C40F0">
              <w:rPr>
                <w:rFonts w:ascii="Times New Roman" w:hAnsi="Times New Roman" w:cs="Times New Roman"/>
                <w:sz w:val="18"/>
                <w:szCs w:val="18"/>
              </w:rPr>
              <w:t>нн</w:t>
            </w:r>
            <w:proofErr w:type="spellEnd"/>
            <w:r w:rsidRPr="009C40F0">
              <w:rPr>
                <w:rFonts w:ascii="Times New Roman" w:hAnsi="Times New Roman" w:cs="Times New Roman"/>
                <w:sz w:val="18"/>
                <w:szCs w:val="18"/>
              </w:rPr>
              <w:t>- в прилагательных и причастиях</w:t>
            </w:r>
          </w:p>
        </w:tc>
      </w:tr>
      <w:tr w:rsidR="007314BB" w:rsidRPr="009C40F0" w:rsidTr="00795D2A">
        <w:tc>
          <w:tcPr>
            <w:tcW w:w="707" w:type="dxa"/>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t>4</w:t>
            </w:r>
          </w:p>
        </w:tc>
        <w:tc>
          <w:tcPr>
            <w:tcW w:w="4255" w:type="dxa"/>
          </w:tcPr>
          <w:p w:rsidR="007314BB" w:rsidRPr="00C605A5" w:rsidRDefault="004B4ABF" w:rsidP="004B4ABF">
            <w:pPr>
              <w:spacing w:after="0"/>
              <w:rPr>
                <w:rFonts w:ascii="Times New Roman" w:hAnsi="Times New Roman" w:cs="Times New Roman"/>
                <w:sz w:val="24"/>
                <w:szCs w:val="24"/>
              </w:rPr>
            </w:pPr>
            <w:r w:rsidRPr="00C605A5">
              <w:rPr>
                <w:rFonts w:ascii="Times New Roman" w:hAnsi="Times New Roman" w:cs="Times New Roman"/>
                <w:sz w:val="24"/>
                <w:szCs w:val="24"/>
              </w:rPr>
              <w:t>Входной контроль.</w:t>
            </w:r>
          </w:p>
        </w:tc>
        <w:tc>
          <w:tcPr>
            <w:tcW w:w="850" w:type="dxa"/>
            <w:tcBorders>
              <w:right w:val="single" w:sz="4" w:space="0" w:color="auto"/>
            </w:tcBorders>
          </w:tcPr>
          <w:p w:rsidR="007314BB" w:rsidRDefault="007314BB" w:rsidP="00795D2A">
            <w:pPr>
              <w:rPr>
                <w:rFonts w:ascii="Times New Roman" w:hAnsi="Times New Roman" w:cs="Times New Roman"/>
                <w:sz w:val="20"/>
                <w:szCs w:val="20"/>
              </w:rPr>
            </w:pPr>
            <w:r w:rsidRPr="009C40F0">
              <w:rPr>
                <w:rFonts w:ascii="Times New Roman" w:hAnsi="Times New Roman" w:cs="Times New Roman"/>
                <w:sz w:val="20"/>
                <w:szCs w:val="20"/>
              </w:rPr>
              <w:t>1</w:t>
            </w:r>
            <w:r>
              <w:rPr>
                <w:rFonts w:ascii="Times New Roman" w:hAnsi="Times New Roman" w:cs="Times New Roman"/>
                <w:sz w:val="20"/>
                <w:szCs w:val="20"/>
              </w:rPr>
              <w:t>2</w:t>
            </w:r>
            <w:r w:rsidRPr="009C40F0">
              <w:rPr>
                <w:rFonts w:ascii="Times New Roman" w:hAnsi="Times New Roman" w:cs="Times New Roman"/>
                <w:sz w:val="20"/>
                <w:szCs w:val="20"/>
              </w:rPr>
              <w:t>.09</w:t>
            </w:r>
          </w:p>
        </w:tc>
        <w:tc>
          <w:tcPr>
            <w:tcW w:w="851" w:type="dxa"/>
            <w:tcBorders>
              <w:left w:val="single" w:sz="4" w:space="0" w:color="auto"/>
            </w:tcBorders>
          </w:tcPr>
          <w:p w:rsidR="007314BB" w:rsidRDefault="007314BB" w:rsidP="004B4ABF">
            <w:pPr>
              <w:rPr>
                <w:rFonts w:ascii="Times New Roman" w:hAnsi="Times New Roman" w:cs="Times New Roman"/>
                <w:sz w:val="20"/>
                <w:szCs w:val="20"/>
              </w:rPr>
            </w:pPr>
            <w:r w:rsidRPr="009C40F0">
              <w:rPr>
                <w:rFonts w:ascii="Times New Roman" w:hAnsi="Times New Roman" w:cs="Times New Roman"/>
                <w:sz w:val="20"/>
                <w:szCs w:val="20"/>
              </w:rPr>
              <w:t>1</w:t>
            </w:r>
            <w:r>
              <w:rPr>
                <w:rFonts w:ascii="Times New Roman" w:hAnsi="Times New Roman" w:cs="Times New Roman"/>
                <w:sz w:val="20"/>
                <w:szCs w:val="20"/>
              </w:rPr>
              <w:t>2</w:t>
            </w:r>
            <w:r w:rsidRPr="009C40F0">
              <w:rPr>
                <w:rFonts w:ascii="Times New Roman" w:hAnsi="Times New Roman" w:cs="Times New Roman"/>
                <w:sz w:val="20"/>
                <w:szCs w:val="20"/>
              </w:rPr>
              <w:t>.09</w:t>
            </w:r>
          </w:p>
        </w:tc>
        <w:tc>
          <w:tcPr>
            <w:tcW w:w="2268" w:type="dxa"/>
          </w:tcPr>
          <w:p w:rsidR="007314BB" w:rsidRPr="009C40F0" w:rsidRDefault="004B4ABF" w:rsidP="00244BF5">
            <w:pPr>
              <w:rPr>
                <w:rFonts w:ascii="Times New Roman" w:hAnsi="Times New Roman" w:cs="Times New Roman"/>
                <w:sz w:val="18"/>
                <w:szCs w:val="18"/>
              </w:rPr>
            </w:pPr>
            <w:r>
              <w:rPr>
                <w:rFonts w:ascii="Times New Roman" w:hAnsi="Times New Roman" w:cs="Times New Roman"/>
                <w:sz w:val="18"/>
                <w:szCs w:val="18"/>
              </w:rPr>
              <w:t>Диктант</w:t>
            </w:r>
          </w:p>
        </w:tc>
        <w:tc>
          <w:tcPr>
            <w:tcW w:w="2835" w:type="dxa"/>
          </w:tcPr>
          <w:p w:rsidR="007314BB" w:rsidRPr="009C40F0" w:rsidRDefault="004B4ABF" w:rsidP="00244BF5">
            <w:pPr>
              <w:jc w:val="center"/>
              <w:rPr>
                <w:rFonts w:ascii="Times New Roman" w:hAnsi="Times New Roman" w:cs="Times New Roman"/>
                <w:sz w:val="20"/>
                <w:szCs w:val="20"/>
              </w:rPr>
            </w:pPr>
            <w:r>
              <w:rPr>
                <w:rFonts w:ascii="Times New Roman" w:hAnsi="Times New Roman" w:cs="Times New Roman"/>
                <w:sz w:val="20"/>
                <w:szCs w:val="20"/>
              </w:rPr>
              <w:t>Диктант с заданиями</w:t>
            </w:r>
          </w:p>
        </w:tc>
        <w:tc>
          <w:tcPr>
            <w:tcW w:w="3827" w:type="dxa"/>
          </w:tcPr>
          <w:p w:rsidR="007314BB" w:rsidRPr="009C40F0" w:rsidRDefault="004B4ABF" w:rsidP="00244BF5">
            <w:pPr>
              <w:rPr>
                <w:rFonts w:ascii="Times New Roman" w:hAnsi="Times New Roman" w:cs="Times New Roman"/>
                <w:sz w:val="18"/>
                <w:szCs w:val="18"/>
              </w:rPr>
            </w:pPr>
            <w:r w:rsidRPr="009C40F0">
              <w:rPr>
                <w:rFonts w:ascii="Times New Roman" w:hAnsi="Times New Roman" w:cs="Times New Roman"/>
                <w:sz w:val="20"/>
                <w:szCs w:val="20"/>
              </w:rPr>
              <w:t>Проверить практические умения школьников</w:t>
            </w:r>
            <w:r>
              <w:rPr>
                <w:rFonts w:ascii="Times New Roman" w:hAnsi="Times New Roman" w:cs="Times New Roman"/>
                <w:sz w:val="20"/>
                <w:szCs w:val="20"/>
              </w:rPr>
              <w:t>.</w:t>
            </w:r>
          </w:p>
        </w:tc>
      </w:tr>
      <w:tr w:rsidR="007314BB" w:rsidRPr="009C40F0" w:rsidTr="00795D2A">
        <w:tc>
          <w:tcPr>
            <w:tcW w:w="707" w:type="dxa"/>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t>5</w:t>
            </w:r>
          </w:p>
        </w:tc>
        <w:tc>
          <w:tcPr>
            <w:tcW w:w="4255" w:type="dxa"/>
          </w:tcPr>
          <w:p w:rsidR="004B4ABF" w:rsidRDefault="004B4ABF" w:rsidP="004B4ABF">
            <w:pPr>
              <w:rPr>
                <w:rFonts w:ascii="Times New Roman" w:hAnsi="Times New Roman" w:cs="Times New Roman"/>
                <w:sz w:val="24"/>
                <w:szCs w:val="24"/>
              </w:rPr>
            </w:pPr>
            <w:r>
              <w:rPr>
                <w:rFonts w:ascii="Times New Roman" w:hAnsi="Times New Roman" w:cs="Times New Roman"/>
                <w:sz w:val="24"/>
                <w:szCs w:val="24"/>
              </w:rPr>
              <w:t>Анализ входного контроля.</w:t>
            </w:r>
          </w:p>
          <w:p w:rsidR="007314BB" w:rsidRPr="00C605A5" w:rsidRDefault="007314BB" w:rsidP="00244BF5">
            <w:pPr>
              <w:rPr>
                <w:rFonts w:ascii="Times New Roman" w:hAnsi="Times New Roman" w:cs="Times New Roman"/>
                <w:sz w:val="24"/>
                <w:szCs w:val="24"/>
              </w:rPr>
            </w:pPr>
          </w:p>
        </w:tc>
        <w:tc>
          <w:tcPr>
            <w:tcW w:w="850" w:type="dxa"/>
            <w:tcBorders>
              <w:right w:val="single" w:sz="4" w:space="0" w:color="auto"/>
            </w:tcBorders>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t>1</w:t>
            </w:r>
            <w:r>
              <w:rPr>
                <w:rFonts w:ascii="Times New Roman" w:hAnsi="Times New Roman" w:cs="Times New Roman"/>
                <w:sz w:val="20"/>
                <w:szCs w:val="20"/>
              </w:rPr>
              <w:t>7</w:t>
            </w:r>
            <w:r w:rsidRPr="009C40F0">
              <w:rPr>
                <w:rFonts w:ascii="Times New Roman" w:hAnsi="Times New Roman" w:cs="Times New Roman"/>
                <w:sz w:val="20"/>
                <w:szCs w:val="20"/>
              </w:rPr>
              <w:t>.09</w:t>
            </w:r>
          </w:p>
          <w:p w:rsidR="007314BB" w:rsidRPr="009C40F0" w:rsidRDefault="007314BB" w:rsidP="00244BF5">
            <w:pPr>
              <w:rPr>
                <w:rFonts w:ascii="Times New Roman" w:hAnsi="Times New Roman" w:cs="Times New Roman"/>
                <w:sz w:val="20"/>
                <w:szCs w:val="20"/>
              </w:rPr>
            </w:pPr>
          </w:p>
        </w:tc>
        <w:tc>
          <w:tcPr>
            <w:tcW w:w="851" w:type="dxa"/>
            <w:tcBorders>
              <w:left w:val="single" w:sz="4" w:space="0" w:color="auto"/>
            </w:tcBorders>
          </w:tcPr>
          <w:p w:rsidR="007314BB" w:rsidRPr="009C40F0" w:rsidRDefault="007314BB" w:rsidP="004B4ABF">
            <w:pPr>
              <w:rPr>
                <w:rFonts w:ascii="Times New Roman" w:hAnsi="Times New Roman" w:cs="Times New Roman"/>
                <w:sz w:val="20"/>
                <w:szCs w:val="20"/>
              </w:rPr>
            </w:pPr>
            <w:r w:rsidRPr="009C40F0">
              <w:rPr>
                <w:rFonts w:ascii="Times New Roman" w:hAnsi="Times New Roman" w:cs="Times New Roman"/>
                <w:sz w:val="20"/>
                <w:szCs w:val="20"/>
              </w:rPr>
              <w:t>1</w:t>
            </w:r>
            <w:r>
              <w:rPr>
                <w:rFonts w:ascii="Times New Roman" w:hAnsi="Times New Roman" w:cs="Times New Roman"/>
                <w:sz w:val="20"/>
                <w:szCs w:val="20"/>
              </w:rPr>
              <w:t>7</w:t>
            </w:r>
            <w:r w:rsidRPr="009C40F0">
              <w:rPr>
                <w:rFonts w:ascii="Times New Roman" w:hAnsi="Times New Roman" w:cs="Times New Roman"/>
                <w:sz w:val="20"/>
                <w:szCs w:val="20"/>
              </w:rPr>
              <w:t>.09</w:t>
            </w:r>
          </w:p>
          <w:p w:rsidR="007314BB" w:rsidRPr="009C40F0" w:rsidRDefault="007314BB" w:rsidP="004B4ABF">
            <w:pPr>
              <w:rPr>
                <w:rFonts w:ascii="Times New Roman" w:hAnsi="Times New Roman" w:cs="Times New Roman"/>
                <w:sz w:val="20"/>
                <w:szCs w:val="20"/>
              </w:rPr>
            </w:pPr>
          </w:p>
        </w:tc>
        <w:tc>
          <w:tcPr>
            <w:tcW w:w="2268" w:type="dxa"/>
          </w:tcPr>
          <w:p w:rsidR="004B4ABF" w:rsidRPr="009C40F0" w:rsidRDefault="004B4ABF" w:rsidP="004B4ABF">
            <w:pPr>
              <w:rPr>
                <w:rFonts w:ascii="Times New Roman" w:hAnsi="Times New Roman" w:cs="Times New Roman"/>
                <w:sz w:val="18"/>
                <w:szCs w:val="18"/>
              </w:rPr>
            </w:pPr>
            <w:r w:rsidRPr="009C40F0">
              <w:rPr>
                <w:rFonts w:ascii="Times New Roman" w:hAnsi="Times New Roman" w:cs="Times New Roman"/>
                <w:sz w:val="18"/>
                <w:szCs w:val="18"/>
              </w:rPr>
              <w:t>Беседа, рассказ.</w:t>
            </w:r>
          </w:p>
          <w:p w:rsidR="007314BB" w:rsidRPr="009C40F0" w:rsidRDefault="004B4ABF" w:rsidP="004B4ABF">
            <w:pPr>
              <w:rPr>
                <w:rFonts w:ascii="Times New Roman" w:hAnsi="Times New Roman" w:cs="Times New Roman"/>
                <w:sz w:val="18"/>
                <w:szCs w:val="18"/>
              </w:rPr>
            </w:pPr>
            <w:r w:rsidRPr="009C40F0">
              <w:rPr>
                <w:rFonts w:ascii="Times New Roman" w:hAnsi="Times New Roman" w:cs="Times New Roman"/>
                <w:sz w:val="18"/>
                <w:szCs w:val="18"/>
              </w:rPr>
              <w:t>Практикум.</w:t>
            </w:r>
          </w:p>
        </w:tc>
        <w:tc>
          <w:tcPr>
            <w:tcW w:w="2835" w:type="dxa"/>
          </w:tcPr>
          <w:p w:rsidR="007314BB" w:rsidRPr="009C40F0" w:rsidRDefault="004B4ABF" w:rsidP="00244BF5">
            <w:pPr>
              <w:jc w:val="center"/>
              <w:rPr>
                <w:rFonts w:ascii="Times New Roman" w:hAnsi="Times New Roman" w:cs="Times New Roman"/>
                <w:sz w:val="20"/>
                <w:szCs w:val="20"/>
              </w:rPr>
            </w:pPr>
            <w:r w:rsidRPr="009C40F0">
              <w:rPr>
                <w:rFonts w:ascii="Times New Roman" w:hAnsi="Times New Roman" w:cs="Times New Roman"/>
                <w:sz w:val="20"/>
                <w:szCs w:val="20"/>
              </w:rPr>
              <w:t>тренировочные упражнения, пунктуационный разбор</w:t>
            </w:r>
          </w:p>
        </w:tc>
        <w:tc>
          <w:tcPr>
            <w:tcW w:w="3827" w:type="dxa"/>
          </w:tcPr>
          <w:p w:rsidR="007314BB" w:rsidRPr="009C40F0" w:rsidRDefault="007314BB" w:rsidP="00244BF5">
            <w:pPr>
              <w:rPr>
                <w:rFonts w:ascii="Times New Roman" w:hAnsi="Times New Roman" w:cs="Times New Roman"/>
                <w:sz w:val="18"/>
                <w:szCs w:val="18"/>
              </w:rPr>
            </w:pPr>
          </w:p>
        </w:tc>
      </w:tr>
      <w:tr w:rsidR="007314BB" w:rsidRPr="009C40F0" w:rsidTr="00795D2A">
        <w:tc>
          <w:tcPr>
            <w:tcW w:w="707" w:type="dxa"/>
          </w:tcPr>
          <w:p w:rsidR="007314BB" w:rsidRPr="009C40F0" w:rsidRDefault="004B4ABF" w:rsidP="004B4ABF">
            <w:pPr>
              <w:rPr>
                <w:rFonts w:ascii="Times New Roman" w:hAnsi="Times New Roman" w:cs="Times New Roman"/>
                <w:sz w:val="20"/>
                <w:szCs w:val="20"/>
              </w:rPr>
            </w:pPr>
            <w:r>
              <w:rPr>
                <w:rFonts w:ascii="Times New Roman" w:hAnsi="Times New Roman" w:cs="Times New Roman"/>
                <w:sz w:val="20"/>
                <w:szCs w:val="20"/>
              </w:rPr>
              <w:t xml:space="preserve">6 </w:t>
            </w:r>
          </w:p>
        </w:tc>
        <w:tc>
          <w:tcPr>
            <w:tcW w:w="4255" w:type="dxa"/>
          </w:tcPr>
          <w:p w:rsidR="007314BB" w:rsidRPr="00C605A5" w:rsidRDefault="004B4ABF" w:rsidP="004B4ABF">
            <w:pPr>
              <w:rPr>
                <w:rFonts w:ascii="Times New Roman" w:hAnsi="Times New Roman" w:cs="Times New Roman"/>
                <w:sz w:val="24"/>
                <w:szCs w:val="24"/>
              </w:rPr>
            </w:pPr>
            <w:r w:rsidRPr="00C605A5">
              <w:rPr>
                <w:rFonts w:ascii="Times New Roman" w:hAnsi="Times New Roman" w:cs="Times New Roman"/>
                <w:sz w:val="24"/>
                <w:szCs w:val="24"/>
              </w:rPr>
              <w:t xml:space="preserve">Именительный и творительный </w:t>
            </w:r>
            <w:r w:rsidRPr="00C605A5">
              <w:rPr>
                <w:rFonts w:ascii="Times New Roman" w:hAnsi="Times New Roman" w:cs="Times New Roman"/>
                <w:sz w:val="24"/>
                <w:szCs w:val="24"/>
              </w:rPr>
              <w:lastRenderedPageBreak/>
              <w:t>падежи в сказуемом.</w:t>
            </w:r>
          </w:p>
        </w:tc>
        <w:tc>
          <w:tcPr>
            <w:tcW w:w="850" w:type="dxa"/>
            <w:tcBorders>
              <w:right w:val="single" w:sz="4" w:space="0" w:color="auto"/>
            </w:tcBorders>
          </w:tcPr>
          <w:p w:rsidR="007314BB" w:rsidRPr="009C40F0" w:rsidRDefault="007314BB" w:rsidP="00244BF5">
            <w:pPr>
              <w:rPr>
                <w:rFonts w:ascii="Times New Roman" w:hAnsi="Times New Roman" w:cs="Times New Roman"/>
                <w:sz w:val="20"/>
                <w:szCs w:val="20"/>
              </w:rPr>
            </w:pPr>
            <w:r>
              <w:rPr>
                <w:rFonts w:ascii="Times New Roman" w:hAnsi="Times New Roman" w:cs="Times New Roman"/>
                <w:sz w:val="20"/>
                <w:szCs w:val="20"/>
              </w:rPr>
              <w:lastRenderedPageBreak/>
              <w:t>19</w:t>
            </w:r>
            <w:r w:rsidRPr="009C40F0">
              <w:rPr>
                <w:rFonts w:ascii="Times New Roman" w:hAnsi="Times New Roman" w:cs="Times New Roman"/>
                <w:sz w:val="20"/>
                <w:szCs w:val="20"/>
              </w:rPr>
              <w:t>.09</w:t>
            </w:r>
          </w:p>
          <w:p w:rsidR="007314BB" w:rsidRPr="009C40F0" w:rsidRDefault="007314BB" w:rsidP="00795D2A">
            <w:pPr>
              <w:rPr>
                <w:rFonts w:ascii="Times New Roman" w:hAnsi="Times New Roman" w:cs="Times New Roman"/>
                <w:sz w:val="20"/>
                <w:szCs w:val="20"/>
              </w:rPr>
            </w:pPr>
          </w:p>
        </w:tc>
        <w:tc>
          <w:tcPr>
            <w:tcW w:w="851" w:type="dxa"/>
            <w:tcBorders>
              <w:left w:val="single" w:sz="4" w:space="0" w:color="auto"/>
            </w:tcBorders>
          </w:tcPr>
          <w:p w:rsidR="007314BB" w:rsidRPr="009C40F0" w:rsidRDefault="007314BB" w:rsidP="004B4ABF">
            <w:pPr>
              <w:rPr>
                <w:rFonts w:ascii="Times New Roman" w:hAnsi="Times New Roman" w:cs="Times New Roman"/>
                <w:sz w:val="20"/>
                <w:szCs w:val="20"/>
              </w:rPr>
            </w:pPr>
            <w:r>
              <w:rPr>
                <w:rFonts w:ascii="Times New Roman" w:hAnsi="Times New Roman" w:cs="Times New Roman"/>
                <w:sz w:val="20"/>
                <w:szCs w:val="20"/>
              </w:rPr>
              <w:lastRenderedPageBreak/>
              <w:t>19</w:t>
            </w:r>
            <w:r w:rsidRPr="009C40F0">
              <w:rPr>
                <w:rFonts w:ascii="Times New Roman" w:hAnsi="Times New Roman" w:cs="Times New Roman"/>
                <w:sz w:val="20"/>
                <w:szCs w:val="20"/>
              </w:rPr>
              <w:t>.09</w:t>
            </w:r>
          </w:p>
          <w:p w:rsidR="007314BB" w:rsidRPr="009C40F0" w:rsidRDefault="007314BB" w:rsidP="004B4ABF">
            <w:pPr>
              <w:rPr>
                <w:rFonts w:ascii="Times New Roman" w:hAnsi="Times New Roman" w:cs="Times New Roman"/>
                <w:sz w:val="20"/>
                <w:szCs w:val="20"/>
              </w:rPr>
            </w:pPr>
          </w:p>
        </w:tc>
        <w:tc>
          <w:tcPr>
            <w:tcW w:w="2268" w:type="dxa"/>
          </w:tcPr>
          <w:p w:rsidR="007314BB" w:rsidRPr="009C40F0" w:rsidRDefault="007314BB" w:rsidP="00244BF5">
            <w:pPr>
              <w:rPr>
                <w:rFonts w:ascii="Times New Roman" w:hAnsi="Times New Roman" w:cs="Times New Roman"/>
                <w:sz w:val="18"/>
                <w:szCs w:val="18"/>
              </w:rPr>
            </w:pPr>
            <w:r w:rsidRPr="009C40F0">
              <w:rPr>
                <w:rFonts w:ascii="Times New Roman" w:hAnsi="Times New Roman" w:cs="Times New Roman"/>
                <w:sz w:val="18"/>
                <w:szCs w:val="18"/>
              </w:rPr>
              <w:lastRenderedPageBreak/>
              <w:t>Беседа. Практикум.</w:t>
            </w:r>
          </w:p>
        </w:tc>
        <w:tc>
          <w:tcPr>
            <w:tcW w:w="2835" w:type="dxa"/>
          </w:tcPr>
          <w:p w:rsidR="007314BB" w:rsidRPr="009C40F0" w:rsidRDefault="007314BB" w:rsidP="00244BF5">
            <w:pPr>
              <w:jc w:val="center"/>
              <w:rPr>
                <w:rFonts w:ascii="Times New Roman" w:hAnsi="Times New Roman" w:cs="Times New Roman"/>
                <w:sz w:val="20"/>
                <w:szCs w:val="20"/>
              </w:rPr>
            </w:pPr>
            <w:r w:rsidRPr="009C40F0">
              <w:rPr>
                <w:rFonts w:ascii="Times New Roman" w:hAnsi="Times New Roman" w:cs="Times New Roman"/>
                <w:sz w:val="20"/>
                <w:szCs w:val="20"/>
              </w:rPr>
              <w:t>Практическая работа, тест</w:t>
            </w:r>
          </w:p>
        </w:tc>
        <w:tc>
          <w:tcPr>
            <w:tcW w:w="3827" w:type="dxa"/>
          </w:tcPr>
          <w:p w:rsidR="007314BB" w:rsidRPr="009C40F0" w:rsidRDefault="004B4ABF" w:rsidP="00244BF5">
            <w:pPr>
              <w:rPr>
                <w:rFonts w:ascii="Times New Roman" w:hAnsi="Times New Roman" w:cs="Times New Roman"/>
                <w:sz w:val="18"/>
                <w:szCs w:val="18"/>
              </w:rPr>
            </w:pPr>
            <w:r w:rsidRPr="009C40F0">
              <w:rPr>
                <w:rFonts w:ascii="Times New Roman" w:hAnsi="Times New Roman" w:cs="Times New Roman"/>
                <w:sz w:val="18"/>
                <w:szCs w:val="18"/>
              </w:rPr>
              <w:t xml:space="preserve">Обобщить знания по теме «Главные члены предложения»; работа по предупреждению </w:t>
            </w:r>
            <w:r w:rsidRPr="009C40F0">
              <w:rPr>
                <w:rFonts w:ascii="Times New Roman" w:hAnsi="Times New Roman" w:cs="Times New Roman"/>
                <w:sz w:val="18"/>
                <w:szCs w:val="18"/>
              </w:rPr>
              <w:lastRenderedPageBreak/>
              <w:t>грамматических ошибок</w:t>
            </w:r>
          </w:p>
        </w:tc>
      </w:tr>
      <w:tr w:rsidR="004B4ABF" w:rsidRPr="009C40F0" w:rsidTr="00795D2A">
        <w:tc>
          <w:tcPr>
            <w:tcW w:w="707" w:type="dxa"/>
          </w:tcPr>
          <w:p w:rsidR="004B4ABF" w:rsidRPr="009C40F0" w:rsidRDefault="004B4ABF" w:rsidP="00244BF5">
            <w:pPr>
              <w:rPr>
                <w:rFonts w:ascii="Times New Roman" w:hAnsi="Times New Roman" w:cs="Times New Roman"/>
                <w:sz w:val="20"/>
                <w:szCs w:val="20"/>
              </w:rPr>
            </w:pPr>
            <w:r w:rsidRPr="009C40F0">
              <w:rPr>
                <w:rFonts w:ascii="Times New Roman" w:hAnsi="Times New Roman" w:cs="Times New Roman"/>
                <w:sz w:val="20"/>
                <w:szCs w:val="20"/>
              </w:rPr>
              <w:lastRenderedPageBreak/>
              <w:t>7</w:t>
            </w:r>
          </w:p>
        </w:tc>
        <w:tc>
          <w:tcPr>
            <w:tcW w:w="4255" w:type="dxa"/>
          </w:tcPr>
          <w:p w:rsidR="004B4ABF" w:rsidRPr="00C605A5" w:rsidRDefault="004B4ABF" w:rsidP="00244BF5">
            <w:pPr>
              <w:rPr>
                <w:rFonts w:ascii="Times New Roman" w:hAnsi="Times New Roman" w:cs="Times New Roman"/>
                <w:sz w:val="24"/>
                <w:szCs w:val="24"/>
              </w:rPr>
            </w:pPr>
            <w:r w:rsidRPr="00C605A5">
              <w:rPr>
                <w:rFonts w:ascii="Times New Roman" w:hAnsi="Times New Roman" w:cs="Times New Roman"/>
                <w:sz w:val="24"/>
                <w:szCs w:val="24"/>
              </w:rPr>
              <w:t>Тире между подлежащим и сказуемым.</w:t>
            </w:r>
          </w:p>
        </w:tc>
        <w:tc>
          <w:tcPr>
            <w:tcW w:w="850" w:type="dxa"/>
            <w:tcBorders>
              <w:right w:val="single" w:sz="4" w:space="0" w:color="auto"/>
            </w:tcBorders>
          </w:tcPr>
          <w:p w:rsidR="004B4ABF" w:rsidRDefault="004B4ABF" w:rsidP="00244BF5">
            <w:pPr>
              <w:rPr>
                <w:rFonts w:ascii="Times New Roman" w:hAnsi="Times New Roman" w:cs="Times New Roman"/>
                <w:sz w:val="20"/>
                <w:szCs w:val="20"/>
              </w:rPr>
            </w:pPr>
            <w:r w:rsidRPr="009C40F0">
              <w:rPr>
                <w:rFonts w:ascii="Times New Roman" w:hAnsi="Times New Roman" w:cs="Times New Roman"/>
                <w:sz w:val="20"/>
                <w:szCs w:val="20"/>
              </w:rPr>
              <w:t>2</w:t>
            </w:r>
            <w:r>
              <w:rPr>
                <w:rFonts w:ascii="Times New Roman" w:hAnsi="Times New Roman" w:cs="Times New Roman"/>
                <w:sz w:val="20"/>
                <w:szCs w:val="20"/>
              </w:rPr>
              <w:t>4</w:t>
            </w:r>
            <w:r w:rsidRPr="009C40F0">
              <w:rPr>
                <w:rFonts w:ascii="Times New Roman" w:hAnsi="Times New Roman" w:cs="Times New Roman"/>
                <w:sz w:val="20"/>
                <w:szCs w:val="20"/>
              </w:rPr>
              <w:t>.09</w:t>
            </w:r>
          </w:p>
        </w:tc>
        <w:tc>
          <w:tcPr>
            <w:tcW w:w="851" w:type="dxa"/>
            <w:tcBorders>
              <w:left w:val="single" w:sz="4" w:space="0" w:color="auto"/>
            </w:tcBorders>
          </w:tcPr>
          <w:p w:rsidR="004B4ABF" w:rsidRDefault="004B4ABF" w:rsidP="004B4ABF">
            <w:pPr>
              <w:rPr>
                <w:rFonts w:ascii="Times New Roman" w:hAnsi="Times New Roman" w:cs="Times New Roman"/>
                <w:sz w:val="20"/>
                <w:szCs w:val="20"/>
              </w:rPr>
            </w:pPr>
            <w:r w:rsidRPr="009C40F0">
              <w:rPr>
                <w:rFonts w:ascii="Times New Roman" w:hAnsi="Times New Roman" w:cs="Times New Roman"/>
                <w:sz w:val="20"/>
                <w:szCs w:val="20"/>
              </w:rPr>
              <w:t>2</w:t>
            </w:r>
            <w:r>
              <w:rPr>
                <w:rFonts w:ascii="Times New Roman" w:hAnsi="Times New Roman" w:cs="Times New Roman"/>
                <w:sz w:val="20"/>
                <w:szCs w:val="20"/>
              </w:rPr>
              <w:t>4</w:t>
            </w:r>
            <w:r w:rsidRPr="009C40F0">
              <w:rPr>
                <w:rFonts w:ascii="Times New Roman" w:hAnsi="Times New Roman" w:cs="Times New Roman"/>
                <w:sz w:val="20"/>
                <w:szCs w:val="20"/>
              </w:rPr>
              <w:t>.09</w:t>
            </w:r>
          </w:p>
        </w:tc>
        <w:tc>
          <w:tcPr>
            <w:tcW w:w="2268" w:type="dxa"/>
          </w:tcPr>
          <w:p w:rsidR="004B4ABF" w:rsidRPr="009C40F0" w:rsidRDefault="004B4ABF" w:rsidP="00244BF5">
            <w:pPr>
              <w:rPr>
                <w:rFonts w:ascii="Times New Roman" w:hAnsi="Times New Roman" w:cs="Times New Roman"/>
                <w:sz w:val="18"/>
                <w:szCs w:val="18"/>
              </w:rPr>
            </w:pPr>
          </w:p>
        </w:tc>
        <w:tc>
          <w:tcPr>
            <w:tcW w:w="2835" w:type="dxa"/>
          </w:tcPr>
          <w:p w:rsidR="004B4ABF" w:rsidRPr="009C40F0" w:rsidRDefault="004B4ABF" w:rsidP="00244BF5">
            <w:pPr>
              <w:jc w:val="center"/>
              <w:rPr>
                <w:rFonts w:ascii="Times New Roman" w:hAnsi="Times New Roman" w:cs="Times New Roman"/>
                <w:sz w:val="20"/>
                <w:szCs w:val="20"/>
              </w:rPr>
            </w:pPr>
            <w:r w:rsidRPr="009C40F0">
              <w:rPr>
                <w:rFonts w:ascii="Times New Roman" w:hAnsi="Times New Roman" w:cs="Times New Roman"/>
                <w:sz w:val="20"/>
                <w:szCs w:val="20"/>
              </w:rPr>
              <w:t>Работа по учебнику, анализ предложений, тренировочные упражнения, конструирование предложений по данным схемам</w:t>
            </w:r>
          </w:p>
        </w:tc>
        <w:tc>
          <w:tcPr>
            <w:tcW w:w="3827" w:type="dxa"/>
          </w:tcPr>
          <w:p w:rsidR="004B4ABF" w:rsidRPr="009C40F0" w:rsidRDefault="004B4ABF" w:rsidP="00244BF5">
            <w:pPr>
              <w:rPr>
                <w:rFonts w:ascii="Times New Roman" w:hAnsi="Times New Roman" w:cs="Times New Roman"/>
              </w:rPr>
            </w:pPr>
            <w:r w:rsidRPr="009C40F0">
              <w:rPr>
                <w:rFonts w:ascii="Times New Roman" w:hAnsi="Times New Roman" w:cs="Times New Roman"/>
              </w:rPr>
              <w:t>О</w:t>
            </w:r>
            <w:r w:rsidRPr="009C40F0">
              <w:rPr>
                <w:rFonts w:ascii="Times New Roman" w:hAnsi="Times New Roman" w:cs="Times New Roman"/>
                <w:sz w:val="18"/>
                <w:szCs w:val="18"/>
              </w:rPr>
              <w:t>бобщить знания по теме: «Члены предложения»; закрепить навыки постановки знаков препинания в ПП; дать понятие о речевой недостаточности, научить отличать ее от неполных предложений, закрепить навыки правописания.</w:t>
            </w:r>
          </w:p>
        </w:tc>
      </w:tr>
      <w:tr w:rsidR="007314BB" w:rsidRPr="009C40F0" w:rsidTr="00795D2A">
        <w:tc>
          <w:tcPr>
            <w:tcW w:w="707" w:type="dxa"/>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t>8</w:t>
            </w:r>
          </w:p>
        </w:tc>
        <w:tc>
          <w:tcPr>
            <w:tcW w:w="4255" w:type="dxa"/>
          </w:tcPr>
          <w:p w:rsidR="007314BB" w:rsidRPr="00C605A5" w:rsidRDefault="007314BB" w:rsidP="00244BF5">
            <w:pPr>
              <w:rPr>
                <w:rFonts w:ascii="Times New Roman" w:hAnsi="Times New Roman" w:cs="Times New Roman"/>
                <w:sz w:val="24"/>
                <w:szCs w:val="24"/>
              </w:rPr>
            </w:pPr>
            <w:r w:rsidRPr="00C605A5">
              <w:rPr>
                <w:rFonts w:ascii="Times New Roman" w:hAnsi="Times New Roman" w:cs="Times New Roman"/>
                <w:sz w:val="24"/>
                <w:szCs w:val="24"/>
              </w:rPr>
              <w:t>Управление при словах, близких по значению.</w:t>
            </w:r>
          </w:p>
        </w:tc>
        <w:tc>
          <w:tcPr>
            <w:tcW w:w="850" w:type="dxa"/>
            <w:tcBorders>
              <w:right w:val="single" w:sz="4" w:space="0" w:color="auto"/>
            </w:tcBorders>
          </w:tcPr>
          <w:p w:rsidR="007314BB" w:rsidRPr="009C40F0" w:rsidRDefault="007314BB" w:rsidP="00795D2A">
            <w:pPr>
              <w:rPr>
                <w:rFonts w:ascii="Times New Roman" w:hAnsi="Times New Roman" w:cs="Times New Roman"/>
                <w:sz w:val="20"/>
                <w:szCs w:val="20"/>
              </w:rPr>
            </w:pPr>
            <w:r w:rsidRPr="009C40F0">
              <w:rPr>
                <w:rFonts w:ascii="Times New Roman" w:hAnsi="Times New Roman" w:cs="Times New Roman"/>
                <w:sz w:val="20"/>
                <w:szCs w:val="20"/>
              </w:rPr>
              <w:t>2</w:t>
            </w:r>
            <w:r>
              <w:rPr>
                <w:rFonts w:ascii="Times New Roman" w:hAnsi="Times New Roman" w:cs="Times New Roman"/>
                <w:sz w:val="20"/>
                <w:szCs w:val="20"/>
              </w:rPr>
              <w:t>6</w:t>
            </w:r>
            <w:r w:rsidRPr="009C40F0">
              <w:rPr>
                <w:rFonts w:ascii="Times New Roman" w:hAnsi="Times New Roman" w:cs="Times New Roman"/>
                <w:sz w:val="20"/>
                <w:szCs w:val="20"/>
              </w:rPr>
              <w:t>.09</w:t>
            </w:r>
          </w:p>
        </w:tc>
        <w:tc>
          <w:tcPr>
            <w:tcW w:w="851" w:type="dxa"/>
            <w:tcBorders>
              <w:left w:val="single" w:sz="4" w:space="0" w:color="auto"/>
            </w:tcBorders>
          </w:tcPr>
          <w:p w:rsidR="007314BB" w:rsidRPr="009C40F0" w:rsidRDefault="007314BB" w:rsidP="004B4ABF">
            <w:pPr>
              <w:rPr>
                <w:rFonts w:ascii="Times New Roman" w:hAnsi="Times New Roman" w:cs="Times New Roman"/>
                <w:sz w:val="20"/>
                <w:szCs w:val="20"/>
              </w:rPr>
            </w:pPr>
            <w:r w:rsidRPr="009C40F0">
              <w:rPr>
                <w:rFonts w:ascii="Times New Roman" w:hAnsi="Times New Roman" w:cs="Times New Roman"/>
                <w:sz w:val="20"/>
                <w:szCs w:val="20"/>
              </w:rPr>
              <w:t>2</w:t>
            </w:r>
            <w:r>
              <w:rPr>
                <w:rFonts w:ascii="Times New Roman" w:hAnsi="Times New Roman" w:cs="Times New Roman"/>
                <w:sz w:val="20"/>
                <w:szCs w:val="20"/>
              </w:rPr>
              <w:t>6</w:t>
            </w:r>
            <w:r w:rsidRPr="009C40F0">
              <w:rPr>
                <w:rFonts w:ascii="Times New Roman" w:hAnsi="Times New Roman" w:cs="Times New Roman"/>
                <w:sz w:val="20"/>
                <w:szCs w:val="20"/>
              </w:rPr>
              <w:t>.09</w:t>
            </w:r>
          </w:p>
        </w:tc>
        <w:tc>
          <w:tcPr>
            <w:tcW w:w="2268" w:type="dxa"/>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t>Практикум</w:t>
            </w:r>
          </w:p>
        </w:tc>
        <w:tc>
          <w:tcPr>
            <w:tcW w:w="2835" w:type="dxa"/>
          </w:tcPr>
          <w:p w:rsidR="007314BB" w:rsidRPr="009C40F0" w:rsidRDefault="007314BB" w:rsidP="00244BF5">
            <w:pPr>
              <w:jc w:val="center"/>
              <w:rPr>
                <w:rFonts w:ascii="Times New Roman" w:hAnsi="Times New Roman" w:cs="Times New Roman"/>
                <w:sz w:val="20"/>
                <w:szCs w:val="20"/>
              </w:rPr>
            </w:pPr>
            <w:r w:rsidRPr="009C40F0">
              <w:rPr>
                <w:rFonts w:ascii="Times New Roman" w:hAnsi="Times New Roman" w:cs="Times New Roman"/>
                <w:sz w:val="20"/>
                <w:szCs w:val="20"/>
              </w:rPr>
              <w:t>Работа по материалу учебника, тренировочные упражнения, пунктуационный разбор</w:t>
            </w:r>
          </w:p>
        </w:tc>
        <w:tc>
          <w:tcPr>
            <w:tcW w:w="3827" w:type="dxa"/>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t>Помочь научиться преодолевать трудности в выборе вариативных конструкций, различающихся смысловыми или синтаксическими оттенками</w:t>
            </w:r>
          </w:p>
        </w:tc>
      </w:tr>
      <w:tr w:rsidR="007314BB" w:rsidRPr="009C40F0" w:rsidTr="00795D2A">
        <w:tc>
          <w:tcPr>
            <w:tcW w:w="707" w:type="dxa"/>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t>9 - 10</w:t>
            </w:r>
          </w:p>
        </w:tc>
        <w:tc>
          <w:tcPr>
            <w:tcW w:w="4255" w:type="dxa"/>
          </w:tcPr>
          <w:p w:rsidR="007314BB" w:rsidRPr="00C605A5" w:rsidRDefault="007314BB" w:rsidP="00244BF5">
            <w:pPr>
              <w:rPr>
                <w:rFonts w:ascii="Times New Roman" w:hAnsi="Times New Roman" w:cs="Times New Roman"/>
                <w:sz w:val="24"/>
                <w:szCs w:val="24"/>
              </w:rPr>
            </w:pPr>
            <w:r w:rsidRPr="00C605A5">
              <w:rPr>
                <w:rFonts w:ascii="Times New Roman" w:hAnsi="Times New Roman" w:cs="Times New Roman"/>
                <w:b/>
                <w:sz w:val="24"/>
                <w:szCs w:val="24"/>
              </w:rPr>
              <w:t>Контрольная работа №1</w:t>
            </w:r>
            <w:r w:rsidRPr="00C605A5">
              <w:rPr>
                <w:rFonts w:ascii="Times New Roman" w:hAnsi="Times New Roman" w:cs="Times New Roman"/>
                <w:sz w:val="24"/>
                <w:szCs w:val="24"/>
              </w:rPr>
              <w:t xml:space="preserve"> по теме «Главные члены предложения»</w:t>
            </w:r>
          </w:p>
          <w:p w:rsidR="007314BB" w:rsidRPr="00C605A5" w:rsidRDefault="007314BB" w:rsidP="00244BF5">
            <w:pPr>
              <w:rPr>
                <w:rFonts w:ascii="Times New Roman" w:hAnsi="Times New Roman" w:cs="Times New Roman"/>
                <w:sz w:val="24"/>
                <w:szCs w:val="24"/>
              </w:rPr>
            </w:pPr>
            <w:r w:rsidRPr="00C605A5">
              <w:rPr>
                <w:rFonts w:ascii="Times New Roman" w:hAnsi="Times New Roman" w:cs="Times New Roman"/>
                <w:sz w:val="24"/>
                <w:szCs w:val="24"/>
              </w:rPr>
              <w:t>Анализ контрольной работы</w:t>
            </w:r>
          </w:p>
        </w:tc>
        <w:tc>
          <w:tcPr>
            <w:tcW w:w="850" w:type="dxa"/>
            <w:tcBorders>
              <w:right w:val="single" w:sz="4" w:space="0" w:color="auto"/>
            </w:tcBorders>
          </w:tcPr>
          <w:p w:rsidR="007314BB" w:rsidRDefault="007314BB" w:rsidP="00244BF5">
            <w:pPr>
              <w:rPr>
                <w:rFonts w:ascii="Times New Roman" w:hAnsi="Times New Roman" w:cs="Times New Roman"/>
                <w:sz w:val="20"/>
                <w:szCs w:val="20"/>
              </w:rPr>
            </w:pPr>
            <w:r>
              <w:rPr>
                <w:rFonts w:ascii="Times New Roman" w:hAnsi="Times New Roman" w:cs="Times New Roman"/>
                <w:sz w:val="20"/>
                <w:szCs w:val="20"/>
              </w:rPr>
              <w:t>01.10</w:t>
            </w:r>
          </w:p>
          <w:p w:rsidR="007314BB" w:rsidRDefault="007314BB" w:rsidP="00244BF5">
            <w:pPr>
              <w:rPr>
                <w:rFonts w:ascii="Times New Roman" w:hAnsi="Times New Roman" w:cs="Times New Roman"/>
                <w:sz w:val="20"/>
                <w:szCs w:val="20"/>
              </w:rPr>
            </w:pPr>
          </w:p>
          <w:p w:rsidR="007314BB" w:rsidRPr="009C40F0" w:rsidRDefault="007314BB" w:rsidP="00795D2A">
            <w:pPr>
              <w:rPr>
                <w:rFonts w:ascii="Times New Roman" w:hAnsi="Times New Roman" w:cs="Times New Roman"/>
                <w:sz w:val="20"/>
                <w:szCs w:val="20"/>
              </w:rPr>
            </w:pPr>
            <w:r w:rsidRPr="009C40F0">
              <w:rPr>
                <w:rFonts w:ascii="Times New Roman" w:hAnsi="Times New Roman" w:cs="Times New Roman"/>
                <w:sz w:val="20"/>
                <w:szCs w:val="20"/>
              </w:rPr>
              <w:t>0</w:t>
            </w:r>
            <w:r>
              <w:rPr>
                <w:rFonts w:ascii="Times New Roman" w:hAnsi="Times New Roman" w:cs="Times New Roman"/>
                <w:sz w:val="20"/>
                <w:szCs w:val="20"/>
              </w:rPr>
              <w:t>3</w:t>
            </w:r>
            <w:r w:rsidRPr="009C40F0">
              <w:rPr>
                <w:rFonts w:ascii="Times New Roman" w:hAnsi="Times New Roman" w:cs="Times New Roman"/>
                <w:sz w:val="20"/>
                <w:szCs w:val="20"/>
              </w:rPr>
              <w:t>.10</w:t>
            </w:r>
          </w:p>
        </w:tc>
        <w:tc>
          <w:tcPr>
            <w:tcW w:w="851" w:type="dxa"/>
            <w:tcBorders>
              <w:left w:val="single" w:sz="4" w:space="0" w:color="auto"/>
            </w:tcBorders>
          </w:tcPr>
          <w:p w:rsidR="007314BB" w:rsidRDefault="007314BB" w:rsidP="004B4ABF">
            <w:pPr>
              <w:rPr>
                <w:rFonts w:ascii="Times New Roman" w:hAnsi="Times New Roman" w:cs="Times New Roman"/>
                <w:sz w:val="20"/>
                <w:szCs w:val="20"/>
              </w:rPr>
            </w:pPr>
            <w:r>
              <w:rPr>
                <w:rFonts w:ascii="Times New Roman" w:hAnsi="Times New Roman" w:cs="Times New Roman"/>
                <w:sz w:val="20"/>
                <w:szCs w:val="20"/>
              </w:rPr>
              <w:t>01.10</w:t>
            </w:r>
          </w:p>
          <w:p w:rsidR="007314BB" w:rsidRDefault="007314BB" w:rsidP="004B4ABF">
            <w:pPr>
              <w:rPr>
                <w:rFonts w:ascii="Times New Roman" w:hAnsi="Times New Roman" w:cs="Times New Roman"/>
                <w:sz w:val="20"/>
                <w:szCs w:val="20"/>
              </w:rPr>
            </w:pPr>
          </w:p>
          <w:p w:rsidR="007314BB" w:rsidRPr="009C40F0" w:rsidRDefault="007314BB" w:rsidP="004B4ABF">
            <w:pPr>
              <w:rPr>
                <w:rFonts w:ascii="Times New Roman" w:hAnsi="Times New Roman" w:cs="Times New Roman"/>
                <w:sz w:val="20"/>
                <w:szCs w:val="20"/>
              </w:rPr>
            </w:pPr>
            <w:r w:rsidRPr="009C40F0">
              <w:rPr>
                <w:rFonts w:ascii="Times New Roman" w:hAnsi="Times New Roman" w:cs="Times New Roman"/>
                <w:sz w:val="20"/>
                <w:szCs w:val="20"/>
              </w:rPr>
              <w:t>0</w:t>
            </w:r>
            <w:r>
              <w:rPr>
                <w:rFonts w:ascii="Times New Roman" w:hAnsi="Times New Roman" w:cs="Times New Roman"/>
                <w:sz w:val="20"/>
                <w:szCs w:val="20"/>
              </w:rPr>
              <w:t>3</w:t>
            </w:r>
            <w:r w:rsidRPr="009C40F0">
              <w:rPr>
                <w:rFonts w:ascii="Times New Roman" w:hAnsi="Times New Roman" w:cs="Times New Roman"/>
                <w:sz w:val="20"/>
                <w:szCs w:val="20"/>
              </w:rPr>
              <w:t>.10</w:t>
            </w:r>
          </w:p>
        </w:tc>
        <w:tc>
          <w:tcPr>
            <w:tcW w:w="2268" w:type="dxa"/>
          </w:tcPr>
          <w:p w:rsidR="007314BB" w:rsidRPr="009C40F0" w:rsidRDefault="007314BB" w:rsidP="00244BF5">
            <w:pPr>
              <w:rPr>
                <w:rFonts w:ascii="Times New Roman" w:hAnsi="Times New Roman" w:cs="Times New Roman"/>
              </w:rPr>
            </w:pPr>
          </w:p>
        </w:tc>
        <w:tc>
          <w:tcPr>
            <w:tcW w:w="2835" w:type="dxa"/>
          </w:tcPr>
          <w:p w:rsidR="007314BB" w:rsidRPr="009C40F0" w:rsidRDefault="007314BB" w:rsidP="00244BF5">
            <w:pPr>
              <w:jc w:val="center"/>
              <w:rPr>
                <w:rFonts w:ascii="Times New Roman" w:hAnsi="Times New Roman" w:cs="Times New Roman"/>
                <w:sz w:val="20"/>
                <w:szCs w:val="20"/>
              </w:rPr>
            </w:pPr>
          </w:p>
        </w:tc>
        <w:tc>
          <w:tcPr>
            <w:tcW w:w="3827" w:type="dxa"/>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t>Проверить практические умения школьников, а также знания теории по разделу «Главные члены предложения»</w:t>
            </w:r>
          </w:p>
        </w:tc>
      </w:tr>
      <w:tr w:rsidR="007314BB" w:rsidRPr="009C40F0" w:rsidTr="00795D2A">
        <w:tc>
          <w:tcPr>
            <w:tcW w:w="707" w:type="dxa"/>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t>11</w:t>
            </w:r>
          </w:p>
        </w:tc>
        <w:tc>
          <w:tcPr>
            <w:tcW w:w="4255" w:type="dxa"/>
          </w:tcPr>
          <w:p w:rsidR="007314BB" w:rsidRPr="00C605A5" w:rsidRDefault="007314BB" w:rsidP="00244BF5">
            <w:pPr>
              <w:rPr>
                <w:rFonts w:ascii="Times New Roman" w:hAnsi="Times New Roman" w:cs="Times New Roman"/>
                <w:sz w:val="24"/>
                <w:szCs w:val="24"/>
              </w:rPr>
            </w:pPr>
            <w:r w:rsidRPr="00C605A5">
              <w:rPr>
                <w:rFonts w:ascii="Times New Roman" w:hAnsi="Times New Roman" w:cs="Times New Roman"/>
                <w:sz w:val="24"/>
                <w:szCs w:val="24"/>
              </w:rPr>
              <w:t>Однородные члены предложения и пунктуация при них.</w:t>
            </w:r>
          </w:p>
        </w:tc>
        <w:tc>
          <w:tcPr>
            <w:tcW w:w="850" w:type="dxa"/>
            <w:tcBorders>
              <w:right w:val="single" w:sz="4" w:space="0" w:color="auto"/>
            </w:tcBorders>
          </w:tcPr>
          <w:p w:rsidR="007314BB" w:rsidRPr="009C40F0" w:rsidRDefault="007314BB" w:rsidP="00244BF5">
            <w:pPr>
              <w:rPr>
                <w:rFonts w:ascii="Times New Roman" w:hAnsi="Times New Roman" w:cs="Times New Roman"/>
                <w:sz w:val="20"/>
                <w:szCs w:val="20"/>
              </w:rPr>
            </w:pPr>
            <w:r>
              <w:rPr>
                <w:rFonts w:ascii="Times New Roman" w:hAnsi="Times New Roman" w:cs="Times New Roman"/>
                <w:sz w:val="20"/>
                <w:szCs w:val="20"/>
              </w:rPr>
              <w:t>8</w:t>
            </w:r>
            <w:r w:rsidRPr="009C40F0">
              <w:rPr>
                <w:rFonts w:ascii="Times New Roman" w:hAnsi="Times New Roman" w:cs="Times New Roman"/>
                <w:sz w:val="20"/>
                <w:szCs w:val="20"/>
              </w:rPr>
              <w:t>.10</w:t>
            </w:r>
          </w:p>
          <w:p w:rsidR="007314BB" w:rsidRPr="009C40F0" w:rsidRDefault="007314BB" w:rsidP="00244BF5">
            <w:pPr>
              <w:rPr>
                <w:rFonts w:ascii="Times New Roman" w:hAnsi="Times New Roman" w:cs="Times New Roman"/>
                <w:sz w:val="20"/>
                <w:szCs w:val="20"/>
              </w:rPr>
            </w:pPr>
          </w:p>
        </w:tc>
        <w:tc>
          <w:tcPr>
            <w:tcW w:w="851" w:type="dxa"/>
            <w:tcBorders>
              <w:left w:val="single" w:sz="4" w:space="0" w:color="auto"/>
            </w:tcBorders>
          </w:tcPr>
          <w:p w:rsidR="007314BB" w:rsidRPr="009C40F0" w:rsidRDefault="007314BB" w:rsidP="004B4ABF">
            <w:pPr>
              <w:rPr>
                <w:rFonts w:ascii="Times New Roman" w:hAnsi="Times New Roman" w:cs="Times New Roman"/>
                <w:sz w:val="20"/>
                <w:szCs w:val="20"/>
              </w:rPr>
            </w:pPr>
            <w:r>
              <w:rPr>
                <w:rFonts w:ascii="Times New Roman" w:hAnsi="Times New Roman" w:cs="Times New Roman"/>
                <w:sz w:val="20"/>
                <w:szCs w:val="20"/>
              </w:rPr>
              <w:t>8</w:t>
            </w:r>
            <w:r w:rsidRPr="009C40F0">
              <w:rPr>
                <w:rFonts w:ascii="Times New Roman" w:hAnsi="Times New Roman" w:cs="Times New Roman"/>
                <w:sz w:val="20"/>
                <w:szCs w:val="20"/>
              </w:rPr>
              <w:t>.10</w:t>
            </w:r>
          </w:p>
          <w:p w:rsidR="007314BB" w:rsidRPr="009C40F0" w:rsidRDefault="007314BB" w:rsidP="004B4ABF">
            <w:pPr>
              <w:rPr>
                <w:rFonts w:ascii="Times New Roman" w:hAnsi="Times New Roman" w:cs="Times New Roman"/>
                <w:sz w:val="20"/>
                <w:szCs w:val="20"/>
              </w:rPr>
            </w:pPr>
          </w:p>
        </w:tc>
        <w:tc>
          <w:tcPr>
            <w:tcW w:w="2268" w:type="dxa"/>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t>практикум</w:t>
            </w:r>
          </w:p>
        </w:tc>
        <w:tc>
          <w:tcPr>
            <w:tcW w:w="2835" w:type="dxa"/>
          </w:tcPr>
          <w:p w:rsidR="007314BB" w:rsidRPr="009C40F0" w:rsidRDefault="007314BB" w:rsidP="00244BF5">
            <w:pPr>
              <w:jc w:val="center"/>
              <w:rPr>
                <w:rFonts w:ascii="Times New Roman" w:hAnsi="Times New Roman" w:cs="Times New Roman"/>
                <w:sz w:val="20"/>
                <w:szCs w:val="20"/>
              </w:rPr>
            </w:pPr>
            <w:r w:rsidRPr="009C40F0">
              <w:rPr>
                <w:rFonts w:ascii="Times New Roman" w:hAnsi="Times New Roman" w:cs="Times New Roman"/>
                <w:sz w:val="20"/>
                <w:szCs w:val="20"/>
              </w:rPr>
              <w:t>Тренировочные упражнения, анализ предложений, словарная работа</w:t>
            </w:r>
          </w:p>
        </w:tc>
        <w:tc>
          <w:tcPr>
            <w:tcW w:w="3827" w:type="dxa"/>
          </w:tcPr>
          <w:p w:rsidR="007314BB" w:rsidRPr="009C40F0" w:rsidRDefault="007314BB" w:rsidP="00244BF5">
            <w:pPr>
              <w:rPr>
                <w:rFonts w:ascii="Times New Roman" w:hAnsi="Times New Roman" w:cs="Times New Roman"/>
              </w:rPr>
            </w:pPr>
            <w:r w:rsidRPr="009C40F0">
              <w:rPr>
                <w:rFonts w:ascii="Times New Roman" w:hAnsi="Times New Roman" w:cs="Times New Roman"/>
                <w:sz w:val="20"/>
                <w:szCs w:val="20"/>
              </w:rPr>
              <w:t>Обобщить знания по теме «Осложненное предложение», закрепить навыки правописания не с разными частями речи.</w:t>
            </w:r>
          </w:p>
        </w:tc>
      </w:tr>
      <w:tr w:rsidR="007314BB" w:rsidRPr="009C40F0" w:rsidTr="00795D2A">
        <w:tc>
          <w:tcPr>
            <w:tcW w:w="707" w:type="dxa"/>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t>12 - 13</w:t>
            </w:r>
          </w:p>
        </w:tc>
        <w:tc>
          <w:tcPr>
            <w:tcW w:w="4255" w:type="dxa"/>
          </w:tcPr>
          <w:p w:rsidR="007314BB" w:rsidRPr="00C605A5" w:rsidRDefault="007314BB" w:rsidP="00244BF5">
            <w:pPr>
              <w:rPr>
                <w:rFonts w:ascii="Times New Roman" w:hAnsi="Times New Roman" w:cs="Times New Roman"/>
                <w:sz w:val="24"/>
                <w:szCs w:val="24"/>
              </w:rPr>
            </w:pPr>
            <w:r w:rsidRPr="00C605A5">
              <w:rPr>
                <w:rFonts w:ascii="Times New Roman" w:hAnsi="Times New Roman" w:cs="Times New Roman"/>
                <w:sz w:val="24"/>
                <w:szCs w:val="24"/>
              </w:rPr>
              <w:t>Знаки препинания при однородных членах предложения</w:t>
            </w:r>
          </w:p>
        </w:tc>
        <w:tc>
          <w:tcPr>
            <w:tcW w:w="850" w:type="dxa"/>
            <w:tcBorders>
              <w:right w:val="single" w:sz="4" w:space="0" w:color="auto"/>
            </w:tcBorders>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t>1</w:t>
            </w:r>
            <w:r>
              <w:rPr>
                <w:rFonts w:ascii="Times New Roman" w:hAnsi="Times New Roman" w:cs="Times New Roman"/>
                <w:sz w:val="20"/>
                <w:szCs w:val="20"/>
              </w:rPr>
              <w:t>0</w:t>
            </w:r>
            <w:r w:rsidRPr="009C40F0">
              <w:rPr>
                <w:rFonts w:ascii="Times New Roman" w:hAnsi="Times New Roman" w:cs="Times New Roman"/>
                <w:sz w:val="20"/>
                <w:szCs w:val="20"/>
              </w:rPr>
              <w:t>.10</w:t>
            </w:r>
          </w:p>
          <w:p w:rsidR="007314BB" w:rsidRPr="009C40F0" w:rsidRDefault="007314BB" w:rsidP="00795D2A">
            <w:pPr>
              <w:rPr>
                <w:rFonts w:ascii="Times New Roman" w:hAnsi="Times New Roman" w:cs="Times New Roman"/>
                <w:sz w:val="20"/>
                <w:szCs w:val="20"/>
              </w:rPr>
            </w:pPr>
            <w:r w:rsidRPr="009C40F0">
              <w:rPr>
                <w:rFonts w:ascii="Times New Roman" w:hAnsi="Times New Roman" w:cs="Times New Roman"/>
                <w:sz w:val="20"/>
                <w:szCs w:val="20"/>
              </w:rPr>
              <w:t>1</w:t>
            </w:r>
            <w:r>
              <w:rPr>
                <w:rFonts w:ascii="Times New Roman" w:hAnsi="Times New Roman" w:cs="Times New Roman"/>
                <w:sz w:val="20"/>
                <w:szCs w:val="20"/>
              </w:rPr>
              <w:t>5</w:t>
            </w:r>
            <w:r w:rsidRPr="009C40F0">
              <w:rPr>
                <w:rFonts w:ascii="Times New Roman" w:hAnsi="Times New Roman" w:cs="Times New Roman"/>
                <w:sz w:val="20"/>
                <w:szCs w:val="20"/>
              </w:rPr>
              <w:t>.10</w:t>
            </w:r>
          </w:p>
        </w:tc>
        <w:tc>
          <w:tcPr>
            <w:tcW w:w="851" w:type="dxa"/>
            <w:tcBorders>
              <w:left w:val="single" w:sz="4" w:space="0" w:color="auto"/>
            </w:tcBorders>
          </w:tcPr>
          <w:p w:rsidR="007314BB" w:rsidRPr="009C40F0" w:rsidRDefault="007314BB" w:rsidP="004B4ABF">
            <w:pPr>
              <w:rPr>
                <w:rFonts w:ascii="Times New Roman" w:hAnsi="Times New Roman" w:cs="Times New Roman"/>
                <w:sz w:val="20"/>
                <w:szCs w:val="20"/>
              </w:rPr>
            </w:pPr>
            <w:r w:rsidRPr="009C40F0">
              <w:rPr>
                <w:rFonts w:ascii="Times New Roman" w:hAnsi="Times New Roman" w:cs="Times New Roman"/>
                <w:sz w:val="20"/>
                <w:szCs w:val="20"/>
              </w:rPr>
              <w:t>1</w:t>
            </w:r>
            <w:r>
              <w:rPr>
                <w:rFonts w:ascii="Times New Roman" w:hAnsi="Times New Roman" w:cs="Times New Roman"/>
                <w:sz w:val="20"/>
                <w:szCs w:val="20"/>
              </w:rPr>
              <w:t>0</w:t>
            </w:r>
            <w:r w:rsidRPr="009C40F0">
              <w:rPr>
                <w:rFonts w:ascii="Times New Roman" w:hAnsi="Times New Roman" w:cs="Times New Roman"/>
                <w:sz w:val="20"/>
                <w:szCs w:val="20"/>
              </w:rPr>
              <w:t>.10</w:t>
            </w:r>
          </w:p>
          <w:p w:rsidR="007314BB" w:rsidRPr="009C40F0" w:rsidRDefault="007314BB" w:rsidP="004B4ABF">
            <w:pPr>
              <w:rPr>
                <w:rFonts w:ascii="Times New Roman" w:hAnsi="Times New Roman" w:cs="Times New Roman"/>
                <w:sz w:val="20"/>
                <w:szCs w:val="20"/>
              </w:rPr>
            </w:pPr>
            <w:r w:rsidRPr="009C40F0">
              <w:rPr>
                <w:rFonts w:ascii="Times New Roman" w:hAnsi="Times New Roman" w:cs="Times New Roman"/>
                <w:sz w:val="20"/>
                <w:szCs w:val="20"/>
              </w:rPr>
              <w:t>1</w:t>
            </w:r>
            <w:r>
              <w:rPr>
                <w:rFonts w:ascii="Times New Roman" w:hAnsi="Times New Roman" w:cs="Times New Roman"/>
                <w:sz w:val="20"/>
                <w:szCs w:val="20"/>
              </w:rPr>
              <w:t>5</w:t>
            </w:r>
            <w:r w:rsidRPr="009C40F0">
              <w:rPr>
                <w:rFonts w:ascii="Times New Roman" w:hAnsi="Times New Roman" w:cs="Times New Roman"/>
                <w:sz w:val="20"/>
                <w:szCs w:val="20"/>
              </w:rPr>
              <w:t>.10</w:t>
            </w:r>
          </w:p>
        </w:tc>
        <w:tc>
          <w:tcPr>
            <w:tcW w:w="2268" w:type="dxa"/>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t>Беседа, практикум.</w:t>
            </w:r>
          </w:p>
        </w:tc>
        <w:tc>
          <w:tcPr>
            <w:tcW w:w="2835" w:type="dxa"/>
          </w:tcPr>
          <w:p w:rsidR="007314BB" w:rsidRPr="009C40F0" w:rsidRDefault="007314BB" w:rsidP="00244BF5">
            <w:pPr>
              <w:jc w:val="center"/>
              <w:rPr>
                <w:rFonts w:ascii="Times New Roman" w:hAnsi="Times New Roman" w:cs="Times New Roman"/>
                <w:sz w:val="20"/>
                <w:szCs w:val="20"/>
              </w:rPr>
            </w:pPr>
            <w:r w:rsidRPr="009C40F0">
              <w:rPr>
                <w:rFonts w:ascii="Times New Roman" w:hAnsi="Times New Roman" w:cs="Times New Roman"/>
                <w:sz w:val="20"/>
                <w:szCs w:val="20"/>
              </w:rPr>
              <w:t xml:space="preserve">Тренировочные упражнения по материалам </w:t>
            </w:r>
            <w:proofErr w:type="spellStart"/>
            <w:r w:rsidRPr="009C40F0">
              <w:rPr>
                <w:rFonts w:ascii="Times New Roman" w:hAnsi="Times New Roman" w:cs="Times New Roman"/>
                <w:sz w:val="20"/>
                <w:szCs w:val="20"/>
              </w:rPr>
              <w:t>КИМов</w:t>
            </w:r>
            <w:proofErr w:type="spellEnd"/>
          </w:p>
        </w:tc>
        <w:tc>
          <w:tcPr>
            <w:tcW w:w="3827" w:type="dxa"/>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t>Обобщить знания по теме «Пунктуация при однородных членах предложения»</w:t>
            </w:r>
          </w:p>
        </w:tc>
      </w:tr>
      <w:tr w:rsidR="007314BB" w:rsidRPr="009C40F0" w:rsidTr="00795D2A">
        <w:tc>
          <w:tcPr>
            <w:tcW w:w="707" w:type="dxa"/>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t>14 - 15</w:t>
            </w:r>
          </w:p>
        </w:tc>
        <w:tc>
          <w:tcPr>
            <w:tcW w:w="4255" w:type="dxa"/>
          </w:tcPr>
          <w:p w:rsidR="007314BB" w:rsidRPr="00C605A5" w:rsidRDefault="007314BB" w:rsidP="00244BF5">
            <w:pPr>
              <w:rPr>
                <w:rFonts w:ascii="Times New Roman" w:hAnsi="Times New Roman" w:cs="Times New Roman"/>
                <w:sz w:val="24"/>
                <w:szCs w:val="24"/>
              </w:rPr>
            </w:pPr>
            <w:r w:rsidRPr="00C605A5">
              <w:rPr>
                <w:rFonts w:ascii="Times New Roman" w:hAnsi="Times New Roman" w:cs="Times New Roman"/>
                <w:sz w:val="24"/>
                <w:szCs w:val="24"/>
              </w:rPr>
              <w:t>Однородные и неоднородные определения</w:t>
            </w:r>
          </w:p>
        </w:tc>
        <w:tc>
          <w:tcPr>
            <w:tcW w:w="850" w:type="dxa"/>
            <w:tcBorders>
              <w:right w:val="single" w:sz="4" w:space="0" w:color="auto"/>
            </w:tcBorders>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t>1</w:t>
            </w:r>
            <w:r>
              <w:rPr>
                <w:rFonts w:ascii="Times New Roman" w:hAnsi="Times New Roman" w:cs="Times New Roman"/>
                <w:sz w:val="20"/>
                <w:szCs w:val="20"/>
              </w:rPr>
              <w:t>7</w:t>
            </w:r>
            <w:r w:rsidRPr="009C40F0">
              <w:rPr>
                <w:rFonts w:ascii="Times New Roman" w:hAnsi="Times New Roman" w:cs="Times New Roman"/>
                <w:sz w:val="20"/>
                <w:szCs w:val="20"/>
              </w:rPr>
              <w:t>.10</w:t>
            </w:r>
          </w:p>
          <w:p w:rsidR="007314BB" w:rsidRPr="009C40F0" w:rsidRDefault="007314BB" w:rsidP="00795D2A">
            <w:pPr>
              <w:rPr>
                <w:rFonts w:ascii="Times New Roman" w:hAnsi="Times New Roman" w:cs="Times New Roman"/>
                <w:sz w:val="20"/>
                <w:szCs w:val="20"/>
              </w:rPr>
            </w:pPr>
            <w:r w:rsidRPr="009C40F0">
              <w:rPr>
                <w:rFonts w:ascii="Times New Roman" w:hAnsi="Times New Roman" w:cs="Times New Roman"/>
                <w:sz w:val="20"/>
                <w:szCs w:val="20"/>
              </w:rPr>
              <w:t>2</w:t>
            </w:r>
            <w:r>
              <w:rPr>
                <w:rFonts w:ascii="Times New Roman" w:hAnsi="Times New Roman" w:cs="Times New Roman"/>
                <w:sz w:val="20"/>
                <w:szCs w:val="20"/>
              </w:rPr>
              <w:t>2</w:t>
            </w:r>
            <w:r w:rsidRPr="009C40F0">
              <w:rPr>
                <w:rFonts w:ascii="Times New Roman" w:hAnsi="Times New Roman" w:cs="Times New Roman"/>
                <w:sz w:val="20"/>
                <w:szCs w:val="20"/>
              </w:rPr>
              <w:t>.10</w:t>
            </w:r>
          </w:p>
        </w:tc>
        <w:tc>
          <w:tcPr>
            <w:tcW w:w="851" w:type="dxa"/>
            <w:tcBorders>
              <w:left w:val="single" w:sz="4" w:space="0" w:color="auto"/>
            </w:tcBorders>
          </w:tcPr>
          <w:p w:rsidR="007314BB" w:rsidRPr="009C40F0" w:rsidRDefault="007314BB" w:rsidP="004B4ABF">
            <w:pPr>
              <w:rPr>
                <w:rFonts w:ascii="Times New Roman" w:hAnsi="Times New Roman" w:cs="Times New Roman"/>
                <w:sz w:val="20"/>
                <w:szCs w:val="20"/>
              </w:rPr>
            </w:pPr>
            <w:r w:rsidRPr="009C40F0">
              <w:rPr>
                <w:rFonts w:ascii="Times New Roman" w:hAnsi="Times New Roman" w:cs="Times New Roman"/>
                <w:sz w:val="20"/>
                <w:szCs w:val="20"/>
              </w:rPr>
              <w:t>1</w:t>
            </w:r>
            <w:r>
              <w:rPr>
                <w:rFonts w:ascii="Times New Roman" w:hAnsi="Times New Roman" w:cs="Times New Roman"/>
                <w:sz w:val="20"/>
                <w:szCs w:val="20"/>
              </w:rPr>
              <w:t>7</w:t>
            </w:r>
            <w:r w:rsidRPr="009C40F0">
              <w:rPr>
                <w:rFonts w:ascii="Times New Roman" w:hAnsi="Times New Roman" w:cs="Times New Roman"/>
                <w:sz w:val="20"/>
                <w:szCs w:val="20"/>
              </w:rPr>
              <w:t>.10</w:t>
            </w:r>
          </w:p>
          <w:p w:rsidR="007314BB" w:rsidRPr="009C40F0" w:rsidRDefault="007314BB" w:rsidP="004B4ABF">
            <w:pPr>
              <w:rPr>
                <w:rFonts w:ascii="Times New Roman" w:hAnsi="Times New Roman" w:cs="Times New Roman"/>
                <w:sz w:val="20"/>
                <w:szCs w:val="20"/>
              </w:rPr>
            </w:pPr>
            <w:r w:rsidRPr="009C40F0">
              <w:rPr>
                <w:rFonts w:ascii="Times New Roman" w:hAnsi="Times New Roman" w:cs="Times New Roman"/>
                <w:sz w:val="20"/>
                <w:szCs w:val="20"/>
              </w:rPr>
              <w:t>2</w:t>
            </w:r>
            <w:r>
              <w:rPr>
                <w:rFonts w:ascii="Times New Roman" w:hAnsi="Times New Roman" w:cs="Times New Roman"/>
                <w:sz w:val="20"/>
                <w:szCs w:val="20"/>
              </w:rPr>
              <w:t>2</w:t>
            </w:r>
            <w:r w:rsidRPr="009C40F0">
              <w:rPr>
                <w:rFonts w:ascii="Times New Roman" w:hAnsi="Times New Roman" w:cs="Times New Roman"/>
                <w:sz w:val="20"/>
                <w:szCs w:val="20"/>
              </w:rPr>
              <w:t>.10</w:t>
            </w:r>
          </w:p>
        </w:tc>
        <w:tc>
          <w:tcPr>
            <w:tcW w:w="2268" w:type="dxa"/>
          </w:tcPr>
          <w:p w:rsidR="007314BB" w:rsidRPr="009C40F0" w:rsidRDefault="007314BB" w:rsidP="00244BF5">
            <w:pPr>
              <w:rPr>
                <w:rFonts w:ascii="Times New Roman" w:hAnsi="Times New Roman" w:cs="Times New Roman"/>
              </w:rPr>
            </w:pPr>
            <w:r w:rsidRPr="009C40F0">
              <w:rPr>
                <w:rFonts w:ascii="Times New Roman" w:hAnsi="Times New Roman" w:cs="Times New Roman"/>
                <w:sz w:val="20"/>
                <w:szCs w:val="20"/>
              </w:rPr>
              <w:t>Тренировочные упражнения</w:t>
            </w:r>
            <w:r w:rsidRPr="009C40F0">
              <w:rPr>
                <w:rFonts w:ascii="Times New Roman" w:hAnsi="Times New Roman" w:cs="Times New Roman"/>
              </w:rPr>
              <w:t>.</w:t>
            </w:r>
          </w:p>
        </w:tc>
        <w:tc>
          <w:tcPr>
            <w:tcW w:w="2835" w:type="dxa"/>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t>Тренировочные упражнения, анализ предложений.</w:t>
            </w:r>
          </w:p>
        </w:tc>
        <w:tc>
          <w:tcPr>
            <w:tcW w:w="3827" w:type="dxa"/>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t>Научить различать однородные и неоднородные определения, закрепить навыки правописания.</w:t>
            </w:r>
          </w:p>
        </w:tc>
      </w:tr>
      <w:tr w:rsidR="007314BB" w:rsidRPr="009C40F0" w:rsidTr="00795D2A">
        <w:tc>
          <w:tcPr>
            <w:tcW w:w="707" w:type="dxa"/>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t>16</w:t>
            </w:r>
          </w:p>
        </w:tc>
        <w:tc>
          <w:tcPr>
            <w:tcW w:w="4255" w:type="dxa"/>
          </w:tcPr>
          <w:p w:rsidR="007314BB" w:rsidRPr="00C605A5" w:rsidRDefault="007314BB" w:rsidP="00244BF5">
            <w:pPr>
              <w:rPr>
                <w:rFonts w:ascii="Times New Roman" w:hAnsi="Times New Roman" w:cs="Times New Roman"/>
                <w:sz w:val="24"/>
                <w:szCs w:val="24"/>
              </w:rPr>
            </w:pPr>
            <w:r w:rsidRPr="00C605A5">
              <w:rPr>
                <w:rFonts w:ascii="Times New Roman" w:hAnsi="Times New Roman" w:cs="Times New Roman"/>
                <w:b/>
                <w:sz w:val="24"/>
                <w:szCs w:val="24"/>
              </w:rPr>
              <w:t xml:space="preserve">Проверочная работа №1 </w:t>
            </w:r>
            <w:r w:rsidRPr="00C605A5">
              <w:rPr>
                <w:rFonts w:ascii="Times New Roman" w:hAnsi="Times New Roman" w:cs="Times New Roman"/>
                <w:sz w:val="24"/>
                <w:szCs w:val="24"/>
              </w:rPr>
              <w:t>по теме «Однородные члены предложения»</w:t>
            </w:r>
          </w:p>
        </w:tc>
        <w:tc>
          <w:tcPr>
            <w:tcW w:w="850" w:type="dxa"/>
            <w:tcBorders>
              <w:right w:val="single" w:sz="4" w:space="0" w:color="auto"/>
            </w:tcBorders>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t>2</w:t>
            </w:r>
            <w:r>
              <w:rPr>
                <w:rFonts w:ascii="Times New Roman" w:hAnsi="Times New Roman" w:cs="Times New Roman"/>
                <w:sz w:val="20"/>
                <w:szCs w:val="20"/>
              </w:rPr>
              <w:t>4</w:t>
            </w:r>
            <w:r w:rsidRPr="009C40F0">
              <w:rPr>
                <w:rFonts w:ascii="Times New Roman" w:hAnsi="Times New Roman" w:cs="Times New Roman"/>
                <w:sz w:val="20"/>
                <w:szCs w:val="20"/>
              </w:rPr>
              <w:t>.10</w:t>
            </w:r>
          </w:p>
          <w:p w:rsidR="007314BB" w:rsidRPr="009C40F0" w:rsidRDefault="007314BB" w:rsidP="00244BF5">
            <w:pPr>
              <w:rPr>
                <w:rFonts w:ascii="Times New Roman" w:hAnsi="Times New Roman" w:cs="Times New Roman"/>
                <w:sz w:val="20"/>
                <w:szCs w:val="20"/>
              </w:rPr>
            </w:pPr>
          </w:p>
        </w:tc>
        <w:tc>
          <w:tcPr>
            <w:tcW w:w="851" w:type="dxa"/>
            <w:tcBorders>
              <w:left w:val="single" w:sz="4" w:space="0" w:color="auto"/>
            </w:tcBorders>
          </w:tcPr>
          <w:p w:rsidR="007314BB" w:rsidRPr="009C40F0" w:rsidRDefault="007314BB" w:rsidP="004B4ABF">
            <w:pPr>
              <w:rPr>
                <w:rFonts w:ascii="Times New Roman" w:hAnsi="Times New Roman" w:cs="Times New Roman"/>
                <w:sz w:val="20"/>
                <w:szCs w:val="20"/>
              </w:rPr>
            </w:pPr>
            <w:r w:rsidRPr="009C40F0">
              <w:rPr>
                <w:rFonts w:ascii="Times New Roman" w:hAnsi="Times New Roman" w:cs="Times New Roman"/>
                <w:sz w:val="20"/>
                <w:szCs w:val="20"/>
              </w:rPr>
              <w:t>2</w:t>
            </w:r>
            <w:r>
              <w:rPr>
                <w:rFonts w:ascii="Times New Roman" w:hAnsi="Times New Roman" w:cs="Times New Roman"/>
                <w:sz w:val="20"/>
                <w:szCs w:val="20"/>
              </w:rPr>
              <w:t>4</w:t>
            </w:r>
            <w:r w:rsidRPr="009C40F0">
              <w:rPr>
                <w:rFonts w:ascii="Times New Roman" w:hAnsi="Times New Roman" w:cs="Times New Roman"/>
                <w:sz w:val="20"/>
                <w:szCs w:val="20"/>
              </w:rPr>
              <w:t>.10</w:t>
            </w:r>
          </w:p>
          <w:p w:rsidR="007314BB" w:rsidRPr="009C40F0" w:rsidRDefault="007314BB" w:rsidP="004B4ABF">
            <w:pPr>
              <w:rPr>
                <w:rFonts w:ascii="Times New Roman" w:hAnsi="Times New Roman" w:cs="Times New Roman"/>
                <w:sz w:val="20"/>
                <w:szCs w:val="20"/>
              </w:rPr>
            </w:pPr>
          </w:p>
        </w:tc>
        <w:tc>
          <w:tcPr>
            <w:tcW w:w="2268" w:type="dxa"/>
          </w:tcPr>
          <w:p w:rsidR="007314BB" w:rsidRPr="009C40F0" w:rsidRDefault="007314BB" w:rsidP="00244BF5">
            <w:pPr>
              <w:rPr>
                <w:rFonts w:ascii="Times New Roman" w:hAnsi="Times New Roman" w:cs="Times New Roman"/>
              </w:rPr>
            </w:pPr>
          </w:p>
        </w:tc>
        <w:tc>
          <w:tcPr>
            <w:tcW w:w="2835" w:type="dxa"/>
          </w:tcPr>
          <w:p w:rsidR="007314BB" w:rsidRPr="009C40F0" w:rsidRDefault="007314BB" w:rsidP="00244BF5">
            <w:pPr>
              <w:rPr>
                <w:rFonts w:ascii="Times New Roman" w:hAnsi="Times New Roman" w:cs="Times New Roman"/>
                <w:sz w:val="20"/>
                <w:szCs w:val="20"/>
              </w:rPr>
            </w:pPr>
          </w:p>
        </w:tc>
        <w:tc>
          <w:tcPr>
            <w:tcW w:w="3827" w:type="dxa"/>
          </w:tcPr>
          <w:p w:rsidR="007314BB" w:rsidRPr="009C40F0" w:rsidRDefault="007314BB" w:rsidP="00244BF5">
            <w:pPr>
              <w:rPr>
                <w:rFonts w:ascii="Times New Roman" w:hAnsi="Times New Roman" w:cs="Times New Roman"/>
              </w:rPr>
            </w:pPr>
            <w:r w:rsidRPr="009C40F0">
              <w:rPr>
                <w:rFonts w:ascii="Times New Roman" w:hAnsi="Times New Roman" w:cs="Times New Roman"/>
                <w:sz w:val="20"/>
                <w:szCs w:val="20"/>
              </w:rPr>
              <w:t>Проверка ЗУН по пунктуации</w:t>
            </w:r>
          </w:p>
        </w:tc>
      </w:tr>
      <w:tr w:rsidR="007314BB" w:rsidRPr="009C40F0" w:rsidTr="00795D2A">
        <w:tc>
          <w:tcPr>
            <w:tcW w:w="707" w:type="dxa"/>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lastRenderedPageBreak/>
              <w:t>17-18</w:t>
            </w:r>
          </w:p>
        </w:tc>
        <w:tc>
          <w:tcPr>
            <w:tcW w:w="4255" w:type="dxa"/>
          </w:tcPr>
          <w:p w:rsidR="007314BB" w:rsidRPr="00C605A5" w:rsidRDefault="007314BB" w:rsidP="00244BF5">
            <w:pPr>
              <w:rPr>
                <w:rFonts w:ascii="Times New Roman" w:hAnsi="Times New Roman" w:cs="Times New Roman"/>
                <w:sz w:val="24"/>
                <w:szCs w:val="24"/>
              </w:rPr>
            </w:pPr>
            <w:r w:rsidRPr="00C605A5">
              <w:rPr>
                <w:rFonts w:ascii="Times New Roman" w:hAnsi="Times New Roman" w:cs="Times New Roman"/>
                <w:sz w:val="24"/>
                <w:szCs w:val="24"/>
              </w:rPr>
              <w:t>Обособленные определения</w:t>
            </w:r>
          </w:p>
        </w:tc>
        <w:tc>
          <w:tcPr>
            <w:tcW w:w="850" w:type="dxa"/>
            <w:tcBorders>
              <w:right w:val="single" w:sz="4" w:space="0" w:color="auto"/>
            </w:tcBorders>
          </w:tcPr>
          <w:p w:rsidR="007314BB" w:rsidRDefault="007314BB" w:rsidP="00244BF5">
            <w:pPr>
              <w:rPr>
                <w:rFonts w:ascii="Times New Roman" w:hAnsi="Times New Roman" w:cs="Times New Roman"/>
                <w:sz w:val="20"/>
                <w:szCs w:val="20"/>
              </w:rPr>
            </w:pPr>
            <w:r>
              <w:rPr>
                <w:rFonts w:ascii="Times New Roman" w:hAnsi="Times New Roman" w:cs="Times New Roman"/>
                <w:sz w:val="20"/>
                <w:szCs w:val="20"/>
              </w:rPr>
              <w:t>7</w:t>
            </w:r>
            <w:r w:rsidRPr="00ED4449">
              <w:rPr>
                <w:rFonts w:ascii="Times New Roman" w:hAnsi="Times New Roman" w:cs="Times New Roman"/>
                <w:sz w:val="20"/>
                <w:szCs w:val="20"/>
              </w:rPr>
              <w:t>.11</w:t>
            </w:r>
          </w:p>
          <w:p w:rsidR="007314BB" w:rsidRPr="00ED4449" w:rsidRDefault="007314BB" w:rsidP="00795D2A">
            <w:pPr>
              <w:rPr>
                <w:rFonts w:ascii="Times New Roman" w:hAnsi="Times New Roman" w:cs="Times New Roman"/>
                <w:sz w:val="20"/>
                <w:szCs w:val="20"/>
              </w:rPr>
            </w:pPr>
            <w:r w:rsidRPr="009C40F0">
              <w:rPr>
                <w:rFonts w:ascii="Times New Roman" w:hAnsi="Times New Roman" w:cs="Times New Roman"/>
              </w:rPr>
              <w:t>1</w:t>
            </w:r>
            <w:r>
              <w:rPr>
                <w:rFonts w:ascii="Times New Roman" w:hAnsi="Times New Roman" w:cs="Times New Roman"/>
              </w:rPr>
              <w:t>2</w:t>
            </w:r>
            <w:r w:rsidRPr="009C40F0">
              <w:rPr>
                <w:rFonts w:ascii="Times New Roman" w:hAnsi="Times New Roman" w:cs="Times New Roman"/>
              </w:rPr>
              <w:t>.11</w:t>
            </w:r>
          </w:p>
        </w:tc>
        <w:tc>
          <w:tcPr>
            <w:tcW w:w="851" w:type="dxa"/>
            <w:tcBorders>
              <w:left w:val="single" w:sz="4" w:space="0" w:color="auto"/>
            </w:tcBorders>
          </w:tcPr>
          <w:p w:rsidR="007314BB" w:rsidRDefault="007314BB" w:rsidP="004B4ABF">
            <w:pPr>
              <w:rPr>
                <w:rFonts w:ascii="Times New Roman" w:hAnsi="Times New Roman" w:cs="Times New Roman"/>
                <w:sz w:val="20"/>
                <w:szCs w:val="20"/>
              </w:rPr>
            </w:pPr>
            <w:r>
              <w:rPr>
                <w:rFonts w:ascii="Times New Roman" w:hAnsi="Times New Roman" w:cs="Times New Roman"/>
                <w:sz w:val="20"/>
                <w:szCs w:val="20"/>
              </w:rPr>
              <w:t>7</w:t>
            </w:r>
            <w:r w:rsidRPr="00ED4449">
              <w:rPr>
                <w:rFonts w:ascii="Times New Roman" w:hAnsi="Times New Roman" w:cs="Times New Roman"/>
                <w:sz w:val="20"/>
                <w:szCs w:val="20"/>
              </w:rPr>
              <w:t>.11</w:t>
            </w:r>
          </w:p>
          <w:p w:rsidR="007314BB" w:rsidRPr="00ED4449" w:rsidRDefault="007314BB" w:rsidP="004B4ABF">
            <w:pPr>
              <w:rPr>
                <w:rFonts w:ascii="Times New Roman" w:hAnsi="Times New Roman" w:cs="Times New Roman"/>
                <w:sz w:val="20"/>
                <w:szCs w:val="20"/>
              </w:rPr>
            </w:pPr>
            <w:r w:rsidRPr="009C40F0">
              <w:rPr>
                <w:rFonts w:ascii="Times New Roman" w:hAnsi="Times New Roman" w:cs="Times New Roman"/>
              </w:rPr>
              <w:t>1</w:t>
            </w:r>
            <w:r>
              <w:rPr>
                <w:rFonts w:ascii="Times New Roman" w:hAnsi="Times New Roman" w:cs="Times New Roman"/>
              </w:rPr>
              <w:t>2</w:t>
            </w:r>
            <w:r w:rsidRPr="009C40F0">
              <w:rPr>
                <w:rFonts w:ascii="Times New Roman" w:hAnsi="Times New Roman" w:cs="Times New Roman"/>
              </w:rPr>
              <w:t>.11</w:t>
            </w:r>
          </w:p>
        </w:tc>
        <w:tc>
          <w:tcPr>
            <w:tcW w:w="2268" w:type="dxa"/>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t>Беседа, практикум</w:t>
            </w:r>
          </w:p>
        </w:tc>
        <w:tc>
          <w:tcPr>
            <w:tcW w:w="2835" w:type="dxa"/>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t>Творческая работа, словарная работа, тренировочные упражнения по материалам ЕГЭ</w:t>
            </w:r>
          </w:p>
        </w:tc>
        <w:tc>
          <w:tcPr>
            <w:tcW w:w="3827" w:type="dxa"/>
          </w:tcPr>
          <w:p w:rsidR="007314BB" w:rsidRPr="009C40F0" w:rsidRDefault="007314BB" w:rsidP="00244BF5">
            <w:pPr>
              <w:rPr>
                <w:rFonts w:ascii="Times New Roman" w:hAnsi="Times New Roman" w:cs="Times New Roman"/>
                <w:sz w:val="20"/>
                <w:szCs w:val="20"/>
              </w:rPr>
            </w:pPr>
            <w:r w:rsidRPr="009C40F0">
              <w:rPr>
                <w:rFonts w:ascii="Times New Roman" w:hAnsi="Times New Roman" w:cs="Times New Roman"/>
                <w:sz w:val="20"/>
                <w:szCs w:val="20"/>
              </w:rPr>
              <w:t>Обобщить знания учащихся об обособленных членах предложения, формировать навыки постановки знаков препинания при обособленных членах</w:t>
            </w:r>
          </w:p>
        </w:tc>
      </w:tr>
      <w:tr w:rsidR="007314BB" w:rsidRPr="009C40F0" w:rsidTr="00795D2A">
        <w:tc>
          <w:tcPr>
            <w:tcW w:w="707"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19</w:t>
            </w:r>
          </w:p>
        </w:tc>
        <w:tc>
          <w:tcPr>
            <w:tcW w:w="4255" w:type="dxa"/>
          </w:tcPr>
          <w:p w:rsidR="007314BB" w:rsidRPr="00C605A5" w:rsidRDefault="007314BB" w:rsidP="00ED4449">
            <w:pPr>
              <w:rPr>
                <w:rFonts w:ascii="Times New Roman" w:hAnsi="Times New Roman" w:cs="Times New Roman"/>
                <w:sz w:val="24"/>
                <w:szCs w:val="24"/>
              </w:rPr>
            </w:pPr>
            <w:r w:rsidRPr="00C605A5">
              <w:rPr>
                <w:rFonts w:ascii="Times New Roman" w:hAnsi="Times New Roman" w:cs="Times New Roman"/>
                <w:sz w:val="24"/>
                <w:szCs w:val="24"/>
              </w:rPr>
              <w:t xml:space="preserve">Синонимика простых </w:t>
            </w:r>
            <w:proofErr w:type="gramStart"/>
            <w:r w:rsidRPr="00C605A5">
              <w:rPr>
                <w:rFonts w:ascii="Times New Roman" w:hAnsi="Times New Roman" w:cs="Times New Roman"/>
                <w:sz w:val="24"/>
                <w:szCs w:val="24"/>
              </w:rPr>
              <w:t>предложений  с</w:t>
            </w:r>
            <w:proofErr w:type="gramEnd"/>
            <w:r w:rsidRPr="00C605A5">
              <w:rPr>
                <w:rFonts w:ascii="Times New Roman" w:hAnsi="Times New Roman" w:cs="Times New Roman"/>
                <w:sz w:val="24"/>
                <w:szCs w:val="24"/>
              </w:rPr>
              <w:t xml:space="preserve"> обособленными определениями с придаточными определительными</w:t>
            </w:r>
          </w:p>
        </w:tc>
        <w:tc>
          <w:tcPr>
            <w:tcW w:w="850" w:type="dxa"/>
            <w:tcBorders>
              <w:right w:val="single" w:sz="4" w:space="0" w:color="auto"/>
            </w:tcBorders>
          </w:tcPr>
          <w:p w:rsidR="007314BB" w:rsidRPr="009C40F0" w:rsidRDefault="007314BB" w:rsidP="00795D2A">
            <w:pPr>
              <w:rPr>
                <w:rFonts w:ascii="Times New Roman" w:hAnsi="Times New Roman" w:cs="Times New Roman"/>
              </w:rPr>
            </w:pPr>
            <w:r w:rsidRPr="009C40F0">
              <w:rPr>
                <w:rFonts w:ascii="Times New Roman" w:hAnsi="Times New Roman" w:cs="Times New Roman"/>
              </w:rPr>
              <w:t>1</w:t>
            </w:r>
            <w:r>
              <w:rPr>
                <w:rFonts w:ascii="Times New Roman" w:hAnsi="Times New Roman" w:cs="Times New Roman"/>
              </w:rPr>
              <w:t>4</w:t>
            </w:r>
            <w:r w:rsidRPr="009C40F0">
              <w:rPr>
                <w:rFonts w:ascii="Times New Roman" w:hAnsi="Times New Roman" w:cs="Times New Roman"/>
              </w:rPr>
              <w:t>.11</w:t>
            </w:r>
          </w:p>
        </w:tc>
        <w:tc>
          <w:tcPr>
            <w:tcW w:w="851" w:type="dxa"/>
            <w:tcBorders>
              <w:left w:val="single" w:sz="4" w:space="0" w:color="auto"/>
            </w:tcBorders>
          </w:tcPr>
          <w:p w:rsidR="007314BB" w:rsidRPr="009C40F0" w:rsidRDefault="007314BB" w:rsidP="004B4ABF">
            <w:pPr>
              <w:rPr>
                <w:rFonts w:ascii="Times New Roman" w:hAnsi="Times New Roman" w:cs="Times New Roman"/>
              </w:rPr>
            </w:pPr>
            <w:r w:rsidRPr="009C40F0">
              <w:rPr>
                <w:rFonts w:ascii="Times New Roman" w:hAnsi="Times New Roman" w:cs="Times New Roman"/>
              </w:rPr>
              <w:t>1</w:t>
            </w:r>
            <w:r>
              <w:rPr>
                <w:rFonts w:ascii="Times New Roman" w:hAnsi="Times New Roman" w:cs="Times New Roman"/>
              </w:rPr>
              <w:t>4</w:t>
            </w:r>
            <w:r w:rsidRPr="009C40F0">
              <w:rPr>
                <w:rFonts w:ascii="Times New Roman" w:hAnsi="Times New Roman" w:cs="Times New Roman"/>
              </w:rPr>
              <w:t>.11</w:t>
            </w:r>
          </w:p>
        </w:tc>
        <w:tc>
          <w:tcPr>
            <w:tcW w:w="2268"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Практикум.</w:t>
            </w:r>
          </w:p>
        </w:tc>
        <w:tc>
          <w:tcPr>
            <w:tcW w:w="2835"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Творческая работа, словарная работа, тренировочные упражнения по материалам ЕГЭ</w:t>
            </w:r>
          </w:p>
        </w:tc>
        <w:tc>
          <w:tcPr>
            <w:tcW w:w="3827"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Закрепить знания о структуре СПП, показать синонимичность придаточных определительных с обособленными оборотами в ПП, формировать умение пользоваться этими оборотами в речи</w:t>
            </w:r>
          </w:p>
        </w:tc>
      </w:tr>
      <w:tr w:rsidR="007314BB" w:rsidRPr="009C40F0" w:rsidTr="00795D2A">
        <w:tc>
          <w:tcPr>
            <w:tcW w:w="707"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20</w:t>
            </w:r>
          </w:p>
        </w:tc>
        <w:tc>
          <w:tcPr>
            <w:tcW w:w="4255" w:type="dxa"/>
          </w:tcPr>
          <w:p w:rsidR="007314BB" w:rsidRPr="00C605A5" w:rsidRDefault="007314BB" w:rsidP="00ED4449">
            <w:pPr>
              <w:rPr>
                <w:rFonts w:ascii="Times New Roman" w:hAnsi="Times New Roman" w:cs="Times New Roman"/>
                <w:sz w:val="24"/>
                <w:szCs w:val="24"/>
              </w:rPr>
            </w:pPr>
            <w:r w:rsidRPr="00C605A5">
              <w:rPr>
                <w:rFonts w:ascii="Times New Roman" w:hAnsi="Times New Roman" w:cs="Times New Roman"/>
                <w:sz w:val="24"/>
                <w:szCs w:val="24"/>
              </w:rPr>
              <w:t>Приложения и их обособление</w:t>
            </w:r>
          </w:p>
        </w:tc>
        <w:tc>
          <w:tcPr>
            <w:tcW w:w="850" w:type="dxa"/>
            <w:tcBorders>
              <w:right w:val="single" w:sz="4" w:space="0" w:color="auto"/>
            </w:tcBorders>
          </w:tcPr>
          <w:p w:rsidR="007314BB" w:rsidRPr="009C40F0" w:rsidRDefault="007314BB" w:rsidP="00ED4449">
            <w:pPr>
              <w:rPr>
                <w:rFonts w:ascii="Times New Roman" w:hAnsi="Times New Roman" w:cs="Times New Roman"/>
              </w:rPr>
            </w:pPr>
            <w:r>
              <w:rPr>
                <w:rFonts w:ascii="Times New Roman" w:hAnsi="Times New Roman" w:cs="Times New Roman"/>
              </w:rPr>
              <w:t>19</w:t>
            </w:r>
            <w:r w:rsidRPr="009C40F0">
              <w:rPr>
                <w:rFonts w:ascii="Times New Roman" w:hAnsi="Times New Roman" w:cs="Times New Roman"/>
              </w:rPr>
              <w:t>.11</w:t>
            </w:r>
          </w:p>
        </w:tc>
        <w:tc>
          <w:tcPr>
            <w:tcW w:w="851" w:type="dxa"/>
            <w:tcBorders>
              <w:left w:val="single" w:sz="4" w:space="0" w:color="auto"/>
            </w:tcBorders>
          </w:tcPr>
          <w:p w:rsidR="007314BB" w:rsidRPr="009C40F0" w:rsidRDefault="007314BB" w:rsidP="004B4ABF">
            <w:pPr>
              <w:rPr>
                <w:rFonts w:ascii="Times New Roman" w:hAnsi="Times New Roman" w:cs="Times New Roman"/>
              </w:rPr>
            </w:pPr>
            <w:r>
              <w:rPr>
                <w:rFonts w:ascii="Times New Roman" w:hAnsi="Times New Roman" w:cs="Times New Roman"/>
              </w:rPr>
              <w:t>19</w:t>
            </w:r>
            <w:r w:rsidRPr="009C40F0">
              <w:rPr>
                <w:rFonts w:ascii="Times New Roman" w:hAnsi="Times New Roman" w:cs="Times New Roman"/>
              </w:rPr>
              <w:t>.11</w:t>
            </w:r>
          </w:p>
        </w:tc>
        <w:tc>
          <w:tcPr>
            <w:tcW w:w="2268"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Беседа.</w:t>
            </w:r>
          </w:p>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Практикум.</w:t>
            </w:r>
          </w:p>
        </w:tc>
        <w:tc>
          <w:tcPr>
            <w:tcW w:w="2835"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 xml:space="preserve">Повторение теоретического </w:t>
            </w:r>
            <w:proofErr w:type="gramStart"/>
            <w:r w:rsidRPr="009C40F0">
              <w:rPr>
                <w:rFonts w:ascii="Times New Roman" w:hAnsi="Times New Roman" w:cs="Times New Roman"/>
                <w:sz w:val="20"/>
                <w:szCs w:val="20"/>
              </w:rPr>
              <w:t>материала ,</w:t>
            </w:r>
            <w:proofErr w:type="gramEnd"/>
            <w:r w:rsidRPr="009C40F0">
              <w:rPr>
                <w:rFonts w:ascii="Times New Roman" w:hAnsi="Times New Roman" w:cs="Times New Roman"/>
                <w:sz w:val="20"/>
                <w:szCs w:val="20"/>
              </w:rPr>
              <w:t xml:space="preserve"> работа по учебнику, по таблице. Анализ предложений</w:t>
            </w:r>
          </w:p>
        </w:tc>
        <w:tc>
          <w:tcPr>
            <w:tcW w:w="3827"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Обобщить знания учащихся о приложениях, формировать навыки знаков препинания при приложениях.</w:t>
            </w:r>
          </w:p>
        </w:tc>
      </w:tr>
      <w:tr w:rsidR="007314BB" w:rsidRPr="009C40F0" w:rsidTr="00795D2A">
        <w:tc>
          <w:tcPr>
            <w:tcW w:w="707"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21</w:t>
            </w:r>
          </w:p>
        </w:tc>
        <w:tc>
          <w:tcPr>
            <w:tcW w:w="4255" w:type="dxa"/>
          </w:tcPr>
          <w:p w:rsidR="007314BB" w:rsidRPr="00C605A5" w:rsidRDefault="007314BB" w:rsidP="00ED4449">
            <w:pPr>
              <w:rPr>
                <w:rFonts w:ascii="Times New Roman" w:hAnsi="Times New Roman" w:cs="Times New Roman"/>
                <w:sz w:val="24"/>
                <w:szCs w:val="24"/>
              </w:rPr>
            </w:pPr>
            <w:r w:rsidRPr="00C605A5">
              <w:rPr>
                <w:rFonts w:ascii="Times New Roman" w:hAnsi="Times New Roman" w:cs="Times New Roman"/>
                <w:sz w:val="24"/>
                <w:szCs w:val="24"/>
              </w:rPr>
              <w:t>Обособление обстоятельств.</w:t>
            </w:r>
          </w:p>
        </w:tc>
        <w:tc>
          <w:tcPr>
            <w:tcW w:w="850" w:type="dxa"/>
            <w:tcBorders>
              <w:right w:val="single" w:sz="4" w:space="0" w:color="auto"/>
            </w:tcBorders>
          </w:tcPr>
          <w:p w:rsidR="007314BB" w:rsidRPr="009C40F0" w:rsidRDefault="007314BB" w:rsidP="00795D2A">
            <w:pPr>
              <w:rPr>
                <w:rFonts w:ascii="Times New Roman" w:hAnsi="Times New Roman" w:cs="Times New Roman"/>
              </w:rPr>
            </w:pPr>
            <w:r w:rsidRPr="009C40F0">
              <w:rPr>
                <w:rFonts w:ascii="Times New Roman" w:hAnsi="Times New Roman" w:cs="Times New Roman"/>
              </w:rPr>
              <w:t>2</w:t>
            </w:r>
            <w:r>
              <w:rPr>
                <w:rFonts w:ascii="Times New Roman" w:hAnsi="Times New Roman" w:cs="Times New Roman"/>
              </w:rPr>
              <w:t>1</w:t>
            </w:r>
            <w:r w:rsidRPr="009C40F0">
              <w:rPr>
                <w:rFonts w:ascii="Times New Roman" w:hAnsi="Times New Roman" w:cs="Times New Roman"/>
              </w:rPr>
              <w:t>.11</w:t>
            </w:r>
          </w:p>
        </w:tc>
        <w:tc>
          <w:tcPr>
            <w:tcW w:w="851" w:type="dxa"/>
            <w:tcBorders>
              <w:left w:val="single" w:sz="4" w:space="0" w:color="auto"/>
            </w:tcBorders>
          </w:tcPr>
          <w:p w:rsidR="007314BB" w:rsidRPr="009C40F0" w:rsidRDefault="007314BB" w:rsidP="004B4ABF">
            <w:pPr>
              <w:rPr>
                <w:rFonts w:ascii="Times New Roman" w:hAnsi="Times New Roman" w:cs="Times New Roman"/>
              </w:rPr>
            </w:pPr>
            <w:r w:rsidRPr="009C40F0">
              <w:rPr>
                <w:rFonts w:ascii="Times New Roman" w:hAnsi="Times New Roman" w:cs="Times New Roman"/>
              </w:rPr>
              <w:t>2</w:t>
            </w:r>
            <w:r>
              <w:rPr>
                <w:rFonts w:ascii="Times New Roman" w:hAnsi="Times New Roman" w:cs="Times New Roman"/>
              </w:rPr>
              <w:t>1</w:t>
            </w:r>
            <w:r w:rsidRPr="009C40F0">
              <w:rPr>
                <w:rFonts w:ascii="Times New Roman" w:hAnsi="Times New Roman" w:cs="Times New Roman"/>
              </w:rPr>
              <w:t>.11</w:t>
            </w:r>
          </w:p>
        </w:tc>
        <w:tc>
          <w:tcPr>
            <w:tcW w:w="2268"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Практикум.</w:t>
            </w:r>
          </w:p>
        </w:tc>
        <w:tc>
          <w:tcPr>
            <w:tcW w:w="2835" w:type="dxa"/>
          </w:tcPr>
          <w:p w:rsidR="007314BB" w:rsidRPr="009C40F0" w:rsidRDefault="007314BB" w:rsidP="00ED4449">
            <w:pPr>
              <w:rPr>
                <w:rFonts w:ascii="Times New Roman" w:hAnsi="Times New Roman" w:cs="Times New Roman"/>
              </w:rPr>
            </w:pPr>
            <w:r w:rsidRPr="009C40F0">
              <w:rPr>
                <w:rFonts w:ascii="Times New Roman" w:hAnsi="Times New Roman" w:cs="Times New Roman"/>
                <w:sz w:val="20"/>
                <w:szCs w:val="20"/>
              </w:rPr>
              <w:t xml:space="preserve">Повторение теоретического </w:t>
            </w:r>
            <w:proofErr w:type="gramStart"/>
            <w:r w:rsidRPr="009C40F0">
              <w:rPr>
                <w:rFonts w:ascii="Times New Roman" w:hAnsi="Times New Roman" w:cs="Times New Roman"/>
                <w:sz w:val="20"/>
                <w:szCs w:val="20"/>
              </w:rPr>
              <w:t>материала ,</w:t>
            </w:r>
            <w:proofErr w:type="gramEnd"/>
            <w:r w:rsidRPr="009C40F0">
              <w:rPr>
                <w:rFonts w:ascii="Times New Roman" w:hAnsi="Times New Roman" w:cs="Times New Roman"/>
                <w:sz w:val="20"/>
                <w:szCs w:val="20"/>
              </w:rPr>
              <w:t xml:space="preserve"> работа по учебнику, по таблице. Анализ предложений</w:t>
            </w:r>
          </w:p>
        </w:tc>
        <w:tc>
          <w:tcPr>
            <w:tcW w:w="3827"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Обобщить знания об обособленных обстоятельствах; формировать навыки постановки знаков препинания при обособленных обстоятельствах</w:t>
            </w:r>
          </w:p>
        </w:tc>
      </w:tr>
      <w:tr w:rsidR="007314BB" w:rsidRPr="009C40F0" w:rsidTr="00795D2A">
        <w:tc>
          <w:tcPr>
            <w:tcW w:w="707"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22</w:t>
            </w:r>
          </w:p>
        </w:tc>
        <w:tc>
          <w:tcPr>
            <w:tcW w:w="4255" w:type="dxa"/>
          </w:tcPr>
          <w:p w:rsidR="007314BB" w:rsidRPr="00C605A5" w:rsidRDefault="007314BB" w:rsidP="00ED4449">
            <w:pPr>
              <w:rPr>
                <w:rFonts w:ascii="Times New Roman" w:hAnsi="Times New Roman" w:cs="Times New Roman"/>
                <w:sz w:val="24"/>
                <w:szCs w:val="24"/>
              </w:rPr>
            </w:pPr>
            <w:r w:rsidRPr="00C605A5">
              <w:rPr>
                <w:rFonts w:ascii="Times New Roman" w:hAnsi="Times New Roman" w:cs="Times New Roman"/>
                <w:sz w:val="24"/>
                <w:szCs w:val="24"/>
              </w:rPr>
              <w:t>Обособление дополнений. Уточняющие члены предложения.</w:t>
            </w:r>
          </w:p>
        </w:tc>
        <w:tc>
          <w:tcPr>
            <w:tcW w:w="850" w:type="dxa"/>
            <w:tcBorders>
              <w:right w:val="single" w:sz="4" w:space="0" w:color="auto"/>
            </w:tcBorders>
          </w:tcPr>
          <w:p w:rsidR="007314BB" w:rsidRPr="009C40F0" w:rsidRDefault="007314BB" w:rsidP="00ED4449">
            <w:pPr>
              <w:rPr>
                <w:rFonts w:ascii="Times New Roman" w:hAnsi="Times New Roman" w:cs="Times New Roman"/>
              </w:rPr>
            </w:pPr>
            <w:r w:rsidRPr="009C40F0">
              <w:rPr>
                <w:rFonts w:ascii="Times New Roman" w:hAnsi="Times New Roman" w:cs="Times New Roman"/>
              </w:rPr>
              <w:t>2</w:t>
            </w:r>
            <w:r>
              <w:rPr>
                <w:rFonts w:ascii="Times New Roman" w:hAnsi="Times New Roman" w:cs="Times New Roman"/>
              </w:rPr>
              <w:t>6</w:t>
            </w:r>
            <w:r w:rsidRPr="009C40F0">
              <w:rPr>
                <w:rFonts w:ascii="Times New Roman" w:hAnsi="Times New Roman" w:cs="Times New Roman"/>
              </w:rPr>
              <w:t>.11</w:t>
            </w:r>
          </w:p>
          <w:p w:rsidR="007314BB" w:rsidRPr="009C40F0" w:rsidRDefault="007314BB" w:rsidP="00ED4449">
            <w:pPr>
              <w:rPr>
                <w:rFonts w:ascii="Times New Roman" w:hAnsi="Times New Roman" w:cs="Times New Roman"/>
              </w:rPr>
            </w:pPr>
          </w:p>
        </w:tc>
        <w:tc>
          <w:tcPr>
            <w:tcW w:w="851" w:type="dxa"/>
            <w:tcBorders>
              <w:left w:val="single" w:sz="4" w:space="0" w:color="auto"/>
            </w:tcBorders>
          </w:tcPr>
          <w:p w:rsidR="007314BB" w:rsidRPr="009C40F0" w:rsidRDefault="007314BB" w:rsidP="004B4ABF">
            <w:pPr>
              <w:rPr>
                <w:rFonts w:ascii="Times New Roman" w:hAnsi="Times New Roman" w:cs="Times New Roman"/>
              </w:rPr>
            </w:pPr>
            <w:r w:rsidRPr="009C40F0">
              <w:rPr>
                <w:rFonts w:ascii="Times New Roman" w:hAnsi="Times New Roman" w:cs="Times New Roman"/>
              </w:rPr>
              <w:t>2</w:t>
            </w:r>
            <w:r>
              <w:rPr>
                <w:rFonts w:ascii="Times New Roman" w:hAnsi="Times New Roman" w:cs="Times New Roman"/>
              </w:rPr>
              <w:t>6</w:t>
            </w:r>
            <w:r w:rsidRPr="009C40F0">
              <w:rPr>
                <w:rFonts w:ascii="Times New Roman" w:hAnsi="Times New Roman" w:cs="Times New Roman"/>
              </w:rPr>
              <w:t>.11</w:t>
            </w:r>
          </w:p>
          <w:p w:rsidR="007314BB" w:rsidRPr="009C40F0" w:rsidRDefault="007314BB" w:rsidP="004B4ABF">
            <w:pPr>
              <w:rPr>
                <w:rFonts w:ascii="Times New Roman" w:hAnsi="Times New Roman" w:cs="Times New Roman"/>
              </w:rPr>
            </w:pPr>
          </w:p>
        </w:tc>
        <w:tc>
          <w:tcPr>
            <w:tcW w:w="2268"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Беседа по вопросам.</w:t>
            </w:r>
          </w:p>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Практикум.</w:t>
            </w:r>
          </w:p>
        </w:tc>
        <w:tc>
          <w:tcPr>
            <w:tcW w:w="2835" w:type="dxa"/>
          </w:tcPr>
          <w:p w:rsidR="007314BB" w:rsidRPr="009C40F0" w:rsidRDefault="007314BB" w:rsidP="00ED4449">
            <w:pPr>
              <w:rPr>
                <w:rFonts w:ascii="Times New Roman" w:hAnsi="Times New Roman" w:cs="Times New Roman"/>
              </w:rPr>
            </w:pPr>
            <w:r w:rsidRPr="009C40F0">
              <w:rPr>
                <w:rFonts w:ascii="Times New Roman" w:hAnsi="Times New Roman" w:cs="Times New Roman"/>
                <w:sz w:val="20"/>
                <w:szCs w:val="20"/>
              </w:rPr>
              <w:t xml:space="preserve">Повторение теоретического </w:t>
            </w:r>
            <w:proofErr w:type="gramStart"/>
            <w:r w:rsidRPr="009C40F0">
              <w:rPr>
                <w:rFonts w:ascii="Times New Roman" w:hAnsi="Times New Roman" w:cs="Times New Roman"/>
                <w:sz w:val="20"/>
                <w:szCs w:val="20"/>
              </w:rPr>
              <w:t>материала ,</w:t>
            </w:r>
            <w:proofErr w:type="gramEnd"/>
            <w:r w:rsidRPr="009C40F0">
              <w:rPr>
                <w:rFonts w:ascii="Times New Roman" w:hAnsi="Times New Roman" w:cs="Times New Roman"/>
                <w:sz w:val="20"/>
                <w:szCs w:val="20"/>
              </w:rPr>
              <w:t xml:space="preserve"> работа по учебнику, по таблице. Анализ предложений</w:t>
            </w:r>
          </w:p>
        </w:tc>
        <w:tc>
          <w:tcPr>
            <w:tcW w:w="3827" w:type="dxa"/>
          </w:tcPr>
          <w:p w:rsidR="007314BB" w:rsidRPr="009C40F0" w:rsidRDefault="007314BB" w:rsidP="00ED4449">
            <w:pPr>
              <w:rPr>
                <w:rFonts w:ascii="Times New Roman" w:hAnsi="Times New Roman" w:cs="Times New Roman"/>
              </w:rPr>
            </w:pPr>
            <w:r w:rsidRPr="009C40F0">
              <w:rPr>
                <w:rFonts w:ascii="Times New Roman" w:hAnsi="Times New Roman" w:cs="Times New Roman"/>
                <w:sz w:val="20"/>
                <w:szCs w:val="20"/>
              </w:rPr>
              <w:t>Совершенствовать умение аргументированно ставить необходимые знаки препинания при обособленных дополнениях и уточнениях и уточняющих членах предложения</w:t>
            </w:r>
            <w:r w:rsidRPr="009C40F0">
              <w:rPr>
                <w:rFonts w:ascii="Times New Roman" w:hAnsi="Times New Roman" w:cs="Times New Roman"/>
              </w:rPr>
              <w:t>.</w:t>
            </w:r>
          </w:p>
        </w:tc>
      </w:tr>
      <w:tr w:rsidR="007314BB" w:rsidRPr="009C40F0" w:rsidTr="00795D2A">
        <w:tc>
          <w:tcPr>
            <w:tcW w:w="707"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23-24</w:t>
            </w:r>
          </w:p>
        </w:tc>
        <w:tc>
          <w:tcPr>
            <w:tcW w:w="4255" w:type="dxa"/>
          </w:tcPr>
          <w:p w:rsidR="007314BB" w:rsidRPr="00C605A5" w:rsidRDefault="007314BB" w:rsidP="00ED4449">
            <w:pPr>
              <w:rPr>
                <w:rFonts w:ascii="Times New Roman" w:hAnsi="Times New Roman" w:cs="Times New Roman"/>
                <w:sz w:val="24"/>
                <w:szCs w:val="24"/>
              </w:rPr>
            </w:pPr>
            <w:r w:rsidRPr="00C605A5">
              <w:rPr>
                <w:rFonts w:ascii="Times New Roman" w:hAnsi="Times New Roman" w:cs="Times New Roman"/>
                <w:sz w:val="24"/>
                <w:szCs w:val="24"/>
              </w:rPr>
              <w:t>Пунктуация при вводных и вставных конструкциях.</w:t>
            </w:r>
          </w:p>
        </w:tc>
        <w:tc>
          <w:tcPr>
            <w:tcW w:w="850" w:type="dxa"/>
            <w:tcBorders>
              <w:right w:val="single" w:sz="4" w:space="0" w:color="auto"/>
            </w:tcBorders>
          </w:tcPr>
          <w:p w:rsidR="007314BB" w:rsidRDefault="007314BB" w:rsidP="00ED4449">
            <w:pPr>
              <w:rPr>
                <w:rFonts w:ascii="Times New Roman" w:hAnsi="Times New Roman" w:cs="Times New Roman"/>
              </w:rPr>
            </w:pPr>
            <w:r w:rsidRPr="009C40F0">
              <w:rPr>
                <w:rFonts w:ascii="Times New Roman" w:hAnsi="Times New Roman" w:cs="Times New Roman"/>
              </w:rPr>
              <w:t>2</w:t>
            </w:r>
            <w:r>
              <w:rPr>
                <w:rFonts w:ascii="Times New Roman" w:hAnsi="Times New Roman" w:cs="Times New Roman"/>
              </w:rPr>
              <w:t>8</w:t>
            </w:r>
            <w:r w:rsidRPr="009C40F0">
              <w:rPr>
                <w:rFonts w:ascii="Times New Roman" w:hAnsi="Times New Roman" w:cs="Times New Roman"/>
              </w:rPr>
              <w:t>.11</w:t>
            </w:r>
          </w:p>
          <w:p w:rsidR="007314BB" w:rsidRPr="009C40F0" w:rsidRDefault="007314BB" w:rsidP="00795D2A">
            <w:pPr>
              <w:rPr>
                <w:rFonts w:ascii="Times New Roman" w:hAnsi="Times New Roman" w:cs="Times New Roman"/>
              </w:rPr>
            </w:pPr>
            <w:r>
              <w:rPr>
                <w:rFonts w:ascii="Times New Roman" w:hAnsi="Times New Roman" w:cs="Times New Roman"/>
              </w:rPr>
              <w:t>03.12</w:t>
            </w:r>
          </w:p>
        </w:tc>
        <w:tc>
          <w:tcPr>
            <w:tcW w:w="851" w:type="dxa"/>
            <w:tcBorders>
              <w:left w:val="single" w:sz="4" w:space="0" w:color="auto"/>
            </w:tcBorders>
          </w:tcPr>
          <w:p w:rsidR="007314BB" w:rsidRDefault="007314BB" w:rsidP="004B4ABF">
            <w:pPr>
              <w:rPr>
                <w:rFonts w:ascii="Times New Roman" w:hAnsi="Times New Roman" w:cs="Times New Roman"/>
              </w:rPr>
            </w:pPr>
            <w:r w:rsidRPr="009C40F0">
              <w:rPr>
                <w:rFonts w:ascii="Times New Roman" w:hAnsi="Times New Roman" w:cs="Times New Roman"/>
              </w:rPr>
              <w:t>2</w:t>
            </w:r>
            <w:r>
              <w:rPr>
                <w:rFonts w:ascii="Times New Roman" w:hAnsi="Times New Roman" w:cs="Times New Roman"/>
              </w:rPr>
              <w:t>8</w:t>
            </w:r>
            <w:r w:rsidRPr="009C40F0">
              <w:rPr>
                <w:rFonts w:ascii="Times New Roman" w:hAnsi="Times New Roman" w:cs="Times New Roman"/>
              </w:rPr>
              <w:t>.11</w:t>
            </w:r>
          </w:p>
          <w:p w:rsidR="007314BB" w:rsidRPr="009C40F0" w:rsidRDefault="007314BB" w:rsidP="004B4ABF">
            <w:pPr>
              <w:rPr>
                <w:rFonts w:ascii="Times New Roman" w:hAnsi="Times New Roman" w:cs="Times New Roman"/>
              </w:rPr>
            </w:pPr>
            <w:r>
              <w:rPr>
                <w:rFonts w:ascii="Times New Roman" w:hAnsi="Times New Roman" w:cs="Times New Roman"/>
              </w:rPr>
              <w:t>03.12</w:t>
            </w:r>
          </w:p>
        </w:tc>
        <w:tc>
          <w:tcPr>
            <w:tcW w:w="2268" w:type="dxa"/>
          </w:tcPr>
          <w:p w:rsidR="007314BB" w:rsidRPr="009C40F0" w:rsidRDefault="007314BB" w:rsidP="00ED4449">
            <w:pPr>
              <w:rPr>
                <w:rFonts w:ascii="Times New Roman" w:hAnsi="Times New Roman" w:cs="Times New Roman"/>
              </w:rPr>
            </w:pPr>
            <w:r w:rsidRPr="009C40F0">
              <w:rPr>
                <w:rFonts w:ascii="Times New Roman" w:hAnsi="Times New Roman" w:cs="Times New Roman"/>
                <w:sz w:val="20"/>
                <w:szCs w:val="20"/>
              </w:rPr>
              <w:t>Выполнение упражнений</w:t>
            </w:r>
            <w:r w:rsidRPr="009C40F0">
              <w:rPr>
                <w:rFonts w:ascii="Times New Roman" w:hAnsi="Times New Roman" w:cs="Times New Roman"/>
              </w:rPr>
              <w:t>.</w:t>
            </w:r>
          </w:p>
        </w:tc>
        <w:tc>
          <w:tcPr>
            <w:tcW w:w="2835"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Работа по учебнику, выполнение упражнений на закрепление, самостоятельная работа по конструированию предложений</w:t>
            </w:r>
          </w:p>
        </w:tc>
        <w:tc>
          <w:tcPr>
            <w:tcW w:w="3827"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Повторить и обобщить знания учащихся; формировать навыки грамотного пунктуационного оформления вводных и вставных конструкций в письменной речи</w:t>
            </w:r>
          </w:p>
        </w:tc>
      </w:tr>
      <w:tr w:rsidR="007314BB" w:rsidRPr="009C40F0" w:rsidTr="00795D2A">
        <w:tc>
          <w:tcPr>
            <w:tcW w:w="707"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25</w:t>
            </w:r>
          </w:p>
          <w:p w:rsidR="007314BB" w:rsidRPr="009C40F0" w:rsidRDefault="007314BB" w:rsidP="00ED4449">
            <w:pPr>
              <w:rPr>
                <w:rFonts w:ascii="Times New Roman" w:hAnsi="Times New Roman" w:cs="Times New Roman"/>
                <w:sz w:val="20"/>
                <w:szCs w:val="20"/>
              </w:rPr>
            </w:pPr>
          </w:p>
        </w:tc>
        <w:tc>
          <w:tcPr>
            <w:tcW w:w="4255" w:type="dxa"/>
          </w:tcPr>
          <w:p w:rsidR="007314BB" w:rsidRPr="00C605A5" w:rsidRDefault="007314BB" w:rsidP="00ED4449">
            <w:pPr>
              <w:rPr>
                <w:rFonts w:ascii="Times New Roman" w:hAnsi="Times New Roman" w:cs="Times New Roman"/>
                <w:sz w:val="24"/>
                <w:szCs w:val="24"/>
              </w:rPr>
            </w:pPr>
            <w:r w:rsidRPr="00C605A5">
              <w:rPr>
                <w:rFonts w:ascii="Times New Roman" w:hAnsi="Times New Roman" w:cs="Times New Roman"/>
                <w:sz w:val="24"/>
                <w:szCs w:val="24"/>
              </w:rPr>
              <w:lastRenderedPageBreak/>
              <w:t xml:space="preserve">Пунктуация при обращениях. </w:t>
            </w:r>
          </w:p>
        </w:tc>
        <w:tc>
          <w:tcPr>
            <w:tcW w:w="850" w:type="dxa"/>
            <w:tcBorders>
              <w:right w:val="single" w:sz="4" w:space="0" w:color="auto"/>
            </w:tcBorders>
          </w:tcPr>
          <w:p w:rsidR="007314BB" w:rsidRPr="009C40F0" w:rsidRDefault="007314BB" w:rsidP="00ED4449">
            <w:pPr>
              <w:rPr>
                <w:rFonts w:ascii="Times New Roman" w:hAnsi="Times New Roman" w:cs="Times New Roman"/>
              </w:rPr>
            </w:pPr>
            <w:r>
              <w:rPr>
                <w:rFonts w:ascii="Times New Roman" w:hAnsi="Times New Roman" w:cs="Times New Roman"/>
              </w:rPr>
              <w:t>05</w:t>
            </w:r>
            <w:r w:rsidRPr="009C40F0">
              <w:rPr>
                <w:rFonts w:ascii="Times New Roman" w:hAnsi="Times New Roman" w:cs="Times New Roman"/>
              </w:rPr>
              <w:t>.12</w:t>
            </w:r>
          </w:p>
          <w:p w:rsidR="007314BB" w:rsidRPr="009C40F0" w:rsidRDefault="007314BB" w:rsidP="00ED4449">
            <w:pPr>
              <w:rPr>
                <w:rFonts w:ascii="Times New Roman" w:hAnsi="Times New Roman" w:cs="Times New Roman"/>
              </w:rPr>
            </w:pPr>
          </w:p>
        </w:tc>
        <w:tc>
          <w:tcPr>
            <w:tcW w:w="851" w:type="dxa"/>
            <w:tcBorders>
              <w:left w:val="single" w:sz="4" w:space="0" w:color="auto"/>
            </w:tcBorders>
          </w:tcPr>
          <w:p w:rsidR="007314BB" w:rsidRPr="009C40F0" w:rsidRDefault="007314BB" w:rsidP="004B4ABF">
            <w:pPr>
              <w:rPr>
                <w:rFonts w:ascii="Times New Roman" w:hAnsi="Times New Roman" w:cs="Times New Roman"/>
              </w:rPr>
            </w:pPr>
            <w:r>
              <w:rPr>
                <w:rFonts w:ascii="Times New Roman" w:hAnsi="Times New Roman" w:cs="Times New Roman"/>
              </w:rPr>
              <w:lastRenderedPageBreak/>
              <w:t>05</w:t>
            </w:r>
            <w:r w:rsidRPr="009C40F0">
              <w:rPr>
                <w:rFonts w:ascii="Times New Roman" w:hAnsi="Times New Roman" w:cs="Times New Roman"/>
              </w:rPr>
              <w:t>.12</w:t>
            </w:r>
          </w:p>
          <w:p w:rsidR="007314BB" w:rsidRPr="009C40F0" w:rsidRDefault="007314BB" w:rsidP="004B4ABF">
            <w:pPr>
              <w:rPr>
                <w:rFonts w:ascii="Times New Roman" w:hAnsi="Times New Roman" w:cs="Times New Roman"/>
              </w:rPr>
            </w:pPr>
          </w:p>
        </w:tc>
        <w:tc>
          <w:tcPr>
            <w:tcW w:w="2268"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lastRenderedPageBreak/>
              <w:t>Практикум.</w:t>
            </w:r>
          </w:p>
        </w:tc>
        <w:tc>
          <w:tcPr>
            <w:tcW w:w="2835" w:type="dxa"/>
          </w:tcPr>
          <w:p w:rsidR="007314BB" w:rsidRPr="009C40F0" w:rsidRDefault="007314BB" w:rsidP="00ED4449">
            <w:pPr>
              <w:rPr>
                <w:rFonts w:ascii="Times New Roman" w:hAnsi="Times New Roman" w:cs="Times New Roman"/>
              </w:rPr>
            </w:pPr>
            <w:r w:rsidRPr="009C40F0">
              <w:rPr>
                <w:rFonts w:ascii="Times New Roman" w:hAnsi="Times New Roman" w:cs="Times New Roman"/>
                <w:sz w:val="20"/>
                <w:szCs w:val="20"/>
              </w:rPr>
              <w:t xml:space="preserve">Выполнение заданий предложенной проверочной </w:t>
            </w:r>
            <w:r w:rsidRPr="009C40F0">
              <w:rPr>
                <w:rFonts w:ascii="Times New Roman" w:hAnsi="Times New Roman" w:cs="Times New Roman"/>
                <w:sz w:val="20"/>
                <w:szCs w:val="20"/>
              </w:rPr>
              <w:lastRenderedPageBreak/>
              <w:t>работы</w:t>
            </w:r>
          </w:p>
        </w:tc>
        <w:tc>
          <w:tcPr>
            <w:tcW w:w="3827"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lastRenderedPageBreak/>
              <w:t xml:space="preserve">Повторить и обобщить знания учащихся о конструкциях, грамматически не связанных с предложением; формировать </w:t>
            </w:r>
            <w:r w:rsidRPr="009C40F0">
              <w:rPr>
                <w:rFonts w:ascii="Times New Roman" w:hAnsi="Times New Roman" w:cs="Times New Roman"/>
                <w:sz w:val="20"/>
                <w:szCs w:val="20"/>
              </w:rPr>
              <w:lastRenderedPageBreak/>
              <w:t xml:space="preserve">навыки грамотно пунктуационно оформлять указанные конструкции в </w:t>
            </w:r>
            <w:proofErr w:type="spellStart"/>
            <w:r w:rsidRPr="009C40F0">
              <w:rPr>
                <w:rFonts w:ascii="Times New Roman" w:hAnsi="Times New Roman" w:cs="Times New Roman"/>
                <w:sz w:val="20"/>
                <w:szCs w:val="20"/>
              </w:rPr>
              <w:t>письм</w:t>
            </w:r>
            <w:proofErr w:type="spellEnd"/>
            <w:r w:rsidRPr="009C40F0">
              <w:rPr>
                <w:rFonts w:ascii="Times New Roman" w:hAnsi="Times New Roman" w:cs="Times New Roman"/>
                <w:sz w:val="20"/>
                <w:szCs w:val="20"/>
              </w:rPr>
              <w:t>. речи.</w:t>
            </w:r>
          </w:p>
        </w:tc>
      </w:tr>
      <w:tr w:rsidR="007314BB" w:rsidRPr="009C40F0" w:rsidTr="00795D2A">
        <w:tc>
          <w:tcPr>
            <w:tcW w:w="707"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lastRenderedPageBreak/>
              <w:t>26</w:t>
            </w:r>
          </w:p>
        </w:tc>
        <w:tc>
          <w:tcPr>
            <w:tcW w:w="4255" w:type="dxa"/>
          </w:tcPr>
          <w:p w:rsidR="007314BB" w:rsidRPr="00C605A5" w:rsidRDefault="007314BB" w:rsidP="00ED4449">
            <w:pPr>
              <w:rPr>
                <w:rFonts w:ascii="Times New Roman" w:hAnsi="Times New Roman" w:cs="Times New Roman"/>
                <w:sz w:val="24"/>
                <w:szCs w:val="24"/>
              </w:rPr>
            </w:pPr>
            <w:r w:rsidRPr="00C605A5">
              <w:rPr>
                <w:rFonts w:ascii="Times New Roman" w:hAnsi="Times New Roman" w:cs="Times New Roman"/>
                <w:sz w:val="24"/>
                <w:szCs w:val="24"/>
              </w:rPr>
              <w:t>Слова-предложения и выделение междометий в речи.</w:t>
            </w:r>
          </w:p>
        </w:tc>
        <w:tc>
          <w:tcPr>
            <w:tcW w:w="850" w:type="dxa"/>
            <w:tcBorders>
              <w:right w:val="single" w:sz="4" w:space="0" w:color="auto"/>
            </w:tcBorders>
          </w:tcPr>
          <w:p w:rsidR="007314BB" w:rsidRPr="009C40F0" w:rsidRDefault="007314BB" w:rsidP="00795D2A">
            <w:pPr>
              <w:rPr>
                <w:rFonts w:ascii="Times New Roman" w:hAnsi="Times New Roman" w:cs="Times New Roman"/>
              </w:rPr>
            </w:pPr>
            <w:r>
              <w:rPr>
                <w:rFonts w:ascii="Times New Roman" w:hAnsi="Times New Roman" w:cs="Times New Roman"/>
              </w:rPr>
              <w:t>10</w:t>
            </w:r>
            <w:r w:rsidRPr="009C40F0">
              <w:rPr>
                <w:rFonts w:ascii="Times New Roman" w:hAnsi="Times New Roman" w:cs="Times New Roman"/>
              </w:rPr>
              <w:t>.12</w:t>
            </w:r>
          </w:p>
        </w:tc>
        <w:tc>
          <w:tcPr>
            <w:tcW w:w="851" w:type="dxa"/>
            <w:tcBorders>
              <w:left w:val="single" w:sz="4" w:space="0" w:color="auto"/>
            </w:tcBorders>
          </w:tcPr>
          <w:p w:rsidR="007314BB" w:rsidRPr="009C40F0" w:rsidRDefault="007314BB" w:rsidP="004B4ABF">
            <w:pPr>
              <w:rPr>
                <w:rFonts w:ascii="Times New Roman" w:hAnsi="Times New Roman" w:cs="Times New Roman"/>
              </w:rPr>
            </w:pPr>
            <w:r>
              <w:rPr>
                <w:rFonts w:ascii="Times New Roman" w:hAnsi="Times New Roman" w:cs="Times New Roman"/>
              </w:rPr>
              <w:t>10</w:t>
            </w:r>
            <w:r w:rsidRPr="009C40F0">
              <w:rPr>
                <w:rFonts w:ascii="Times New Roman" w:hAnsi="Times New Roman" w:cs="Times New Roman"/>
              </w:rPr>
              <w:t>.12</w:t>
            </w:r>
          </w:p>
        </w:tc>
        <w:tc>
          <w:tcPr>
            <w:tcW w:w="2268"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Практикум.</w:t>
            </w:r>
          </w:p>
        </w:tc>
        <w:tc>
          <w:tcPr>
            <w:tcW w:w="2835"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Выполнение заданий предложенной проверочной работы</w:t>
            </w:r>
          </w:p>
        </w:tc>
        <w:tc>
          <w:tcPr>
            <w:tcW w:w="3827"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 xml:space="preserve">Повторить и обобщить знания учащихся о конструкциях, грамматически не связанных с предложением; формировать навыки грамотно пунктуационно оформлять указанные конструкции в </w:t>
            </w:r>
            <w:proofErr w:type="spellStart"/>
            <w:r w:rsidRPr="009C40F0">
              <w:rPr>
                <w:rFonts w:ascii="Times New Roman" w:hAnsi="Times New Roman" w:cs="Times New Roman"/>
                <w:sz w:val="20"/>
                <w:szCs w:val="20"/>
              </w:rPr>
              <w:t>письм</w:t>
            </w:r>
            <w:proofErr w:type="spellEnd"/>
            <w:r w:rsidRPr="009C40F0">
              <w:rPr>
                <w:rFonts w:ascii="Times New Roman" w:hAnsi="Times New Roman" w:cs="Times New Roman"/>
                <w:sz w:val="20"/>
                <w:szCs w:val="20"/>
              </w:rPr>
              <w:t>. речи.</w:t>
            </w:r>
          </w:p>
        </w:tc>
      </w:tr>
      <w:tr w:rsidR="007314BB" w:rsidRPr="009C40F0" w:rsidTr="00795D2A">
        <w:tc>
          <w:tcPr>
            <w:tcW w:w="707"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27</w:t>
            </w:r>
          </w:p>
        </w:tc>
        <w:tc>
          <w:tcPr>
            <w:tcW w:w="4255" w:type="dxa"/>
          </w:tcPr>
          <w:p w:rsidR="007314BB" w:rsidRPr="00C605A5" w:rsidRDefault="007314BB" w:rsidP="00ED4449">
            <w:pPr>
              <w:rPr>
                <w:rFonts w:ascii="Times New Roman" w:hAnsi="Times New Roman" w:cs="Times New Roman"/>
                <w:sz w:val="24"/>
                <w:szCs w:val="24"/>
              </w:rPr>
            </w:pPr>
            <w:r w:rsidRPr="00C605A5">
              <w:rPr>
                <w:rFonts w:ascii="Times New Roman" w:hAnsi="Times New Roman" w:cs="Times New Roman"/>
                <w:sz w:val="24"/>
                <w:szCs w:val="24"/>
              </w:rPr>
              <w:t>Порядок слов в предложении.</w:t>
            </w:r>
          </w:p>
        </w:tc>
        <w:tc>
          <w:tcPr>
            <w:tcW w:w="850" w:type="dxa"/>
            <w:tcBorders>
              <w:right w:val="single" w:sz="4" w:space="0" w:color="auto"/>
            </w:tcBorders>
          </w:tcPr>
          <w:p w:rsidR="007314BB" w:rsidRPr="009C40F0" w:rsidRDefault="007314BB" w:rsidP="00ED4449">
            <w:pPr>
              <w:rPr>
                <w:rFonts w:ascii="Times New Roman" w:hAnsi="Times New Roman" w:cs="Times New Roman"/>
              </w:rPr>
            </w:pPr>
            <w:r w:rsidRPr="009C40F0">
              <w:rPr>
                <w:rFonts w:ascii="Times New Roman" w:hAnsi="Times New Roman" w:cs="Times New Roman"/>
              </w:rPr>
              <w:t>1</w:t>
            </w:r>
            <w:r>
              <w:rPr>
                <w:rFonts w:ascii="Times New Roman" w:hAnsi="Times New Roman" w:cs="Times New Roman"/>
              </w:rPr>
              <w:t>2</w:t>
            </w:r>
            <w:r w:rsidRPr="009C40F0">
              <w:rPr>
                <w:rFonts w:ascii="Times New Roman" w:hAnsi="Times New Roman" w:cs="Times New Roman"/>
              </w:rPr>
              <w:t>.12</w:t>
            </w:r>
          </w:p>
          <w:p w:rsidR="007314BB" w:rsidRPr="009C40F0" w:rsidRDefault="007314BB" w:rsidP="00ED4449">
            <w:pPr>
              <w:rPr>
                <w:rFonts w:ascii="Times New Roman" w:hAnsi="Times New Roman" w:cs="Times New Roman"/>
              </w:rPr>
            </w:pPr>
          </w:p>
        </w:tc>
        <w:tc>
          <w:tcPr>
            <w:tcW w:w="851" w:type="dxa"/>
            <w:tcBorders>
              <w:left w:val="single" w:sz="4" w:space="0" w:color="auto"/>
            </w:tcBorders>
          </w:tcPr>
          <w:p w:rsidR="007314BB" w:rsidRPr="009C40F0" w:rsidRDefault="007314BB" w:rsidP="004B4ABF">
            <w:pPr>
              <w:rPr>
                <w:rFonts w:ascii="Times New Roman" w:hAnsi="Times New Roman" w:cs="Times New Roman"/>
              </w:rPr>
            </w:pPr>
            <w:r w:rsidRPr="009C40F0">
              <w:rPr>
                <w:rFonts w:ascii="Times New Roman" w:hAnsi="Times New Roman" w:cs="Times New Roman"/>
              </w:rPr>
              <w:t>1</w:t>
            </w:r>
            <w:r>
              <w:rPr>
                <w:rFonts w:ascii="Times New Roman" w:hAnsi="Times New Roman" w:cs="Times New Roman"/>
              </w:rPr>
              <w:t>2</w:t>
            </w:r>
            <w:r w:rsidRPr="009C40F0">
              <w:rPr>
                <w:rFonts w:ascii="Times New Roman" w:hAnsi="Times New Roman" w:cs="Times New Roman"/>
              </w:rPr>
              <w:t>.12</w:t>
            </w:r>
          </w:p>
          <w:p w:rsidR="007314BB" w:rsidRPr="009C40F0" w:rsidRDefault="007314BB" w:rsidP="004B4ABF">
            <w:pPr>
              <w:rPr>
                <w:rFonts w:ascii="Times New Roman" w:hAnsi="Times New Roman" w:cs="Times New Roman"/>
              </w:rPr>
            </w:pPr>
          </w:p>
        </w:tc>
        <w:tc>
          <w:tcPr>
            <w:tcW w:w="2268"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Беседа.</w:t>
            </w:r>
          </w:p>
          <w:p w:rsidR="007314BB" w:rsidRPr="009C40F0" w:rsidRDefault="007314BB" w:rsidP="00ED4449">
            <w:pPr>
              <w:rPr>
                <w:rFonts w:ascii="Times New Roman" w:hAnsi="Times New Roman" w:cs="Times New Roman"/>
              </w:rPr>
            </w:pPr>
            <w:r w:rsidRPr="009C40F0">
              <w:rPr>
                <w:rFonts w:ascii="Times New Roman" w:hAnsi="Times New Roman" w:cs="Times New Roman"/>
                <w:sz w:val="20"/>
                <w:szCs w:val="20"/>
              </w:rPr>
              <w:t>Практическая работа.</w:t>
            </w:r>
          </w:p>
        </w:tc>
        <w:tc>
          <w:tcPr>
            <w:tcW w:w="2835" w:type="dxa"/>
          </w:tcPr>
          <w:p w:rsidR="007314BB" w:rsidRPr="009C40F0" w:rsidRDefault="007314BB" w:rsidP="00ED4449">
            <w:pPr>
              <w:rPr>
                <w:rFonts w:ascii="Times New Roman" w:hAnsi="Times New Roman" w:cs="Times New Roman"/>
              </w:rPr>
            </w:pPr>
            <w:r w:rsidRPr="009C40F0">
              <w:rPr>
                <w:rFonts w:ascii="Times New Roman" w:hAnsi="Times New Roman" w:cs="Times New Roman"/>
                <w:sz w:val="20"/>
                <w:szCs w:val="20"/>
              </w:rPr>
              <w:t>Повторение теоретического материала, работа по учебнику, по таблице. Анализ предложений</w:t>
            </w:r>
          </w:p>
        </w:tc>
        <w:tc>
          <w:tcPr>
            <w:tcW w:w="3827"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Раскрыть стилистические функции порядка слов в предложении</w:t>
            </w:r>
          </w:p>
        </w:tc>
      </w:tr>
      <w:tr w:rsidR="007314BB" w:rsidRPr="009C40F0" w:rsidTr="00795D2A">
        <w:tc>
          <w:tcPr>
            <w:tcW w:w="707"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28</w:t>
            </w:r>
          </w:p>
          <w:p w:rsidR="007314BB" w:rsidRPr="009C40F0" w:rsidRDefault="007314BB" w:rsidP="00ED4449">
            <w:pPr>
              <w:rPr>
                <w:rFonts w:ascii="Times New Roman" w:hAnsi="Times New Roman" w:cs="Times New Roman"/>
                <w:sz w:val="20"/>
                <w:szCs w:val="20"/>
              </w:rPr>
            </w:pPr>
          </w:p>
        </w:tc>
        <w:tc>
          <w:tcPr>
            <w:tcW w:w="4255" w:type="dxa"/>
          </w:tcPr>
          <w:p w:rsidR="007314BB" w:rsidRPr="00C605A5" w:rsidRDefault="007314BB" w:rsidP="00ED4449">
            <w:pPr>
              <w:rPr>
                <w:rFonts w:ascii="Times New Roman" w:hAnsi="Times New Roman" w:cs="Times New Roman"/>
                <w:sz w:val="24"/>
                <w:szCs w:val="24"/>
              </w:rPr>
            </w:pPr>
            <w:r w:rsidRPr="00C605A5">
              <w:rPr>
                <w:rFonts w:ascii="Times New Roman" w:hAnsi="Times New Roman" w:cs="Times New Roman"/>
                <w:b/>
                <w:sz w:val="24"/>
                <w:szCs w:val="24"/>
              </w:rPr>
              <w:t>Контрольная работа№2</w:t>
            </w:r>
            <w:r w:rsidRPr="00C605A5">
              <w:rPr>
                <w:rFonts w:ascii="Times New Roman" w:hAnsi="Times New Roman" w:cs="Times New Roman"/>
                <w:sz w:val="24"/>
                <w:szCs w:val="24"/>
              </w:rPr>
              <w:t xml:space="preserve"> по теме «Синтаксис и пунктуация»</w:t>
            </w:r>
          </w:p>
        </w:tc>
        <w:tc>
          <w:tcPr>
            <w:tcW w:w="850" w:type="dxa"/>
            <w:tcBorders>
              <w:right w:val="single" w:sz="4" w:space="0" w:color="auto"/>
            </w:tcBorders>
          </w:tcPr>
          <w:p w:rsidR="007314BB" w:rsidRPr="009C40F0" w:rsidRDefault="007314BB" w:rsidP="00795D2A">
            <w:pPr>
              <w:rPr>
                <w:rFonts w:ascii="Times New Roman" w:hAnsi="Times New Roman" w:cs="Times New Roman"/>
              </w:rPr>
            </w:pPr>
            <w:r>
              <w:rPr>
                <w:rFonts w:ascii="Times New Roman" w:hAnsi="Times New Roman" w:cs="Times New Roman"/>
              </w:rPr>
              <w:t>17.12</w:t>
            </w:r>
          </w:p>
        </w:tc>
        <w:tc>
          <w:tcPr>
            <w:tcW w:w="851" w:type="dxa"/>
            <w:tcBorders>
              <w:left w:val="single" w:sz="4" w:space="0" w:color="auto"/>
            </w:tcBorders>
          </w:tcPr>
          <w:p w:rsidR="007314BB" w:rsidRPr="009C40F0" w:rsidRDefault="007314BB" w:rsidP="004B4ABF">
            <w:pPr>
              <w:rPr>
                <w:rFonts w:ascii="Times New Roman" w:hAnsi="Times New Roman" w:cs="Times New Roman"/>
              </w:rPr>
            </w:pPr>
            <w:r>
              <w:rPr>
                <w:rFonts w:ascii="Times New Roman" w:hAnsi="Times New Roman" w:cs="Times New Roman"/>
              </w:rPr>
              <w:t>17.12</w:t>
            </w:r>
          </w:p>
        </w:tc>
        <w:tc>
          <w:tcPr>
            <w:tcW w:w="2268"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Контрольная работа</w:t>
            </w:r>
          </w:p>
        </w:tc>
        <w:tc>
          <w:tcPr>
            <w:tcW w:w="2835" w:type="dxa"/>
          </w:tcPr>
          <w:p w:rsidR="007314BB" w:rsidRPr="009C40F0" w:rsidRDefault="007314BB" w:rsidP="00ED4449">
            <w:pPr>
              <w:rPr>
                <w:rFonts w:ascii="Times New Roman" w:hAnsi="Times New Roman" w:cs="Times New Roman"/>
              </w:rPr>
            </w:pPr>
          </w:p>
        </w:tc>
        <w:tc>
          <w:tcPr>
            <w:tcW w:w="3827"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Проверить знания учащихся.</w:t>
            </w:r>
          </w:p>
        </w:tc>
      </w:tr>
      <w:tr w:rsidR="007314BB" w:rsidRPr="009C40F0" w:rsidTr="00795D2A">
        <w:tc>
          <w:tcPr>
            <w:tcW w:w="707" w:type="dxa"/>
          </w:tcPr>
          <w:p w:rsidR="007314BB" w:rsidRPr="009C40F0" w:rsidRDefault="007314BB" w:rsidP="00ED4449">
            <w:pPr>
              <w:rPr>
                <w:rFonts w:ascii="Times New Roman" w:hAnsi="Times New Roman" w:cs="Times New Roman"/>
                <w:sz w:val="20"/>
                <w:szCs w:val="20"/>
              </w:rPr>
            </w:pPr>
            <w:r w:rsidRPr="009C40F0">
              <w:rPr>
                <w:rFonts w:ascii="Times New Roman" w:hAnsi="Times New Roman" w:cs="Times New Roman"/>
                <w:sz w:val="20"/>
                <w:szCs w:val="20"/>
              </w:rPr>
              <w:t>29</w:t>
            </w:r>
          </w:p>
          <w:p w:rsidR="007314BB" w:rsidRPr="009C40F0" w:rsidRDefault="007314BB" w:rsidP="00ED4449">
            <w:pPr>
              <w:rPr>
                <w:rFonts w:ascii="Times New Roman" w:hAnsi="Times New Roman" w:cs="Times New Roman"/>
                <w:sz w:val="20"/>
                <w:szCs w:val="20"/>
              </w:rPr>
            </w:pPr>
          </w:p>
        </w:tc>
        <w:tc>
          <w:tcPr>
            <w:tcW w:w="4255" w:type="dxa"/>
          </w:tcPr>
          <w:p w:rsidR="007314BB" w:rsidRPr="00C605A5" w:rsidRDefault="007314BB" w:rsidP="00ED4449">
            <w:pPr>
              <w:rPr>
                <w:rFonts w:ascii="Times New Roman" w:hAnsi="Times New Roman" w:cs="Times New Roman"/>
                <w:sz w:val="24"/>
                <w:szCs w:val="24"/>
              </w:rPr>
            </w:pPr>
            <w:r w:rsidRPr="00C605A5">
              <w:rPr>
                <w:rFonts w:ascii="Times New Roman" w:hAnsi="Times New Roman" w:cs="Times New Roman"/>
                <w:sz w:val="24"/>
                <w:szCs w:val="24"/>
              </w:rPr>
              <w:t xml:space="preserve"> Анализ контрольной работы</w:t>
            </w:r>
          </w:p>
          <w:p w:rsidR="007314BB" w:rsidRPr="00C605A5" w:rsidRDefault="007314BB" w:rsidP="00ED4449">
            <w:pPr>
              <w:rPr>
                <w:rFonts w:ascii="Times New Roman" w:hAnsi="Times New Roman" w:cs="Times New Roman"/>
                <w:sz w:val="24"/>
                <w:szCs w:val="24"/>
              </w:rPr>
            </w:pPr>
          </w:p>
        </w:tc>
        <w:tc>
          <w:tcPr>
            <w:tcW w:w="850" w:type="dxa"/>
            <w:tcBorders>
              <w:right w:val="single" w:sz="4" w:space="0" w:color="auto"/>
            </w:tcBorders>
          </w:tcPr>
          <w:p w:rsidR="007314BB" w:rsidRPr="009C40F0" w:rsidRDefault="007314BB" w:rsidP="00ED4449">
            <w:pPr>
              <w:rPr>
                <w:rFonts w:ascii="Times New Roman" w:hAnsi="Times New Roman" w:cs="Times New Roman"/>
              </w:rPr>
            </w:pPr>
            <w:r>
              <w:rPr>
                <w:rFonts w:ascii="Times New Roman" w:hAnsi="Times New Roman" w:cs="Times New Roman"/>
              </w:rPr>
              <w:t>19</w:t>
            </w:r>
            <w:r w:rsidRPr="009C40F0">
              <w:rPr>
                <w:rFonts w:ascii="Times New Roman" w:hAnsi="Times New Roman" w:cs="Times New Roman"/>
              </w:rPr>
              <w:t>.12</w:t>
            </w:r>
          </w:p>
        </w:tc>
        <w:tc>
          <w:tcPr>
            <w:tcW w:w="851" w:type="dxa"/>
            <w:tcBorders>
              <w:left w:val="single" w:sz="4" w:space="0" w:color="auto"/>
            </w:tcBorders>
          </w:tcPr>
          <w:p w:rsidR="007314BB" w:rsidRPr="009C40F0" w:rsidRDefault="007314BB" w:rsidP="004B4ABF">
            <w:pPr>
              <w:rPr>
                <w:rFonts w:ascii="Times New Roman" w:hAnsi="Times New Roman" w:cs="Times New Roman"/>
              </w:rPr>
            </w:pPr>
            <w:r>
              <w:rPr>
                <w:rFonts w:ascii="Times New Roman" w:hAnsi="Times New Roman" w:cs="Times New Roman"/>
              </w:rPr>
              <w:t>19</w:t>
            </w:r>
            <w:r w:rsidRPr="009C40F0">
              <w:rPr>
                <w:rFonts w:ascii="Times New Roman" w:hAnsi="Times New Roman" w:cs="Times New Roman"/>
              </w:rPr>
              <w:t>.12</w:t>
            </w:r>
          </w:p>
        </w:tc>
        <w:tc>
          <w:tcPr>
            <w:tcW w:w="2268" w:type="dxa"/>
          </w:tcPr>
          <w:p w:rsidR="007314BB" w:rsidRPr="009C40F0" w:rsidRDefault="007314BB" w:rsidP="00ED4449">
            <w:pPr>
              <w:rPr>
                <w:rFonts w:ascii="Times New Roman" w:hAnsi="Times New Roman" w:cs="Times New Roman"/>
                <w:sz w:val="20"/>
                <w:szCs w:val="20"/>
              </w:rPr>
            </w:pPr>
          </w:p>
        </w:tc>
        <w:tc>
          <w:tcPr>
            <w:tcW w:w="2835" w:type="dxa"/>
          </w:tcPr>
          <w:p w:rsidR="007314BB" w:rsidRPr="009C40F0" w:rsidRDefault="007314BB" w:rsidP="00ED4449">
            <w:pPr>
              <w:rPr>
                <w:rFonts w:ascii="Times New Roman" w:hAnsi="Times New Roman" w:cs="Times New Roman"/>
              </w:rPr>
            </w:pPr>
          </w:p>
        </w:tc>
        <w:tc>
          <w:tcPr>
            <w:tcW w:w="3827" w:type="dxa"/>
          </w:tcPr>
          <w:p w:rsidR="007314BB" w:rsidRPr="009C40F0" w:rsidRDefault="007314BB" w:rsidP="00ED4449">
            <w:pPr>
              <w:rPr>
                <w:rFonts w:ascii="Times New Roman" w:hAnsi="Times New Roman" w:cs="Times New Roman"/>
                <w:sz w:val="20"/>
                <w:szCs w:val="20"/>
              </w:rPr>
            </w:pP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30</w:t>
            </w:r>
          </w:p>
        </w:tc>
        <w:tc>
          <w:tcPr>
            <w:tcW w:w="4255" w:type="dxa"/>
          </w:tcPr>
          <w:p w:rsidR="007314BB" w:rsidRPr="00C605A5" w:rsidRDefault="007314BB" w:rsidP="004D4020">
            <w:pPr>
              <w:rPr>
                <w:rFonts w:ascii="Times New Roman" w:hAnsi="Times New Roman" w:cs="Times New Roman"/>
                <w:b/>
                <w:sz w:val="24"/>
                <w:szCs w:val="24"/>
              </w:rPr>
            </w:pPr>
            <w:r w:rsidRPr="00C605A5">
              <w:rPr>
                <w:rFonts w:ascii="Times New Roman" w:hAnsi="Times New Roman" w:cs="Times New Roman"/>
                <w:b/>
                <w:sz w:val="24"/>
                <w:szCs w:val="24"/>
              </w:rPr>
              <w:t>Итоговая работа за 1-е полугодие</w:t>
            </w:r>
          </w:p>
        </w:tc>
        <w:tc>
          <w:tcPr>
            <w:tcW w:w="850" w:type="dxa"/>
            <w:tcBorders>
              <w:right w:val="single" w:sz="4" w:space="0" w:color="auto"/>
            </w:tcBorders>
          </w:tcPr>
          <w:p w:rsidR="007314BB" w:rsidRPr="009C40F0" w:rsidRDefault="007314BB" w:rsidP="00795D2A">
            <w:pPr>
              <w:rPr>
                <w:rFonts w:ascii="Times New Roman" w:hAnsi="Times New Roman" w:cs="Times New Roman"/>
              </w:rPr>
            </w:pPr>
            <w:r w:rsidRPr="009C40F0">
              <w:rPr>
                <w:rFonts w:ascii="Times New Roman" w:hAnsi="Times New Roman" w:cs="Times New Roman"/>
              </w:rPr>
              <w:t>2</w:t>
            </w:r>
            <w:r>
              <w:rPr>
                <w:rFonts w:ascii="Times New Roman" w:hAnsi="Times New Roman" w:cs="Times New Roman"/>
              </w:rPr>
              <w:t>4</w:t>
            </w:r>
            <w:r w:rsidRPr="009C40F0">
              <w:rPr>
                <w:rFonts w:ascii="Times New Roman" w:hAnsi="Times New Roman" w:cs="Times New Roman"/>
              </w:rPr>
              <w:t>.12</w:t>
            </w:r>
          </w:p>
        </w:tc>
        <w:tc>
          <w:tcPr>
            <w:tcW w:w="851" w:type="dxa"/>
            <w:tcBorders>
              <w:left w:val="single" w:sz="4" w:space="0" w:color="auto"/>
            </w:tcBorders>
          </w:tcPr>
          <w:p w:rsidR="007314BB" w:rsidRPr="009C40F0" w:rsidRDefault="007314BB" w:rsidP="004B4ABF">
            <w:pPr>
              <w:rPr>
                <w:rFonts w:ascii="Times New Roman" w:hAnsi="Times New Roman" w:cs="Times New Roman"/>
              </w:rPr>
            </w:pPr>
            <w:r w:rsidRPr="009C40F0">
              <w:rPr>
                <w:rFonts w:ascii="Times New Roman" w:hAnsi="Times New Roman" w:cs="Times New Roman"/>
              </w:rPr>
              <w:t>2</w:t>
            </w:r>
            <w:r>
              <w:rPr>
                <w:rFonts w:ascii="Times New Roman" w:hAnsi="Times New Roman" w:cs="Times New Roman"/>
              </w:rPr>
              <w:t>4</w:t>
            </w:r>
            <w:r w:rsidRPr="009C40F0">
              <w:rPr>
                <w:rFonts w:ascii="Times New Roman" w:hAnsi="Times New Roman" w:cs="Times New Roman"/>
              </w:rPr>
              <w:t>.12</w:t>
            </w:r>
          </w:p>
        </w:tc>
        <w:tc>
          <w:tcPr>
            <w:tcW w:w="2268" w:type="dxa"/>
          </w:tcPr>
          <w:p w:rsidR="007314BB" w:rsidRPr="009C40F0" w:rsidRDefault="007314BB" w:rsidP="004D4020">
            <w:pPr>
              <w:rPr>
                <w:rFonts w:ascii="Times New Roman" w:hAnsi="Times New Roman" w:cs="Times New Roman"/>
              </w:rPr>
            </w:pPr>
          </w:p>
        </w:tc>
        <w:tc>
          <w:tcPr>
            <w:tcW w:w="2835" w:type="dxa"/>
          </w:tcPr>
          <w:p w:rsidR="007314BB" w:rsidRPr="009C40F0" w:rsidRDefault="007314BB" w:rsidP="004D4020">
            <w:pPr>
              <w:rPr>
                <w:rFonts w:ascii="Times New Roman" w:hAnsi="Times New Roman" w:cs="Times New Roman"/>
              </w:rPr>
            </w:pPr>
          </w:p>
        </w:tc>
        <w:tc>
          <w:tcPr>
            <w:tcW w:w="3827" w:type="dxa"/>
          </w:tcPr>
          <w:p w:rsidR="007314BB" w:rsidRPr="009C40F0" w:rsidRDefault="007314BB" w:rsidP="004D4020">
            <w:pPr>
              <w:rPr>
                <w:rFonts w:ascii="Times New Roman" w:hAnsi="Times New Roman" w:cs="Times New Roman"/>
              </w:rPr>
            </w:pPr>
          </w:p>
        </w:tc>
      </w:tr>
      <w:tr w:rsidR="007314BB" w:rsidRPr="009C40F0" w:rsidTr="00795D2A">
        <w:trPr>
          <w:trHeight w:val="1010"/>
        </w:trPr>
        <w:tc>
          <w:tcPr>
            <w:tcW w:w="707" w:type="dxa"/>
          </w:tcPr>
          <w:p w:rsidR="007314BB" w:rsidRPr="009C40F0" w:rsidRDefault="007314BB" w:rsidP="004D4020">
            <w:pPr>
              <w:rPr>
                <w:rFonts w:ascii="Times New Roman" w:hAnsi="Times New Roman" w:cs="Times New Roman"/>
                <w:sz w:val="20"/>
                <w:szCs w:val="20"/>
              </w:rPr>
            </w:pPr>
          </w:p>
        </w:tc>
        <w:tc>
          <w:tcPr>
            <w:tcW w:w="4255" w:type="dxa"/>
          </w:tcPr>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b/>
                <w:sz w:val="24"/>
                <w:szCs w:val="24"/>
              </w:rPr>
              <w:t>Публицистический стиль  речи – 9 час</w:t>
            </w:r>
          </w:p>
        </w:tc>
        <w:tc>
          <w:tcPr>
            <w:tcW w:w="850" w:type="dxa"/>
            <w:tcBorders>
              <w:right w:val="single" w:sz="4" w:space="0" w:color="auto"/>
            </w:tcBorders>
          </w:tcPr>
          <w:p w:rsidR="007314BB" w:rsidRPr="009C40F0" w:rsidRDefault="007314BB" w:rsidP="004D4020">
            <w:pPr>
              <w:rPr>
                <w:rFonts w:ascii="Times New Roman" w:hAnsi="Times New Roman" w:cs="Times New Roman"/>
              </w:rPr>
            </w:pPr>
          </w:p>
        </w:tc>
        <w:tc>
          <w:tcPr>
            <w:tcW w:w="851" w:type="dxa"/>
            <w:tcBorders>
              <w:left w:val="single" w:sz="4" w:space="0" w:color="auto"/>
            </w:tcBorders>
          </w:tcPr>
          <w:p w:rsidR="007314BB" w:rsidRPr="009C40F0" w:rsidRDefault="007314BB" w:rsidP="004B4ABF">
            <w:pPr>
              <w:rPr>
                <w:rFonts w:ascii="Times New Roman" w:hAnsi="Times New Roman" w:cs="Times New Roman"/>
              </w:rPr>
            </w:pPr>
          </w:p>
        </w:tc>
        <w:tc>
          <w:tcPr>
            <w:tcW w:w="2268" w:type="dxa"/>
          </w:tcPr>
          <w:p w:rsidR="007314BB" w:rsidRPr="009C40F0" w:rsidRDefault="007314BB" w:rsidP="004D4020">
            <w:pPr>
              <w:rPr>
                <w:rFonts w:ascii="Times New Roman" w:hAnsi="Times New Roman" w:cs="Times New Roman"/>
                <w:sz w:val="20"/>
                <w:szCs w:val="20"/>
              </w:rPr>
            </w:pPr>
          </w:p>
        </w:tc>
        <w:tc>
          <w:tcPr>
            <w:tcW w:w="2835" w:type="dxa"/>
          </w:tcPr>
          <w:p w:rsidR="007314BB" w:rsidRPr="009C40F0" w:rsidRDefault="007314BB" w:rsidP="004D4020">
            <w:pPr>
              <w:widowControl w:val="0"/>
              <w:jc w:val="both"/>
              <w:rPr>
                <w:rFonts w:ascii="Times New Roman" w:hAnsi="Times New Roman" w:cs="Times New Roman"/>
              </w:rPr>
            </w:pPr>
          </w:p>
        </w:tc>
        <w:tc>
          <w:tcPr>
            <w:tcW w:w="3827" w:type="dxa"/>
          </w:tcPr>
          <w:p w:rsidR="007314BB" w:rsidRPr="009C40F0" w:rsidRDefault="007314BB" w:rsidP="004D4020">
            <w:pPr>
              <w:rPr>
                <w:rFonts w:ascii="Times New Roman" w:hAnsi="Times New Roman" w:cs="Times New Roman"/>
                <w:sz w:val="20"/>
                <w:szCs w:val="20"/>
              </w:rPr>
            </w:pPr>
          </w:p>
        </w:tc>
      </w:tr>
      <w:tr w:rsidR="007314BB" w:rsidRPr="009C40F0" w:rsidTr="00795D2A">
        <w:trPr>
          <w:trHeight w:val="1412"/>
        </w:trPr>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31</w:t>
            </w:r>
          </w:p>
        </w:tc>
        <w:tc>
          <w:tcPr>
            <w:tcW w:w="4255" w:type="dxa"/>
          </w:tcPr>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Особенности публицистического стиля.</w:t>
            </w:r>
          </w:p>
        </w:tc>
        <w:tc>
          <w:tcPr>
            <w:tcW w:w="850" w:type="dxa"/>
            <w:tcBorders>
              <w:right w:val="single" w:sz="4" w:space="0" w:color="auto"/>
            </w:tcBorders>
          </w:tcPr>
          <w:p w:rsidR="007314BB" w:rsidRPr="009C40F0" w:rsidRDefault="007314BB" w:rsidP="00795D2A">
            <w:pPr>
              <w:rPr>
                <w:rFonts w:ascii="Times New Roman" w:hAnsi="Times New Roman" w:cs="Times New Roman"/>
              </w:rPr>
            </w:pPr>
            <w:r w:rsidRPr="009C40F0">
              <w:rPr>
                <w:rFonts w:ascii="Times New Roman" w:hAnsi="Times New Roman" w:cs="Times New Roman"/>
              </w:rPr>
              <w:t>2</w:t>
            </w:r>
            <w:r>
              <w:rPr>
                <w:rFonts w:ascii="Times New Roman" w:hAnsi="Times New Roman" w:cs="Times New Roman"/>
              </w:rPr>
              <w:t>6</w:t>
            </w:r>
            <w:r w:rsidRPr="009C40F0">
              <w:rPr>
                <w:rFonts w:ascii="Times New Roman" w:hAnsi="Times New Roman" w:cs="Times New Roman"/>
              </w:rPr>
              <w:t>.12</w:t>
            </w:r>
          </w:p>
        </w:tc>
        <w:tc>
          <w:tcPr>
            <w:tcW w:w="851" w:type="dxa"/>
            <w:tcBorders>
              <w:left w:val="single" w:sz="4" w:space="0" w:color="auto"/>
            </w:tcBorders>
          </w:tcPr>
          <w:p w:rsidR="007314BB" w:rsidRPr="009C40F0" w:rsidRDefault="007314BB" w:rsidP="004B4ABF">
            <w:pPr>
              <w:rPr>
                <w:rFonts w:ascii="Times New Roman" w:hAnsi="Times New Roman" w:cs="Times New Roman"/>
              </w:rPr>
            </w:pPr>
            <w:r w:rsidRPr="009C40F0">
              <w:rPr>
                <w:rFonts w:ascii="Times New Roman" w:hAnsi="Times New Roman" w:cs="Times New Roman"/>
              </w:rPr>
              <w:t>2</w:t>
            </w:r>
            <w:r>
              <w:rPr>
                <w:rFonts w:ascii="Times New Roman" w:hAnsi="Times New Roman" w:cs="Times New Roman"/>
              </w:rPr>
              <w:t>6</w:t>
            </w:r>
            <w:r w:rsidRPr="009C40F0">
              <w:rPr>
                <w:rFonts w:ascii="Times New Roman" w:hAnsi="Times New Roman" w:cs="Times New Roman"/>
              </w:rPr>
              <w:t>.12</w:t>
            </w:r>
          </w:p>
        </w:tc>
        <w:tc>
          <w:tcPr>
            <w:tcW w:w="2268"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Беседа.</w:t>
            </w:r>
          </w:p>
        </w:tc>
        <w:tc>
          <w:tcPr>
            <w:tcW w:w="2835" w:type="dxa"/>
          </w:tcPr>
          <w:p w:rsidR="007314BB" w:rsidRPr="009C40F0" w:rsidRDefault="007314BB" w:rsidP="004D4020">
            <w:pPr>
              <w:widowControl w:val="0"/>
              <w:jc w:val="both"/>
              <w:rPr>
                <w:rFonts w:ascii="Times New Roman" w:hAnsi="Times New Roman" w:cs="Times New Roman"/>
              </w:rPr>
            </w:pPr>
            <w:r w:rsidRPr="009C40F0">
              <w:rPr>
                <w:rFonts w:ascii="Times New Roman" w:hAnsi="Times New Roman" w:cs="Times New Roman"/>
                <w:sz w:val="20"/>
                <w:szCs w:val="20"/>
              </w:rPr>
              <w:t xml:space="preserve"> Лингвистический анализ языковых явлений и  текстов различных функциональных стилей и разновидностей языка</w:t>
            </w:r>
            <w:r w:rsidRPr="009C40F0">
              <w:rPr>
                <w:rFonts w:ascii="Times New Roman" w:hAnsi="Times New Roman" w:cs="Times New Roman"/>
              </w:rPr>
              <w:t>;</w:t>
            </w:r>
          </w:p>
        </w:tc>
        <w:tc>
          <w:tcPr>
            <w:tcW w:w="382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Обобщить и углубить знания по теме «Публицистический стиль речи»; закрепить навыки правописания.</w:t>
            </w: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lastRenderedPageBreak/>
              <w:t>32</w:t>
            </w:r>
          </w:p>
          <w:p w:rsidR="007314BB" w:rsidRPr="009C40F0" w:rsidRDefault="007314BB" w:rsidP="004D4020">
            <w:pPr>
              <w:rPr>
                <w:rFonts w:ascii="Times New Roman" w:hAnsi="Times New Roman" w:cs="Times New Roman"/>
                <w:sz w:val="20"/>
                <w:szCs w:val="20"/>
              </w:rPr>
            </w:pPr>
          </w:p>
        </w:tc>
        <w:tc>
          <w:tcPr>
            <w:tcW w:w="4255" w:type="dxa"/>
          </w:tcPr>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Особенности публицистического стиля и используемые в нем средства эмоциональной выразительности.</w:t>
            </w:r>
          </w:p>
        </w:tc>
        <w:tc>
          <w:tcPr>
            <w:tcW w:w="850" w:type="dxa"/>
            <w:tcBorders>
              <w:right w:val="single" w:sz="4" w:space="0" w:color="auto"/>
            </w:tcBorders>
          </w:tcPr>
          <w:p w:rsidR="007314BB" w:rsidRPr="009C40F0" w:rsidRDefault="007314BB" w:rsidP="004D4020">
            <w:pPr>
              <w:rPr>
                <w:rFonts w:ascii="Times New Roman" w:hAnsi="Times New Roman" w:cs="Times New Roman"/>
              </w:rPr>
            </w:pPr>
            <w:r w:rsidRPr="009C40F0">
              <w:rPr>
                <w:rFonts w:ascii="Times New Roman" w:hAnsi="Times New Roman" w:cs="Times New Roman"/>
              </w:rPr>
              <w:t>0</w:t>
            </w:r>
            <w:r>
              <w:rPr>
                <w:rFonts w:ascii="Times New Roman" w:hAnsi="Times New Roman" w:cs="Times New Roman"/>
              </w:rPr>
              <w:t>9</w:t>
            </w:r>
            <w:r w:rsidRPr="009C40F0">
              <w:rPr>
                <w:rFonts w:ascii="Times New Roman" w:hAnsi="Times New Roman" w:cs="Times New Roman"/>
              </w:rPr>
              <w:t>.01</w:t>
            </w:r>
          </w:p>
          <w:p w:rsidR="007314BB" w:rsidRPr="009C40F0" w:rsidRDefault="007314BB" w:rsidP="004D4020">
            <w:pPr>
              <w:rPr>
                <w:rFonts w:ascii="Times New Roman" w:hAnsi="Times New Roman" w:cs="Times New Roman"/>
              </w:rPr>
            </w:pPr>
          </w:p>
        </w:tc>
        <w:tc>
          <w:tcPr>
            <w:tcW w:w="851" w:type="dxa"/>
            <w:tcBorders>
              <w:left w:val="single" w:sz="4" w:space="0" w:color="auto"/>
            </w:tcBorders>
          </w:tcPr>
          <w:p w:rsidR="007314BB" w:rsidRPr="009C40F0" w:rsidRDefault="007314BB" w:rsidP="004B4ABF">
            <w:pPr>
              <w:rPr>
                <w:rFonts w:ascii="Times New Roman" w:hAnsi="Times New Roman" w:cs="Times New Roman"/>
              </w:rPr>
            </w:pPr>
            <w:r w:rsidRPr="009C40F0">
              <w:rPr>
                <w:rFonts w:ascii="Times New Roman" w:hAnsi="Times New Roman" w:cs="Times New Roman"/>
              </w:rPr>
              <w:t>0</w:t>
            </w:r>
            <w:r>
              <w:rPr>
                <w:rFonts w:ascii="Times New Roman" w:hAnsi="Times New Roman" w:cs="Times New Roman"/>
              </w:rPr>
              <w:t>9</w:t>
            </w:r>
            <w:r w:rsidRPr="009C40F0">
              <w:rPr>
                <w:rFonts w:ascii="Times New Roman" w:hAnsi="Times New Roman" w:cs="Times New Roman"/>
              </w:rPr>
              <w:t>.01</w:t>
            </w:r>
          </w:p>
          <w:p w:rsidR="007314BB" w:rsidRPr="009C40F0" w:rsidRDefault="007314BB" w:rsidP="004B4ABF">
            <w:pPr>
              <w:rPr>
                <w:rFonts w:ascii="Times New Roman" w:hAnsi="Times New Roman" w:cs="Times New Roman"/>
              </w:rPr>
            </w:pPr>
          </w:p>
        </w:tc>
        <w:tc>
          <w:tcPr>
            <w:tcW w:w="2268" w:type="dxa"/>
          </w:tcPr>
          <w:p w:rsidR="007314BB" w:rsidRPr="009C40F0" w:rsidRDefault="007314BB" w:rsidP="004D4020">
            <w:pPr>
              <w:rPr>
                <w:rFonts w:ascii="Times New Roman" w:hAnsi="Times New Roman" w:cs="Times New Roman"/>
              </w:rPr>
            </w:pPr>
            <w:r w:rsidRPr="009C40F0">
              <w:rPr>
                <w:rFonts w:ascii="Times New Roman" w:hAnsi="Times New Roman" w:cs="Times New Roman"/>
                <w:sz w:val="20"/>
                <w:szCs w:val="20"/>
              </w:rPr>
              <w:t>Рассказ учителя и учащихся</w:t>
            </w:r>
            <w:r w:rsidRPr="009C40F0">
              <w:rPr>
                <w:rFonts w:ascii="Times New Roman" w:hAnsi="Times New Roman" w:cs="Times New Roman"/>
              </w:rPr>
              <w:t>.</w:t>
            </w:r>
          </w:p>
        </w:tc>
        <w:tc>
          <w:tcPr>
            <w:tcW w:w="2835" w:type="dxa"/>
          </w:tcPr>
          <w:p w:rsidR="007314BB" w:rsidRPr="009C40F0" w:rsidRDefault="007314BB" w:rsidP="004D4020">
            <w:pPr>
              <w:widowControl w:val="0"/>
              <w:jc w:val="both"/>
              <w:rPr>
                <w:rFonts w:ascii="Times New Roman" w:hAnsi="Times New Roman" w:cs="Times New Roman"/>
                <w:sz w:val="20"/>
                <w:szCs w:val="20"/>
              </w:rPr>
            </w:pPr>
            <w:proofErr w:type="spellStart"/>
            <w:r w:rsidRPr="009C40F0">
              <w:rPr>
                <w:rFonts w:ascii="Times New Roman" w:hAnsi="Times New Roman" w:cs="Times New Roman"/>
                <w:sz w:val="20"/>
                <w:szCs w:val="20"/>
              </w:rPr>
              <w:t>Взаиморецензирование</w:t>
            </w:r>
            <w:proofErr w:type="spellEnd"/>
            <w:r w:rsidRPr="009C40F0">
              <w:rPr>
                <w:rFonts w:ascii="Times New Roman" w:hAnsi="Times New Roman" w:cs="Times New Roman"/>
                <w:sz w:val="20"/>
                <w:szCs w:val="20"/>
              </w:rPr>
              <w:t>.</w:t>
            </w:r>
          </w:p>
          <w:p w:rsidR="007314BB" w:rsidRPr="009C40F0" w:rsidRDefault="007314BB" w:rsidP="004D4020">
            <w:pPr>
              <w:rPr>
                <w:rFonts w:ascii="Times New Roman" w:hAnsi="Times New Roman" w:cs="Times New Roman"/>
                <w:sz w:val="20"/>
                <w:szCs w:val="20"/>
              </w:rPr>
            </w:pPr>
          </w:p>
        </w:tc>
        <w:tc>
          <w:tcPr>
            <w:tcW w:w="382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Развивать умение пользоваться общественно-политической лексикой, средствами публицистического стиля, эмоционального воздействия на слушателя, читателя.</w:t>
            </w: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33</w:t>
            </w:r>
          </w:p>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34</w:t>
            </w:r>
          </w:p>
        </w:tc>
        <w:tc>
          <w:tcPr>
            <w:tcW w:w="4255" w:type="dxa"/>
          </w:tcPr>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Жанры публицистического стиля. Путевой очерк, портретный очерк, проблемный очерк</w:t>
            </w:r>
            <w:r>
              <w:rPr>
                <w:rFonts w:ascii="Times New Roman" w:hAnsi="Times New Roman" w:cs="Times New Roman"/>
                <w:sz w:val="24"/>
                <w:szCs w:val="24"/>
              </w:rPr>
              <w:t>.</w:t>
            </w:r>
          </w:p>
        </w:tc>
        <w:tc>
          <w:tcPr>
            <w:tcW w:w="850" w:type="dxa"/>
            <w:tcBorders>
              <w:right w:val="single" w:sz="4" w:space="0" w:color="auto"/>
            </w:tcBorders>
          </w:tcPr>
          <w:p w:rsidR="007314BB" w:rsidRDefault="007314BB" w:rsidP="004D4020">
            <w:pPr>
              <w:rPr>
                <w:rFonts w:ascii="Times New Roman" w:hAnsi="Times New Roman" w:cs="Times New Roman"/>
              </w:rPr>
            </w:pPr>
            <w:r w:rsidRPr="009C40F0">
              <w:rPr>
                <w:rFonts w:ascii="Times New Roman" w:hAnsi="Times New Roman" w:cs="Times New Roman"/>
              </w:rPr>
              <w:t>1</w:t>
            </w:r>
            <w:r>
              <w:rPr>
                <w:rFonts w:ascii="Times New Roman" w:hAnsi="Times New Roman" w:cs="Times New Roman"/>
              </w:rPr>
              <w:t>4</w:t>
            </w:r>
            <w:r w:rsidRPr="009C40F0">
              <w:rPr>
                <w:rFonts w:ascii="Times New Roman" w:hAnsi="Times New Roman" w:cs="Times New Roman"/>
              </w:rPr>
              <w:t>.01</w:t>
            </w:r>
          </w:p>
          <w:p w:rsidR="007314BB" w:rsidRPr="009C40F0" w:rsidRDefault="007314BB" w:rsidP="00795D2A">
            <w:pPr>
              <w:rPr>
                <w:rFonts w:ascii="Times New Roman" w:hAnsi="Times New Roman" w:cs="Times New Roman"/>
              </w:rPr>
            </w:pPr>
            <w:r w:rsidRPr="009C40F0">
              <w:rPr>
                <w:rFonts w:ascii="Times New Roman" w:hAnsi="Times New Roman" w:cs="Times New Roman"/>
              </w:rPr>
              <w:t>1</w:t>
            </w:r>
            <w:r>
              <w:rPr>
                <w:rFonts w:ascii="Times New Roman" w:hAnsi="Times New Roman" w:cs="Times New Roman"/>
              </w:rPr>
              <w:t>6</w:t>
            </w:r>
            <w:r w:rsidRPr="009C40F0">
              <w:rPr>
                <w:rFonts w:ascii="Times New Roman" w:hAnsi="Times New Roman" w:cs="Times New Roman"/>
              </w:rPr>
              <w:t>.01</w:t>
            </w:r>
          </w:p>
        </w:tc>
        <w:tc>
          <w:tcPr>
            <w:tcW w:w="851" w:type="dxa"/>
            <w:tcBorders>
              <w:left w:val="single" w:sz="4" w:space="0" w:color="auto"/>
            </w:tcBorders>
          </w:tcPr>
          <w:p w:rsidR="007314BB" w:rsidRDefault="007314BB" w:rsidP="004B4ABF">
            <w:pPr>
              <w:rPr>
                <w:rFonts w:ascii="Times New Roman" w:hAnsi="Times New Roman" w:cs="Times New Roman"/>
              </w:rPr>
            </w:pPr>
            <w:r w:rsidRPr="009C40F0">
              <w:rPr>
                <w:rFonts w:ascii="Times New Roman" w:hAnsi="Times New Roman" w:cs="Times New Roman"/>
              </w:rPr>
              <w:t>1</w:t>
            </w:r>
            <w:r>
              <w:rPr>
                <w:rFonts w:ascii="Times New Roman" w:hAnsi="Times New Roman" w:cs="Times New Roman"/>
              </w:rPr>
              <w:t>4</w:t>
            </w:r>
            <w:r w:rsidRPr="009C40F0">
              <w:rPr>
                <w:rFonts w:ascii="Times New Roman" w:hAnsi="Times New Roman" w:cs="Times New Roman"/>
              </w:rPr>
              <w:t>.01</w:t>
            </w:r>
          </w:p>
          <w:p w:rsidR="007314BB" w:rsidRPr="009C40F0" w:rsidRDefault="007314BB" w:rsidP="004B4ABF">
            <w:pPr>
              <w:rPr>
                <w:rFonts w:ascii="Times New Roman" w:hAnsi="Times New Roman" w:cs="Times New Roman"/>
              </w:rPr>
            </w:pPr>
            <w:r w:rsidRPr="009C40F0">
              <w:rPr>
                <w:rFonts w:ascii="Times New Roman" w:hAnsi="Times New Roman" w:cs="Times New Roman"/>
              </w:rPr>
              <w:t>1</w:t>
            </w:r>
            <w:r>
              <w:rPr>
                <w:rFonts w:ascii="Times New Roman" w:hAnsi="Times New Roman" w:cs="Times New Roman"/>
              </w:rPr>
              <w:t>6</w:t>
            </w:r>
            <w:r w:rsidRPr="009C40F0">
              <w:rPr>
                <w:rFonts w:ascii="Times New Roman" w:hAnsi="Times New Roman" w:cs="Times New Roman"/>
              </w:rPr>
              <w:t>.01</w:t>
            </w:r>
          </w:p>
        </w:tc>
        <w:tc>
          <w:tcPr>
            <w:tcW w:w="2268"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Рассказ учителя и учащихся.</w:t>
            </w:r>
          </w:p>
        </w:tc>
        <w:tc>
          <w:tcPr>
            <w:tcW w:w="2835"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Анализ языковых единиц с точки зрения правильности, точности и уместности их употребления.</w:t>
            </w:r>
          </w:p>
        </w:tc>
        <w:tc>
          <w:tcPr>
            <w:tcW w:w="382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Познакомить учащихся с жанрами публицистического стиля речи; научить писать портретный очерк.</w:t>
            </w: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35</w:t>
            </w:r>
          </w:p>
        </w:tc>
        <w:tc>
          <w:tcPr>
            <w:tcW w:w="4255" w:type="dxa"/>
          </w:tcPr>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Устное выступление. Доклад. Дискуссия.</w:t>
            </w:r>
          </w:p>
        </w:tc>
        <w:tc>
          <w:tcPr>
            <w:tcW w:w="850" w:type="dxa"/>
            <w:tcBorders>
              <w:right w:val="single" w:sz="4" w:space="0" w:color="auto"/>
            </w:tcBorders>
          </w:tcPr>
          <w:p w:rsidR="007314BB" w:rsidRPr="009C40F0" w:rsidRDefault="007314BB" w:rsidP="004D4020">
            <w:pPr>
              <w:rPr>
                <w:rFonts w:ascii="Times New Roman" w:hAnsi="Times New Roman" w:cs="Times New Roman"/>
              </w:rPr>
            </w:pPr>
            <w:r w:rsidRPr="009C40F0">
              <w:rPr>
                <w:rFonts w:ascii="Times New Roman" w:hAnsi="Times New Roman" w:cs="Times New Roman"/>
              </w:rPr>
              <w:t>2</w:t>
            </w:r>
            <w:r>
              <w:rPr>
                <w:rFonts w:ascii="Times New Roman" w:hAnsi="Times New Roman" w:cs="Times New Roman"/>
              </w:rPr>
              <w:t>1</w:t>
            </w:r>
            <w:r w:rsidRPr="009C40F0">
              <w:rPr>
                <w:rFonts w:ascii="Times New Roman" w:hAnsi="Times New Roman" w:cs="Times New Roman"/>
              </w:rPr>
              <w:t>.01</w:t>
            </w:r>
          </w:p>
          <w:p w:rsidR="007314BB" w:rsidRPr="009C40F0" w:rsidRDefault="007314BB" w:rsidP="004D4020">
            <w:pPr>
              <w:rPr>
                <w:rFonts w:ascii="Times New Roman" w:hAnsi="Times New Roman" w:cs="Times New Roman"/>
              </w:rPr>
            </w:pPr>
          </w:p>
        </w:tc>
        <w:tc>
          <w:tcPr>
            <w:tcW w:w="851" w:type="dxa"/>
            <w:tcBorders>
              <w:left w:val="single" w:sz="4" w:space="0" w:color="auto"/>
            </w:tcBorders>
          </w:tcPr>
          <w:p w:rsidR="007314BB" w:rsidRPr="009C40F0" w:rsidRDefault="007314BB" w:rsidP="004B4ABF">
            <w:pPr>
              <w:rPr>
                <w:rFonts w:ascii="Times New Roman" w:hAnsi="Times New Roman" w:cs="Times New Roman"/>
              </w:rPr>
            </w:pPr>
            <w:r w:rsidRPr="009C40F0">
              <w:rPr>
                <w:rFonts w:ascii="Times New Roman" w:hAnsi="Times New Roman" w:cs="Times New Roman"/>
              </w:rPr>
              <w:t>2</w:t>
            </w:r>
            <w:r>
              <w:rPr>
                <w:rFonts w:ascii="Times New Roman" w:hAnsi="Times New Roman" w:cs="Times New Roman"/>
              </w:rPr>
              <w:t>1</w:t>
            </w:r>
            <w:r w:rsidRPr="009C40F0">
              <w:rPr>
                <w:rFonts w:ascii="Times New Roman" w:hAnsi="Times New Roman" w:cs="Times New Roman"/>
              </w:rPr>
              <w:t>.01</w:t>
            </w:r>
          </w:p>
          <w:p w:rsidR="007314BB" w:rsidRPr="009C40F0" w:rsidRDefault="007314BB" w:rsidP="004B4ABF">
            <w:pPr>
              <w:rPr>
                <w:rFonts w:ascii="Times New Roman" w:hAnsi="Times New Roman" w:cs="Times New Roman"/>
              </w:rPr>
            </w:pPr>
          </w:p>
        </w:tc>
        <w:tc>
          <w:tcPr>
            <w:tcW w:w="2268"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Беседа.</w:t>
            </w:r>
          </w:p>
        </w:tc>
        <w:tc>
          <w:tcPr>
            <w:tcW w:w="2835" w:type="dxa"/>
          </w:tcPr>
          <w:p w:rsidR="007314BB" w:rsidRPr="009C40F0" w:rsidRDefault="007314BB" w:rsidP="004D4020">
            <w:pPr>
              <w:widowControl w:val="0"/>
              <w:jc w:val="both"/>
              <w:rPr>
                <w:rFonts w:ascii="Times New Roman" w:hAnsi="Times New Roman" w:cs="Times New Roman"/>
                <w:sz w:val="20"/>
                <w:szCs w:val="20"/>
              </w:rPr>
            </w:pPr>
            <w:r w:rsidRPr="009C40F0">
              <w:rPr>
                <w:rFonts w:ascii="Times New Roman" w:hAnsi="Times New Roman" w:cs="Times New Roman"/>
                <w:sz w:val="20"/>
                <w:szCs w:val="20"/>
              </w:rPr>
              <w:t xml:space="preserve">Оценивание устных и письменных высказываний/текстов с точки зрения языкового оформления, уместности, эффективности достижения поставленных </w:t>
            </w:r>
            <w:proofErr w:type="spellStart"/>
            <w:r w:rsidRPr="009C40F0">
              <w:rPr>
                <w:rFonts w:ascii="Times New Roman" w:hAnsi="Times New Roman" w:cs="Times New Roman"/>
                <w:sz w:val="20"/>
                <w:szCs w:val="20"/>
              </w:rPr>
              <w:t>коммуник</w:t>
            </w:r>
            <w:proofErr w:type="spellEnd"/>
            <w:r w:rsidRPr="009C40F0">
              <w:rPr>
                <w:rFonts w:ascii="Times New Roman" w:hAnsi="Times New Roman" w:cs="Times New Roman"/>
                <w:sz w:val="20"/>
                <w:szCs w:val="20"/>
              </w:rPr>
              <w:t>. задач;</w:t>
            </w:r>
          </w:p>
        </w:tc>
        <w:tc>
          <w:tcPr>
            <w:tcW w:w="382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Познакомить учащихся с правилами устного выступления; закреплять навыки правописания.</w:t>
            </w: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36</w:t>
            </w:r>
          </w:p>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37</w:t>
            </w:r>
          </w:p>
          <w:p w:rsidR="007314BB" w:rsidRPr="009C40F0" w:rsidRDefault="007314BB" w:rsidP="004D4020">
            <w:pPr>
              <w:rPr>
                <w:rFonts w:ascii="Times New Roman" w:hAnsi="Times New Roman" w:cs="Times New Roman"/>
                <w:sz w:val="20"/>
                <w:szCs w:val="20"/>
              </w:rPr>
            </w:pPr>
          </w:p>
        </w:tc>
        <w:tc>
          <w:tcPr>
            <w:tcW w:w="4255" w:type="dxa"/>
          </w:tcPr>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Дискуссия на тему «Патриотизм: знак вопроса»</w:t>
            </w:r>
          </w:p>
        </w:tc>
        <w:tc>
          <w:tcPr>
            <w:tcW w:w="850" w:type="dxa"/>
            <w:tcBorders>
              <w:right w:val="single" w:sz="4" w:space="0" w:color="auto"/>
            </w:tcBorders>
          </w:tcPr>
          <w:p w:rsidR="007314BB" w:rsidRDefault="007314BB" w:rsidP="004D4020">
            <w:pPr>
              <w:rPr>
                <w:rFonts w:ascii="Times New Roman" w:hAnsi="Times New Roman" w:cs="Times New Roman"/>
              </w:rPr>
            </w:pPr>
            <w:r w:rsidRPr="009C40F0">
              <w:rPr>
                <w:rFonts w:ascii="Times New Roman" w:hAnsi="Times New Roman" w:cs="Times New Roman"/>
              </w:rPr>
              <w:t>2</w:t>
            </w:r>
            <w:r>
              <w:rPr>
                <w:rFonts w:ascii="Times New Roman" w:hAnsi="Times New Roman" w:cs="Times New Roman"/>
              </w:rPr>
              <w:t>3</w:t>
            </w:r>
            <w:r w:rsidRPr="009C40F0">
              <w:rPr>
                <w:rFonts w:ascii="Times New Roman" w:hAnsi="Times New Roman" w:cs="Times New Roman"/>
              </w:rPr>
              <w:t>.01</w:t>
            </w:r>
          </w:p>
          <w:p w:rsidR="007314BB" w:rsidRPr="009C40F0" w:rsidRDefault="007314BB" w:rsidP="004D4020">
            <w:pPr>
              <w:rPr>
                <w:rFonts w:ascii="Times New Roman" w:hAnsi="Times New Roman" w:cs="Times New Roman"/>
              </w:rPr>
            </w:pPr>
            <w:r w:rsidRPr="009C40F0">
              <w:rPr>
                <w:rFonts w:ascii="Times New Roman" w:hAnsi="Times New Roman" w:cs="Times New Roman"/>
              </w:rPr>
              <w:t>2</w:t>
            </w:r>
            <w:r>
              <w:rPr>
                <w:rFonts w:ascii="Times New Roman" w:hAnsi="Times New Roman" w:cs="Times New Roman"/>
              </w:rPr>
              <w:t>8</w:t>
            </w:r>
            <w:r w:rsidRPr="009C40F0">
              <w:rPr>
                <w:rFonts w:ascii="Times New Roman" w:hAnsi="Times New Roman" w:cs="Times New Roman"/>
              </w:rPr>
              <w:t>.01</w:t>
            </w:r>
          </w:p>
          <w:p w:rsidR="007314BB" w:rsidRPr="009C40F0" w:rsidRDefault="007314BB" w:rsidP="004D4020">
            <w:pPr>
              <w:rPr>
                <w:rFonts w:ascii="Times New Roman" w:hAnsi="Times New Roman" w:cs="Times New Roman"/>
              </w:rPr>
            </w:pPr>
          </w:p>
        </w:tc>
        <w:tc>
          <w:tcPr>
            <w:tcW w:w="851" w:type="dxa"/>
            <w:tcBorders>
              <w:left w:val="single" w:sz="4" w:space="0" w:color="auto"/>
            </w:tcBorders>
          </w:tcPr>
          <w:p w:rsidR="007314BB" w:rsidRDefault="007314BB" w:rsidP="004B4ABF">
            <w:pPr>
              <w:rPr>
                <w:rFonts w:ascii="Times New Roman" w:hAnsi="Times New Roman" w:cs="Times New Roman"/>
              </w:rPr>
            </w:pPr>
            <w:r w:rsidRPr="009C40F0">
              <w:rPr>
                <w:rFonts w:ascii="Times New Roman" w:hAnsi="Times New Roman" w:cs="Times New Roman"/>
              </w:rPr>
              <w:t>2</w:t>
            </w:r>
            <w:r>
              <w:rPr>
                <w:rFonts w:ascii="Times New Roman" w:hAnsi="Times New Roman" w:cs="Times New Roman"/>
              </w:rPr>
              <w:t>3</w:t>
            </w:r>
            <w:r w:rsidRPr="009C40F0">
              <w:rPr>
                <w:rFonts w:ascii="Times New Roman" w:hAnsi="Times New Roman" w:cs="Times New Roman"/>
              </w:rPr>
              <w:t>.01</w:t>
            </w:r>
          </w:p>
          <w:p w:rsidR="007314BB" w:rsidRPr="009C40F0" w:rsidRDefault="007314BB" w:rsidP="004B4ABF">
            <w:pPr>
              <w:rPr>
                <w:rFonts w:ascii="Times New Roman" w:hAnsi="Times New Roman" w:cs="Times New Roman"/>
              </w:rPr>
            </w:pPr>
            <w:r w:rsidRPr="009C40F0">
              <w:rPr>
                <w:rFonts w:ascii="Times New Roman" w:hAnsi="Times New Roman" w:cs="Times New Roman"/>
              </w:rPr>
              <w:t>2</w:t>
            </w:r>
            <w:r>
              <w:rPr>
                <w:rFonts w:ascii="Times New Roman" w:hAnsi="Times New Roman" w:cs="Times New Roman"/>
              </w:rPr>
              <w:t>8</w:t>
            </w:r>
            <w:r w:rsidRPr="009C40F0">
              <w:rPr>
                <w:rFonts w:ascii="Times New Roman" w:hAnsi="Times New Roman" w:cs="Times New Roman"/>
              </w:rPr>
              <w:t>.01</w:t>
            </w:r>
          </w:p>
          <w:p w:rsidR="007314BB" w:rsidRPr="009C40F0" w:rsidRDefault="007314BB" w:rsidP="004B4ABF">
            <w:pPr>
              <w:rPr>
                <w:rFonts w:ascii="Times New Roman" w:hAnsi="Times New Roman" w:cs="Times New Roman"/>
              </w:rPr>
            </w:pPr>
          </w:p>
        </w:tc>
        <w:tc>
          <w:tcPr>
            <w:tcW w:w="2268"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Беседа.</w:t>
            </w:r>
          </w:p>
        </w:tc>
        <w:tc>
          <w:tcPr>
            <w:tcW w:w="2835"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Выступления учащихся по теме.</w:t>
            </w:r>
          </w:p>
        </w:tc>
        <w:tc>
          <w:tcPr>
            <w:tcW w:w="3827" w:type="dxa"/>
          </w:tcPr>
          <w:p w:rsidR="007314BB" w:rsidRPr="009C40F0" w:rsidRDefault="007314BB" w:rsidP="004D4020">
            <w:pPr>
              <w:rPr>
                <w:rFonts w:ascii="Times New Roman" w:hAnsi="Times New Roman" w:cs="Times New Roman"/>
              </w:rPr>
            </w:pPr>
            <w:r w:rsidRPr="009C40F0">
              <w:rPr>
                <w:rFonts w:ascii="Times New Roman" w:hAnsi="Times New Roman" w:cs="Times New Roman"/>
                <w:sz w:val="20"/>
                <w:szCs w:val="20"/>
              </w:rPr>
              <w:t>Воспитание чувств патриотизма, развитие устной речи учащихся; закреплять на практике правила устного выступления</w:t>
            </w:r>
            <w:r w:rsidRPr="009C40F0">
              <w:rPr>
                <w:rFonts w:ascii="Times New Roman" w:hAnsi="Times New Roman" w:cs="Times New Roman"/>
              </w:rPr>
              <w:t>.</w:t>
            </w: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38</w:t>
            </w:r>
          </w:p>
          <w:p w:rsidR="007314BB" w:rsidRDefault="007314BB" w:rsidP="004D4020">
            <w:pPr>
              <w:rPr>
                <w:rFonts w:ascii="Times New Roman" w:hAnsi="Times New Roman" w:cs="Times New Roman"/>
                <w:sz w:val="20"/>
                <w:szCs w:val="20"/>
              </w:rPr>
            </w:pPr>
          </w:p>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39</w:t>
            </w:r>
          </w:p>
        </w:tc>
        <w:tc>
          <w:tcPr>
            <w:tcW w:w="4255" w:type="dxa"/>
          </w:tcPr>
          <w:p w:rsidR="007314BB"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 xml:space="preserve">Изложение публицистического стиля с элементами сочинения. </w:t>
            </w:r>
          </w:p>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Работа над ошибками.</w:t>
            </w:r>
          </w:p>
        </w:tc>
        <w:tc>
          <w:tcPr>
            <w:tcW w:w="850" w:type="dxa"/>
            <w:tcBorders>
              <w:right w:val="single" w:sz="4" w:space="0" w:color="auto"/>
            </w:tcBorders>
          </w:tcPr>
          <w:p w:rsidR="007314BB" w:rsidRDefault="007314BB" w:rsidP="004D4020">
            <w:pPr>
              <w:rPr>
                <w:rFonts w:ascii="Times New Roman" w:hAnsi="Times New Roman" w:cs="Times New Roman"/>
              </w:rPr>
            </w:pPr>
            <w:r w:rsidRPr="009C40F0">
              <w:rPr>
                <w:rFonts w:ascii="Times New Roman" w:hAnsi="Times New Roman" w:cs="Times New Roman"/>
              </w:rPr>
              <w:t>3</w:t>
            </w:r>
            <w:r>
              <w:rPr>
                <w:rFonts w:ascii="Times New Roman" w:hAnsi="Times New Roman" w:cs="Times New Roman"/>
              </w:rPr>
              <w:t>0</w:t>
            </w:r>
            <w:r w:rsidRPr="009C40F0">
              <w:rPr>
                <w:rFonts w:ascii="Times New Roman" w:hAnsi="Times New Roman" w:cs="Times New Roman"/>
              </w:rPr>
              <w:t>.01</w:t>
            </w:r>
          </w:p>
          <w:p w:rsidR="007314BB" w:rsidRPr="009C40F0" w:rsidRDefault="007314BB" w:rsidP="004D4020">
            <w:pPr>
              <w:rPr>
                <w:rFonts w:ascii="Times New Roman" w:hAnsi="Times New Roman" w:cs="Times New Roman"/>
              </w:rPr>
            </w:pPr>
            <w:r>
              <w:rPr>
                <w:rFonts w:ascii="Times New Roman" w:hAnsi="Times New Roman" w:cs="Times New Roman"/>
              </w:rPr>
              <w:t>04</w:t>
            </w:r>
            <w:r w:rsidRPr="009C40F0">
              <w:rPr>
                <w:rFonts w:ascii="Times New Roman" w:hAnsi="Times New Roman" w:cs="Times New Roman"/>
              </w:rPr>
              <w:t>.02</w:t>
            </w:r>
          </w:p>
          <w:p w:rsidR="007314BB" w:rsidRPr="009C40F0" w:rsidRDefault="007314BB" w:rsidP="004D4020">
            <w:pPr>
              <w:rPr>
                <w:rFonts w:ascii="Times New Roman" w:hAnsi="Times New Roman" w:cs="Times New Roman"/>
              </w:rPr>
            </w:pPr>
          </w:p>
        </w:tc>
        <w:tc>
          <w:tcPr>
            <w:tcW w:w="851" w:type="dxa"/>
            <w:tcBorders>
              <w:left w:val="single" w:sz="4" w:space="0" w:color="auto"/>
            </w:tcBorders>
          </w:tcPr>
          <w:p w:rsidR="007314BB" w:rsidRDefault="007314BB" w:rsidP="004B4ABF">
            <w:pPr>
              <w:rPr>
                <w:rFonts w:ascii="Times New Roman" w:hAnsi="Times New Roman" w:cs="Times New Roman"/>
              </w:rPr>
            </w:pPr>
            <w:r w:rsidRPr="009C40F0">
              <w:rPr>
                <w:rFonts w:ascii="Times New Roman" w:hAnsi="Times New Roman" w:cs="Times New Roman"/>
              </w:rPr>
              <w:t>3</w:t>
            </w:r>
            <w:r>
              <w:rPr>
                <w:rFonts w:ascii="Times New Roman" w:hAnsi="Times New Roman" w:cs="Times New Roman"/>
              </w:rPr>
              <w:t>0</w:t>
            </w:r>
            <w:r w:rsidRPr="009C40F0">
              <w:rPr>
                <w:rFonts w:ascii="Times New Roman" w:hAnsi="Times New Roman" w:cs="Times New Roman"/>
              </w:rPr>
              <w:t>.01</w:t>
            </w:r>
          </w:p>
          <w:p w:rsidR="007314BB" w:rsidRPr="009C40F0" w:rsidRDefault="007314BB" w:rsidP="004B4ABF">
            <w:pPr>
              <w:rPr>
                <w:rFonts w:ascii="Times New Roman" w:hAnsi="Times New Roman" w:cs="Times New Roman"/>
              </w:rPr>
            </w:pPr>
            <w:r>
              <w:rPr>
                <w:rFonts w:ascii="Times New Roman" w:hAnsi="Times New Roman" w:cs="Times New Roman"/>
              </w:rPr>
              <w:t>04</w:t>
            </w:r>
            <w:r w:rsidRPr="009C40F0">
              <w:rPr>
                <w:rFonts w:ascii="Times New Roman" w:hAnsi="Times New Roman" w:cs="Times New Roman"/>
              </w:rPr>
              <w:t>.02</w:t>
            </w:r>
          </w:p>
          <w:p w:rsidR="007314BB" w:rsidRPr="009C40F0" w:rsidRDefault="007314BB" w:rsidP="004B4ABF">
            <w:pPr>
              <w:rPr>
                <w:rFonts w:ascii="Times New Roman" w:hAnsi="Times New Roman" w:cs="Times New Roman"/>
              </w:rPr>
            </w:pPr>
          </w:p>
        </w:tc>
        <w:tc>
          <w:tcPr>
            <w:tcW w:w="2268"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Практикум.</w:t>
            </w:r>
          </w:p>
        </w:tc>
        <w:tc>
          <w:tcPr>
            <w:tcW w:w="2835"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Сообщения учащихся о Д.С. Лихачеве</w:t>
            </w:r>
          </w:p>
        </w:tc>
        <w:tc>
          <w:tcPr>
            <w:tcW w:w="3827" w:type="dxa"/>
          </w:tcPr>
          <w:p w:rsidR="007314BB" w:rsidRPr="009C40F0" w:rsidRDefault="007314BB" w:rsidP="004D4020">
            <w:pPr>
              <w:rPr>
                <w:rFonts w:ascii="Times New Roman" w:hAnsi="Times New Roman" w:cs="Times New Roman"/>
              </w:rPr>
            </w:pPr>
            <w:r w:rsidRPr="009C40F0">
              <w:rPr>
                <w:rFonts w:ascii="Times New Roman" w:hAnsi="Times New Roman" w:cs="Times New Roman"/>
                <w:sz w:val="20"/>
                <w:szCs w:val="20"/>
              </w:rPr>
              <w:t>Формировать навыки культуры речи; проверить орфографическую и пунктуационную грамотность</w:t>
            </w:r>
            <w:r w:rsidRPr="009C40F0">
              <w:rPr>
                <w:rFonts w:ascii="Times New Roman" w:hAnsi="Times New Roman" w:cs="Times New Roman"/>
              </w:rPr>
              <w:t>.</w:t>
            </w: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p>
        </w:tc>
        <w:tc>
          <w:tcPr>
            <w:tcW w:w="4255" w:type="dxa"/>
          </w:tcPr>
          <w:p w:rsidR="007314BB" w:rsidRPr="00C605A5" w:rsidRDefault="007314BB" w:rsidP="004D4020">
            <w:pPr>
              <w:rPr>
                <w:rFonts w:ascii="Times New Roman" w:hAnsi="Times New Roman" w:cs="Times New Roman"/>
                <w:b/>
                <w:sz w:val="24"/>
                <w:szCs w:val="24"/>
              </w:rPr>
            </w:pPr>
            <w:r w:rsidRPr="00C605A5">
              <w:rPr>
                <w:rFonts w:ascii="Times New Roman" w:hAnsi="Times New Roman" w:cs="Times New Roman"/>
                <w:b/>
                <w:sz w:val="24"/>
                <w:szCs w:val="24"/>
              </w:rPr>
              <w:t xml:space="preserve">Художественный стиль  речи – </w:t>
            </w:r>
          </w:p>
          <w:p w:rsidR="007314BB" w:rsidRPr="00C605A5" w:rsidRDefault="007314BB" w:rsidP="004D4020">
            <w:pPr>
              <w:rPr>
                <w:rFonts w:ascii="Times New Roman" w:hAnsi="Times New Roman" w:cs="Times New Roman"/>
                <w:b/>
                <w:sz w:val="24"/>
                <w:szCs w:val="24"/>
              </w:rPr>
            </w:pPr>
            <w:r>
              <w:rPr>
                <w:rFonts w:ascii="Times New Roman" w:hAnsi="Times New Roman" w:cs="Times New Roman"/>
                <w:b/>
                <w:sz w:val="24"/>
                <w:szCs w:val="24"/>
              </w:rPr>
              <w:t>6</w:t>
            </w:r>
            <w:r w:rsidRPr="00C605A5">
              <w:rPr>
                <w:rFonts w:ascii="Times New Roman" w:hAnsi="Times New Roman" w:cs="Times New Roman"/>
                <w:b/>
                <w:sz w:val="24"/>
                <w:szCs w:val="24"/>
              </w:rPr>
              <w:t xml:space="preserve"> час</w:t>
            </w:r>
            <w:r>
              <w:rPr>
                <w:rFonts w:ascii="Times New Roman" w:hAnsi="Times New Roman" w:cs="Times New Roman"/>
                <w:b/>
                <w:sz w:val="24"/>
                <w:szCs w:val="24"/>
              </w:rPr>
              <w:t>ов</w:t>
            </w:r>
          </w:p>
        </w:tc>
        <w:tc>
          <w:tcPr>
            <w:tcW w:w="850" w:type="dxa"/>
            <w:tcBorders>
              <w:right w:val="single" w:sz="4" w:space="0" w:color="auto"/>
            </w:tcBorders>
          </w:tcPr>
          <w:p w:rsidR="007314BB" w:rsidRPr="009C40F0" w:rsidRDefault="007314BB" w:rsidP="004D4020">
            <w:pPr>
              <w:rPr>
                <w:rFonts w:ascii="Times New Roman" w:hAnsi="Times New Roman" w:cs="Times New Roman"/>
              </w:rPr>
            </w:pPr>
          </w:p>
        </w:tc>
        <w:tc>
          <w:tcPr>
            <w:tcW w:w="851" w:type="dxa"/>
            <w:tcBorders>
              <w:left w:val="single" w:sz="4" w:space="0" w:color="auto"/>
            </w:tcBorders>
          </w:tcPr>
          <w:p w:rsidR="007314BB" w:rsidRPr="009C40F0" w:rsidRDefault="007314BB" w:rsidP="004B4ABF">
            <w:pPr>
              <w:rPr>
                <w:rFonts w:ascii="Times New Roman" w:hAnsi="Times New Roman" w:cs="Times New Roman"/>
              </w:rPr>
            </w:pPr>
          </w:p>
        </w:tc>
        <w:tc>
          <w:tcPr>
            <w:tcW w:w="2268" w:type="dxa"/>
          </w:tcPr>
          <w:p w:rsidR="007314BB" w:rsidRPr="009C40F0" w:rsidRDefault="007314BB" w:rsidP="004D4020">
            <w:pPr>
              <w:rPr>
                <w:rFonts w:ascii="Times New Roman" w:hAnsi="Times New Roman" w:cs="Times New Roman"/>
                <w:sz w:val="20"/>
                <w:szCs w:val="20"/>
              </w:rPr>
            </w:pPr>
          </w:p>
        </w:tc>
        <w:tc>
          <w:tcPr>
            <w:tcW w:w="2835" w:type="dxa"/>
          </w:tcPr>
          <w:p w:rsidR="007314BB" w:rsidRPr="009C40F0" w:rsidRDefault="007314BB" w:rsidP="004D4020">
            <w:pPr>
              <w:rPr>
                <w:rFonts w:ascii="Times New Roman" w:hAnsi="Times New Roman" w:cs="Times New Roman"/>
              </w:rPr>
            </w:pPr>
          </w:p>
        </w:tc>
        <w:tc>
          <w:tcPr>
            <w:tcW w:w="3827" w:type="dxa"/>
          </w:tcPr>
          <w:p w:rsidR="007314BB" w:rsidRPr="009C40F0" w:rsidRDefault="007314BB" w:rsidP="004D4020">
            <w:pPr>
              <w:rPr>
                <w:rFonts w:ascii="Times New Roman" w:hAnsi="Times New Roman" w:cs="Times New Roman"/>
              </w:rPr>
            </w:pP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lastRenderedPageBreak/>
              <w:t>40</w:t>
            </w:r>
          </w:p>
        </w:tc>
        <w:tc>
          <w:tcPr>
            <w:tcW w:w="4255" w:type="dxa"/>
          </w:tcPr>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 xml:space="preserve"> Общая характеристика художественного стиля</w:t>
            </w:r>
          </w:p>
        </w:tc>
        <w:tc>
          <w:tcPr>
            <w:tcW w:w="850" w:type="dxa"/>
            <w:tcBorders>
              <w:right w:val="single" w:sz="4" w:space="0" w:color="auto"/>
            </w:tcBorders>
          </w:tcPr>
          <w:p w:rsidR="007314BB" w:rsidRPr="009C40F0" w:rsidRDefault="007314BB" w:rsidP="004D4020">
            <w:pPr>
              <w:rPr>
                <w:rFonts w:ascii="Times New Roman" w:hAnsi="Times New Roman" w:cs="Times New Roman"/>
              </w:rPr>
            </w:pPr>
            <w:r>
              <w:rPr>
                <w:rFonts w:ascii="Times New Roman" w:hAnsi="Times New Roman" w:cs="Times New Roman"/>
              </w:rPr>
              <w:t>6</w:t>
            </w:r>
            <w:r w:rsidRPr="009C40F0">
              <w:rPr>
                <w:rFonts w:ascii="Times New Roman" w:hAnsi="Times New Roman" w:cs="Times New Roman"/>
              </w:rPr>
              <w:t>.02</w:t>
            </w:r>
          </w:p>
        </w:tc>
        <w:tc>
          <w:tcPr>
            <w:tcW w:w="851" w:type="dxa"/>
            <w:tcBorders>
              <w:left w:val="single" w:sz="4" w:space="0" w:color="auto"/>
            </w:tcBorders>
          </w:tcPr>
          <w:p w:rsidR="007314BB" w:rsidRPr="009C40F0" w:rsidRDefault="007314BB" w:rsidP="004B4ABF">
            <w:pPr>
              <w:rPr>
                <w:rFonts w:ascii="Times New Roman" w:hAnsi="Times New Roman" w:cs="Times New Roman"/>
              </w:rPr>
            </w:pPr>
            <w:r>
              <w:rPr>
                <w:rFonts w:ascii="Times New Roman" w:hAnsi="Times New Roman" w:cs="Times New Roman"/>
              </w:rPr>
              <w:t>6</w:t>
            </w:r>
            <w:r w:rsidRPr="009C40F0">
              <w:rPr>
                <w:rFonts w:ascii="Times New Roman" w:hAnsi="Times New Roman" w:cs="Times New Roman"/>
              </w:rPr>
              <w:t>.02</w:t>
            </w:r>
          </w:p>
        </w:tc>
        <w:tc>
          <w:tcPr>
            <w:tcW w:w="2268"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Практикум.</w:t>
            </w:r>
          </w:p>
        </w:tc>
        <w:tc>
          <w:tcPr>
            <w:tcW w:w="2835"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Работа по учебнику, анализ текстов, выполнение тренировочных упражнений</w:t>
            </w:r>
          </w:p>
        </w:tc>
        <w:tc>
          <w:tcPr>
            <w:tcW w:w="382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Обобщить и углубить знания по теме «Художественный стиль речи»; закреплять навыки правописания.</w:t>
            </w: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41</w:t>
            </w:r>
          </w:p>
        </w:tc>
        <w:tc>
          <w:tcPr>
            <w:tcW w:w="4255" w:type="dxa"/>
          </w:tcPr>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Виды тропов и стилистических фигур</w:t>
            </w:r>
          </w:p>
        </w:tc>
        <w:tc>
          <w:tcPr>
            <w:tcW w:w="850" w:type="dxa"/>
            <w:tcBorders>
              <w:right w:val="single" w:sz="4" w:space="0" w:color="auto"/>
            </w:tcBorders>
          </w:tcPr>
          <w:p w:rsidR="007314BB" w:rsidRPr="009C40F0" w:rsidRDefault="007314BB" w:rsidP="004D4020">
            <w:pPr>
              <w:rPr>
                <w:rFonts w:ascii="Times New Roman" w:hAnsi="Times New Roman" w:cs="Times New Roman"/>
              </w:rPr>
            </w:pPr>
            <w:r w:rsidRPr="009C40F0">
              <w:rPr>
                <w:rFonts w:ascii="Times New Roman" w:hAnsi="Times New Roman" w:cs="Times New Roman"/>
              </w:rPr>
              <w:t>1</w:t>
            </w:r>
            <w:r>
              <w:rPr>
                <w:rFonts w:ascii="Times New Roman" w:hAnsi="Times New Roman" w:cs="Times New Roman"/>
              </w:rPr>
              <w:t>1</w:t>
            </w:r>
            <w:r w:rsidRPr="009C40F0">
              <w:rPr>
                <w:rFonts w:ascii="Times New Roman" w:hAnsi="Times New Roman" w:cs="Times New Roman"/>
              </w:rPr>
              <w:t>.02</w:t>
            </w:r>
          </w:p>
          <w:p w:rsidR="007314BB" w:rsidRPr="009C40F0" w:rsidRDefault="007314BB" w:rsidP="004D4020">
            <w:pPr>
              <w:rPr>
                <w:rFonts w:ascii="Times New Roman" w:hAnsi="Times New Roman" w:cs="Times New Roman"/>
              </w:rPr>
            </w:pPr>
          </w:p>
        </w:tc>
        <w:tc>
          <w:tcPr>
            <w:tcW w:w="851" w:type="dxa"/>
            <w:tcBorders>
              <w:left w:val="single" w:sz="4" w:space="0" w:color="auto"/>
            </w:tcBorders>
          </w:tcPr>
          <w:p w:rsidR="007314BB" w:rsidRPr="009C40F0" w:rsidRDefault="007314BB" w:rsidP="004B4ABF">
            <w:pPr>
              <w:rPr>
                <w:rFonts w:ascii="Times New Roman" w:hAnsi="Times New Roman" w:cs="Times New Roman"/>
              </w:rPr>
            </w:pPr>
            <w:r w:rsidRPr="009C40F0">
              <w:rPr>
                <w:rFonts w:ascii="Times New Roman" w:hAnsi="Times New Roman" w:cs="Times New Roman"/>
              </w:rPr>
              <w:t>1</w:t>
            </w:r>
            <w:r>
              <w:rPr>
                <w:rFonts w:ascii="Times New Roman" w:hAnsi="Times New Roman" w:cs="Times New Roman"/>
              </w:rPr>
              <w:t>1</w:t>
            </w:r>
            <w:r w:rsidRPr="009C40F0">
              <w:rPr>
                <w:rFonts w:ascii="Times New Roman" w:hAnsi="Times New Roman" w:cs="Times New Roman"/>
              </w:rPr>
              <w:t>.02</w:t>
            </w:r>
          </w:p>
          <w:p w:rsidR="007314BB" w:rsidRPr="009C40F0" w:rsidRDefault="007314BB" w:rsidP="004B4ABF">
            <w:pPr>
              <w:rPr>
                <w:rFonts w:ascii="Times New Roman" w:hAnsi="Times New Roman" w:cs="Times New Roman"/>
              </w:rPr>
            </w:pPr>
          </w:p>
        </w:tc>
        <w:tc>
          <w:tcPr>
            <w:tcW w:w="2268" w:type="dxa"/>
          </w:tcPr>
          <w:p w:rsidR="007314BB" w:rsidRPr="009C40F0" w:rsidRDefault="007314BB" w:rsidP="004D4020">
            <w:pPr>
              <w:widowControl w:val="0"/>
              <w:jc w:val="both"/>
              <w:rPr>
                <w:rFonts w:ascii="Times New Roman" w:hAnsi="Times New Roman" w:cs="Times New Roman"/>
                <w:sz w:val="20"/>
                <w:szCs w:val="20"/>
              </w:rPr>
            </w:pPr>
            <w:r w:rsidRPr="009C40F0">
              <w:rPr>
                <w:rFonts w:ascii="Times New Roman" w:hAnsi="Times New Roman" w:cs="Times New Roman"/>
                <w:sz w:val="20"/>
                <w:szCs w:val="20"/>
              </w:rPr>
              <w:t>Индивидуальная работа по анализу текстов.</w:t>
            </w:r>
          </w:p>
        </w:tc>
        <w:tc>
          <w:tcPr>
            <w:tcW w:w="2835"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Анализ текстов, выявление их стилистических особенностей тренировочные упражнения,</w:t>
            </w:r>
          </w:p>
        </w:tc>
        <w:tc>
          <w:tcPr>
            <w:tcW w:w="382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Показать роль тропов и фигур речи в текстах художественного стиля; формировать навыки культуры речи.</w:t>
            </w: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42-43</w:t>
            </w:r>
          </w:p>
        </w:tc>
        <w:tc>
          <w:tcPr>
            <w:tcW w:w="4255" w:type="dxa"/>
          </w:tcPr>
          <w:p w:rsidR="007314BB"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Урок-практикум</w:t>
            </w:r>
            <w:r>
              <w:rPr>
                <w:rFonts w:ascii="Times New Roman" w:hAnsi="Times New Roman" w:cs="Times New Roman"/>
                <w:sz w:val="24"/>
                <w:szCs w:val="24"/>
              </w:rPr>
              <w:t>. Разбор художественного текста.</w:t>
            </w:r>
          </w:p>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Урок-практикум. Анализ лирического произведения.</w:t>
            </w:r>
          </w:p>
        </w:tc>
        <w:tc>
          <w:tcPr>
            <w:tcW w:w="850" w:type="dxa"/>
            <w:tcBorders>
              <w:right w:val="single" w:sz="4" w:space="0" w:color="auto"/>
            </w:tcBorders>
          </w:tcPr>
          <w:p w:rsidR="007314BB" w:rsidRDefault="007314BB" w:rsidP="004D4020">
            <w:pPr>
              <w:rPr>
                <w:rFonts w:ascii="Times New Roman" w:hAnsi="Times New Roman" w:cs="Times New Roman"/>
              </w:rPr>
            </w:pPr>
            <w:r w:rsidRPr="009C40F0">
              <w:rPr>
                <w:rFonts w:ascii="Times New Roman" w:hAnsi="Times New Roman" w:cs="Times New Roman"/>
              </w:rPr>
              <w:t>1</w:t>
            </w:r>
            <w:r>
              <w:rPr>
                <w:rFonts w:ascii="Times New Roman" w:hAnsi="Times New Roman" w:cs="Times New Roman"/>
              </w:rPr>
              <w:t>3</w:t>
            </w:r>
            <w:r w:rsidRPr="009C40F0">
              <w:rPr>
                <w:rFonts w:ascii="Times New Roman" w:hAnsi="Times New Roman" w:cs="Times New Roman"/>
              </w:rPr>
              <w:t>.02</w:t>
            </w:r>
          </w:p>
          <w:p w:rsidR="007314BB" w:rsidRDefault="007314BB" w:rsidP="004D4020">
            <w:pPr>
              <w:rPr>
                <w:rFonts w:ascii="Times New Roman" w:hAnsi="Times New Roman" w:cs="Times New Roman"/>
              </w:rPr>
            </w:pPr>
          </w:p>
          <w:p w:rsidR="007314BB" w:rsidRPr="009C40F0" w:rsidRDefault="007314BB" w:rsidP="004D4020">
            <w:pPr>
              <w:rPr>
                <w:rFonts w:ascii="Times New Roman" w:hAnsi="Times New Roman" w:cs="Times New Roman"/>
              </w:rPr>
            </w:pPr>
            <w:r w:rsidRPr="009C40F0">
              <w:rPr>
                <w:rFonts w:ascii="Times New Roman" w:hAnsi="Times New Roman" w:cs="Times New Roman"/>
              </w:rPr>
              <w:t>1</w:t>
            </w:r>
            <w:r>
              <w:rPr>
                <w:rFonts w:ascii="Times New Roman" w:hAnsi="Times New Roman" w:cs="Times New Roman"/>
              </w:rPr>
              <w:t>8</w:t>
            </w:r>
            <w:r w:rsidRPr="009C40F0">
              <w:rPr>
                <w:rFonts w:ascii="Times New Roman" w:hAnsi="Times New Roman" w:cs="Times New Roman"/>
              </w:rPr>
              <w:t>.02</w:t>
            </w:r>
          </w:p>
          <w:p w:rsidR="007314BB" w:rsidRPr="009C40F0" w:rsidRDefault="007314BB" w:rsidP="004D4020">
            <w:pPr>
              <w:rPr>
                <w:rFonts w:ascii="Times New Roman" w:hAnsi="Times New Roman" w:cs="Times New Roman"/>
              </w:rPr>
            </w:pPr>
          </w:p>
        </w:tc>
        <w:tc>
          <w:tcPr>
            <w:tcW w:w="851" w:type="dxa"/>
            <w:tcBorders>
              <w:left w:val="single" w:sz="4" w:space="0" w:color="auto"/>
            </w:tcBorders>
          </w:tcPr>
          <w:p w:rsidR="007314BB" w:rsidRDefault="007314BB" w:rsidP="004B4ABF">
            <w:pPr>
              <w:rPr>
                <w:rFonts w:ascii="Times New Roman" w:hAnsi="Times New Roman" w:cs="Times New Roman"/>
              </w:rPr>
            </w:pPr>
            <w:r w:rsidRPr="009C40F0">
              <w:rPr>
                <w:rFonts w:ascii="Times New Roman" w:hAnsi="Times New Roman" w:cs="Times New Roman"/>
              </w:rPr>
              <w:t>1</w:t>
            </w:r>
            <w:r>
              <w:rPr>
                <w:rFonts w:ascii="Times New Roman" w:hAnsi="Times New Roman" w:cs="Times New Roman"/>
              </w:rPr>
              <w:t>3</w:t>
            </w:r>
            <w:r w:rsidRPr="009C40F0">
              <w:rPr>
                <w:rFonts w:ascii="Times New Roman" w:hAnsi="Times New Roman" w:cs="Times New Roman"/>
              </w:rPr>
              <w:t>.02</w:t>
            </w:r>
          </w:p>
          <w:p w:rsidR="007314BB" w:rsidRDefault="007314BB" w:rsidP="004B4ABF">
            <w:pPr>
              <w:rPr>
                <w:rFonts w:ascii="Times New Roman" w:hAnsi="Times New Roman" w:cs="Times New Roman"/>
              </w:rPr>
            </w:pPr>
          </w:p>
          <w:p w:rsidR="007314BB" w:rsidRPr="009C40F0" w:rsidRDefault="007314BB" w:rsidP="004B4ABF">
            <w:pPr>
              <w:rPr>
                <w:rFonts w:ascii="Times New Roman" w:hAnsi="Times New Roman" w:cs="Times New Roman"/>
              </w:rPr>
            </w:pPr>
            <w:r w:rsidRPr="009C40F0">
              <w:rPr>
                <w:rFonts w:ascii="Times New Roman" w:hAnsi="Times New Roman" w:cs="Times New Roman"/>
              </w:rPr>
              <w:t>1</w:t>
            </w:r>
            <w:r>
              <w:rPr>
                <w:rFonts w:ascii="Times New Roman" w:hAnsi="Times New Roman" w:cs="Times New Roman"/>
              </w:rPr>
              <w:t>8</w:t>
            </w:r>
            <w:r w:rsidRPr="009C40F0">
              <w:rPr>
                <w:rFonts w:ascii="Times New Roman" w:hAnsi="Times New Roman" w:cs="Times New Roman"/>
              </w:rPr>
              <w:t>.02</w:t>
            </w:r>
          </w:p>
          <w:p w:rsidR="007314BB" w:rsidRPr="009C40F0" w:rsidRDefault="007314BB" w:rsidP="004B4ABF">
            <w:pPr>
              <w:rPr>
                <w:rFonts w:ascii="Times New Roman" w:hAnsi="Times New Roman" w:cs="Times New Roman"/>
              </w:rPr>
            </w:pPr>
          </w:p>
        </w:tc>
        <w:tc>
          <w:tcPr>
            <w:tcW w:w="2268" w:type="dxa"/>
          </w:tcPr>
          <w:p w:rsidR="007314BB" w:rsidRPr="009C40F0" w:rsidRDefault="007314BB" w:rsidP="004D4020">
            <w:pPr>
              <w:rPr>
                <w:rFonts w:ascii="Times New Roman" w:hAnsi="Times New Roman" w:cs="Times New Roman"/>
              </w:rPr>
            </w:pPr>
            <w:r w:rsidRPr="009C40F0">
              <w:rPr>
                <w:rFonts w:ascii="Times New Roman" w:hAnsi="Times New Roman" w:cs="Times New Roman"/>
                <w:sz w:val="20"/>
                <w:szCs w:val="20"/>
              </w:rPr>
              <w:t>Индивидуальная работа по анализу текстов.</w:t>
            </w:r>
          </w:p>
        </w:tc>
        <w:tc>
          <w:tcPr>
            <w:tcW w:w="2835"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Работа по материалу учебника, анализ текстов, выполнение тренировочных упражнений</w:t>
            </w:r>
          </w:p>
        </w:tc>
        <w:tc>
          <w:tcPr>
            <w:tcW w:w="382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«…Правильно понять художественный текст через язык, т.е.языковые дроби, из которых слагаются целые образные единицы художественного языка</w:t>
            </w:r>
            <w:proofErr w:type="gramStart"/>
            <w:r w:rsidRPr="009C40F0">
              <w:rPr>
                <w:rFonts w:ascii="Times New Roman" w:hAnsi="Times New Roman" w:cs="Times New Roman"/>
                <w:sz w:val="20"/>
                <w:szCs w:val="20"/>
              </w:rPr>
              <w:t>» .</w:t>
            </w:r>
            <w:proofErr w:type="gramEnd"/>
            <w:r w:rsidRPr="009C40F0">
              <w:rPr>
                <w:rFonts w:ascii="Times New Roman" w:hAnsi="Times New Roman" w:cs="Times New Roman"/>
                <w:sz w:val="20"/>
                <w:szCs w:val="20"/>
              </w:rPr>
              <w:t>(</w:t>
            </w:r>
            <w:proofErr w:type="spellStart"/>
            <w:r w:rsidRPr="009C40F0">
              <w:rPr>
                <w:rFonts w:ascii="Times New Roman" w:hAnsi="Times New Roman" w:cs="Times New Roman"/>
                <w:sz w:val="20"/>
                <w:szCs w:val="20"/>
              </w:rPr>
              <w:t>Н.М.Шанский</w:t>
            </w:r>
            <w:proofErr w:type="spellEnd"/>
            <w:r w:rsidRPr="009C40F0">
              <w:rPr>
                <w:rFonts w:ascii="Times New Roman" w:hAnsi="Times New Roman" w:cs="Times New Roman"/>
                <w:sz w:val="20"/>
                <w:szCs w:val="20"/>
              </w:rPr>
              <w:t>)</w:t>
            </w: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44-45</w:t>
            </w:r>
          </w:p>
        </w:tc>
        <w:tc>
          <w:tcPr>
            <w:tcW w:w="4255" w:type="dxa"/>
          </w:tcPr>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Изложение по тексту художественного стиля.</w:t>
            </w:r>
          </w:p>
        </w:tc>
        <w:tc>
          <w:tcPr>
            <w:tcW w:w="850" w:type="dxa"/>
            <w:tcBorders>
              <w:right w:val="single" w:sz="4" w:space="0" w:color="auto"/>
            </w:tcBorders>
          </w:tcPr>
          <w:p w:rsidR="007314BB" w:rsidRDefault="007314BB" w:rsidP="004D4020">
            <w:pPr>
              <w:rPr>
                <w:rFonts w:ascii="Times New Roman" w:hAnsi="Times New Roman" w:cs="Times New Roman"/>
              </w:rPr>
            </w:pPr>
            <w:r w:rsidRPr="009C40F0">
              <w:rPr>
                <w:rFonts w:ascii="Times New Roman" w:hAnsi="Times New Roman" w:cs="Times New Roman"/>
              </w:rPr>
              <w:t>2</w:t>
            </w:r>
            <w:r>
              <w:rPr>
                <w:rFonts w:ascii="Times New Roman" w:hAnsi="Times New Roman" w:cs="Times New Roman"/>
              </w:rPr>
              <w:t>0</w:t>
            </w:r>
            <w:r w:rsidRPr="009C40F0">
              <w:rPr>
                <w:rFonts w:ascii="Times New Roman" w:hAnsi="Times New Roman" w:cs="Times New Roman"/>
              </w:rPr>
              <w:t>.02</w:t>
            </w:r>
          </w:p>
          <w:p w:rsidR="007314BB" w:rsidRPr="009C40F0" w:rsidRDefault="007314BB" w:rsidP="004D4020">
            <w:pPr>
              <w:rPr>
                <w:rFonts w:ascii="Times New Roman" w:hAnsi="Times New Roman" w:cs="Times New Roman"/>
              </w:rPr>
            </w:pPr>
            <w:r w:rsidRPr="009C40F0">
              <w:rPr>
                <w:rFonts w:ascii="Times New Roman" w:hAnsi="Times New Roman" w:cs="Times New Roman"/>
              </w:rPr>
              <w:t>2</w:t>
            </w:r>
            <w:r>
              <w:rPr>
                <w:rFonts w:ascii="Times New Roman" w:hAnsi="Times New Roman" w:cs="Times New Roman"/>
              </w:rPr>
              <w:t>5</w:t>
            </w:r>
            <w:r w:rsidRPr="009C40F0">
              <w:rPr>
                <w:rFonts w:ascii="Times New Roman" w:hAnsi="Times New Roman" w:cs="Times New Roman"/>
              </w:rPr>
              <w:t>.02</w:t>
            </w:r>
          </w:p>
        </w:tc>
        <w:tc>
          <w:tcPr>
            <w:tcW w:w="851" w:type="dxa"/>
            <w:tcBorders>
              <w:left w:val="single" w:sz="4" w:space="0" w:color="auto"/>
            </w:tcBorders>
          </w:tcPr>
          <w:p w:rsidR="007314BB" w:rsidRDefault="007314BB" w:rsidP="004B4ABF">
            <w:pPr>
              <w:rPr>
                <w:rFonts w:ascii="Times New Roman" w:hAnsi="Times New Roman" w:cs="Times New Roman"/>
              </w:rPr>
            </w:pPr>
            <w:r w:rsidRPr="009C40F0">
              <w:rPr>
                <w:rFonts w:ascii="Times New Roman" w:hAnsi="Times New Roman" w:cs="Times New Roman"/>
              </w:rPr>
              <w:t>2</w:t>
            </w:r>
            <w:r>
              <w:rPr>
                <w:rFonts w:ascii="Times New Roman" w:hAnsi="Times New Roman" w:cs="Times New Roman"/>
              </w:rPr>
              <w:t>0</w:t>
            </w:r>
            <w:r w:rsidRPr="009C40F0">
              <w:rPr>
                <w:rFonts w:ascii="Times New Roman" w:hAnsi="Times New Roman" w:cs="Times New Roman"/>
              </w:rPr>
              <w:t>.02</w:t>
            </w:r>
          </w:p>
          <w:p w:rsidR="007314BB" w:rsidRPr="009C40F0" w:rsidRDefault="007314BB" w:rsidP="004B4ABF">
            <w:pPr>
              <w:rPr>
                <w:rFonts w:ascii="Times New Roman" w:hAnsi="Times New Roman" w:cs="Times New Roman"/>
              </w:rPr>
            </w:pPr>
            <w:r w:rsidRPr="009C40F0">
              <w:rPr>
                <w:rFonts w:ascii="Times New Roman" w:hAnsi="Times New Roman" w:cs="Times New Roman"/>
              </w:rPr>
              <w:t>2</w:t>
            </w:r>
            <w:r>
              <w:rPr>
                <w:rFonts w:ascii="Times New Roman" w:hAnsi="Times New Roman" w:cs="Times New Roman"/>
              </w:rPr>
              <w:t>5</w:t>
            </w:r>
            <w:r w:rsidRPr="009C40F0">
              <w:rPr>
                <w:rFonts w:ascii="Times New Roman" w:hAnsi="Times New Roman" w:cs="Times New Roman"/>
              </w:rPr>
              <w:t>.02</w:t>
            </w:r>
          </w:p>
        </w:tc>
        <w:tc>
          <w:tcPr>
            <w:tcW w:w="2268"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Практикум.</w:t>
            </w:r>
          </w:p>
        </w:tc>
        <w:tc>
          <w:tcPr>
            <w:tcW w:w="2835" w:type="dxa"/>
          </w:tcPr>
          <w:p w:rsidR="007314BB" w:rsidRPr="009C40F0" w:rsidRDefault="007314BB" w:rsidP="004D4020">
            <w:pPr>
              <w:jc w:val="center"/>
              <w:rPr>
                <w:rFonts w:ascii="Times New Roman" w:hAnsi="Times New Roman" w:cs="Times New Roman"/>
                <w:sz w:val="20"/>
                <w:szCs w:val="20"/>
              </w:rPr>
            </w:pPr>
          </w:p>
        </w:tc>
        <w:tc>
          <w:tcPr>
            <w:tcW w:w="382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Формировать навыки культуры речи; проверить орфографическую и пунктуационную грамотность.</w:t>
            </w:r>
          </w:p>
        </w:tc>
      </w:tr>
      <w:tr w:rsidR="007314BB" w:rsidRPr="009C40F0" w:rsidTr="00795D2A">
        <w:tc>
          <w:tcPr>
            <w:tcW w:w="707" w:type="dxa"/>
          </w:tcPr>
          <w:p w:rsidR="007314BB" w:rsidRPr="009C40F0" w:rsidRDefault="007314BB" w:rsidP="004D4020">
            <w:pPr>
              <w:rPr>
                <w:rFonts w:ascii="Times New Roman" w:hAnsi="Times New Roman" w:cs="Times New Roman"/>
              </w:rPr>
            </w:pPr>
          </w:p>
        </w:tc>
        <w:tc>
          <w:tcPr>
            <w:tcW w:w="4255" w:type="dxa"/>
          </w:tcPr>
          <w:p w:rsidR="007314BB" w:rsidRPr="00C605A5" w:rsidRDefault="007314BB" w:rsidP="004D4020">
            <w:pPr>
              <w:rPr>
                <w:rFonts w:ascii="Times New Roman" w:hAnsi="Times New Roman" w:cs="Times New Roman"/>
                <w:b/>
                <w:sz w:val="24"/>
                <w:szCs w:val="24"/>
              </w:rPr>
            </w:pPr>
            <w:r w:rsidRPr="00C605A5">
              <w:rPr>
                <w:rFonts w:ascii="Times New Roman" w:hAnsi="Times New Roman" w:cs="Times New Roman"/>
                <w:b/>
                <w:sz w:val="24"/>
                <w:szCs w:val="24"/>
              </w:rPr>
              <w:t xml:space="preserve">Сложное предложение – </w:t>
            </w:r>
          </w:p>
          <w:p w:rsidR="007314BB" w:rsidRPr="00C605A5" w:rsidRDefault="007314BB" w:rsidP="004D4020">
            <w:pPr>
              <w:rPr>
                <w:rFonts w:ascii="Times New Roman" w:hAnsi="Times New Roman" w:cs="Times New Roman"/>
                <w:b/>
                <w:sz w:val="24"/>
                <w:szCs w:val="24"/>
              </w:rPr>
            </w:pPr>
            <w:r w:rsidRPr="00C605A5">
              <w:rPr>
                <w:rFonts w:ascii="Times New Roman" w:hAnsi="Times New Roman" w:cs="Times New Roman"/>
                <w:b/>
                <w:sz w:val="24"/>
                <w:szCs w:val="24"/>
              </w:rPr>
              <w:t xml:space="preserve">             1</w:t>
            </w:r>
            <w:r>
              <w:rPr>
                <w:rFonts w:ascii="Times New Roman" w:hAnsi="Times New Roman" w:cs="Times New Roman"/>
                <w:b/>
                <w:sz w:val="24"/>
                <w:szCs w:val="24"/>
              </w:rPr>
              <w:t>2</w:t>
            </w:r>
            <w:r w:rsidRPr="00C605A5">
              <w:rPr>
                <w:rFonts w:ascii="Times New Roman" w:hAnsi="Times New Roman" w:cs="Times New Roman"/>
                <w:b/>
                <w:sz w:val="24"/>
                <w:szCs w:val="24"/>
              </w:rPr>
              <w:t xml:space="preserve"> часов</w:t>
            </w:r>
          </w:p>
        </w:tc>
        <w:tc>
          <w:tcPr>
            <w:tcW w:w="850" w:type="dxa"/>
            <w:tcBorders>
              <w:right w:val="single" w:sz="4" w:space="0" w:color="auto"/>
            </w:tcBorders>
          </w:tcPr>
          <w:p w:rsidR="007314BB" w:rsidRPr="009C40F0" w:rsidRDefault="007314BB" w:rsidP="004D4020">
            <w:pPr>
              <w:rPr>
                <w:rFonts w:ascii="Times New Roman" w:hAnsi="Times New Roman" w:cs="Times New Roman"/>
              </w:rPr>
            </w:pPr>
          </w:p>
        </w:tc>
        <w:tc>
          <w:tcPr>
            <w:tcW w:w="851" w:type="dxa"/>
            <w:tcBorders>
              <w:left w:val="single" w:sz="4" w:space="0" w:color="auto"/>
            </w:tcBorders>
          </w:tcPr>
          <w:p w:rsidR="007314BB" w:rsidRPr="009C40F0" w:rsidRDefault="007314BB" w:rsidP="004B4ABF">
            <w:pPr>
              <w:rPr>
                <w:rFonts w:ascii="Times New Roman" w:hAnsi="Times New Roman" w:cs="Times New Roman"/>
              </w:rPr>
            </w:pPr>
          </w:p>
        </w:tc>
        <w:tc>
          <w:tcPr>
            <w:tcW w:w="2268" w:type="dxa"/>
          </w:tcPr>
          <w:p w:rsidR="007314BB" w:rsidRPr="009C40F0" w:rsidRDefault="007314BB" w:rsidP="004D4020">
            <w:pPr>
              <w:rPr>
                <w:rFonts w:ascii="Times New Roman" w:hAnsi="Times New Roman" w:cs="Times New Roman"/>
              </w:rPr>
            </w:pPr>
          </w:p>
        </w:tc>
        <w:tc>
          <w:tcPr>
            <w:tcW w:w="2835" w:type="dxa"/>
          </w:tcPr>
          <w:p w:rsidR="007314BB" w:rsidRPr="009C40F0" w:rsidRDefault="007314BB" w:rsidP="004D4020">
            <w:pPr>
              <w:jc w:val="center"/>
              <w:rPr>
                <w:rFonts w:ascii="Times New Roman" w:hAnsi="Times New Roman" w:cs="Times New Roman"/>
                <w:sz w:val="20"/>
                <w:szCs w:val="20"/>
              </w:rPr>
            </w:pPr>
          </w:p>
        </w:tc>
        <w:tc>
          <w:tcPr>
            <w:tcW w:w="3827" w:type="dxa"/>
          </w:tcPr>
          <w:p w:rsidR="007314BB" w:rsidRPr="009C40F0" w:rsidRDefault="007314BB" w:rsidP="004D4020">
            <w:pPr>
              <w:rPr>
                <w:rFonts w:ascii="Times New Roman" w:hAnsi="Times New Roman" w:cs="Times New Roman"/>
              </w:rPr>
            </w:pP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4</w:t>
            </w:r>
            <w:r>
              <w:rPr>
                <w:rFonts w:ascii="Times New Roman" w:hAnsi="Times New Roman" w:cs="Times New Roman"/>
                <w:sz w:val="20"/>
                <w:szCs w:val="20"/>
              </w:rPr>
              <w:t>6</w:t>
            </w:r>
          </w:p>
        </w:tc>
        <w:tc>
          <w:tcPr>
            <w:tcW w:w="4255" w:type="dxa"/>
          </w:tcPr>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Повторение. Виды сложных предложений. Знаки препинания в ССП.Пунктуация в ССП.</w:t>
            </w:r>
          </w:p>
        </w:tc>
        <w:tc>
          <w:tcPr>
            <w:tcW w:w="850" w:type="dxa"/>
            <w:tcBorders>
              <w:right w:val="single" w:sz="4" w:space="0" w:color="auto"/>
            </w:tcBorders>
          </w:tcPr>
          <w:p w:rsidR="007314BB" w:rsidRPr="009C40F0" w:rsidRDefault="007314BB" w:rsidP="00795D2A">
            <w:pPr>
              <w:rPr>
                <w:rFonts w:ascii="Times New Roman" w:hAnsi="Times New Roman" w:cs="Times New Roman"/>
              </w:rPr>
            </w:pPr>
            <w:r>
              <w:rPr>
                <w:rFonts w:ascii="Times New Roman" w:hAnsi="Times New Roman" w:cs="Times New Roman"/>
              </w:rPr>
              <w:t>27.02</w:t>
            </w:r>
          </w:p>
        </w:tc>
        <w:tc>
          <w:tcPr>
            <w:tcW w:w="851" w:type="dxa"/>
            <w:tcBorders>
              <w:left w:val="single" w:sz="4" w:space="0" w:color="auto"/>
            </w:tcBorders>
          </w:tcPr>
          <w:p w:rsidR="007314BB" w:rsidRPr="009C40F0" w:rsidRDefault="007314BB" w:rsidP="004B4ABF">
            <w:pPr>
              <w:rPr>
                <w:rFonts w:ascii="Times New Roman" w:hAnsi="Times New Roman" w:cs="Times New Roman"/>
              </w:rPr>
            </w:pPr>
            <w:r>
              <w:rPr>
                <w:rFonts w:ascii="Times New Roman" w:hAnsi="Times New Roman" w:cs="Times New Roman"/>
              </w:rPr>
              <w:t>27.02</w:t>
            </w:r>
          </w:p>
        </w:tc>
        <w:tc>
          <w:tcPr>
            <w:tcW w:w="2268"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Самостоятельная работа.</w:t>
            </w:r>
          </w:p>
        </w:tc>
        <w:tc>
          <w:tcPr>
            <w:tcW w:w="2835"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Работа по учебнику, выполнение упражнений на закрепление, самостоятельная работа по конструированию предложений</w:t>
            </w:r>
          </w:p>
        </w:tc>
        <w:tc>
          <w:tcPr>
            <w:tcW w:w="382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Закрепить умение определять структуру СПП и его частей, расставлять знаки препинания; усвоить сферу употребления данных конструкций</w:t>
            </w: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4</w:t>
            </w:r>
            <w:r>
              <w:rPr>
                <w:rFonts w:ascii="Times New Roman" w:hAnsi="Times New Roman" w:cs="Times New Roman"/>
                <w:sz w:val="20"/>
                <w:szCs w:val="20"/>
              </w:rPr>
              <w:t>7</w:t>
            </w:r>
          </w:p>
        </w:tc>
        <w:tc>
          <w:tcPr>
            <w:tcW w:w="4255" w:type="dxa"/>
          </w:tcPr>
          <w:p w:rsidR="007314BB" w:rsidRPr="00C605A5" w:rsidRDefault="007314BB" w:rsidP="004D4020">
            <w:pPr>
              <w:rPr>
                <w:rFonts w:ascii="Times New Roman" w:hAnsi="Times New Roman" w:cs="Times New Roman"/>
                <w:sz w:val="24"/>
                <w:szCs w:val="24"/>
              </w:rPr>
            </w:pPr>
            <w:r w:rsidRPr="00E76EEC">
              <w:rPr>
                <w:rFonts w:ascii="Times New Roman" w:hAnsi="Times New Roman" w:cs="Times New Roman"/>
                <w:b/>
                <w:color w:val="FF0000"/>
                <w:sz w:val="24"/>
                <w:szCs w:val="24"/>
              </w:rPr>
              <w:t>АДМИНИСТРАТИВНЫЙ контроль</w:t>
            </w:r>
            <w:r w:rsidRPr="00C605A5">
              <w:rPr>
                <w:rFonts w:ascii="Times New Roman" w:hAnsi="Times New Roman" w:cs="Times New Roman"/>
                <w:sz w:val="24"/>
                <w:szCs w:val="24"/>
              </w:rPr>
              <w:t>Пунктуация в предложениях с союзом и.</w:t>
            </w:r>
          </w:p>
        </w:tc>
        <w:tc>
          <w:tcPr>
            <w:tcW w:w="850" w:type="dxa"/>
            <w:tcBorders>
              <w:right w:val="single" w:sz="4" w:space="0" w:color="auto"/>
            </w:tcBorders>
          </w:tcPr>
          <w:p w:rsidR="007314BB" w:rsidRPr="009C40F0" w:rsidRDefault="007314BB" w:rsidP="00795D2A">
            <w:pPr>
              <w:rPr>
                <w:rFonts w:ascii="Times New Roman" w:hAnsi="Times New Roman" w:cs="Times New Roman"/>
              </w:rPr>
            </w:pPr>
            <w:r>
              <w:rPr>
                <w:rFonts w:ascii="Times New Roman" w:hAnsi="Times New Roman" w:cs="Times New Roman"/>
              </w:rPr>
              <w:t>04</w:t>
            </w:r>
            <w:r w:rsidRPr="009C40F0">
              <w:rPr>
                <w:rFonts w:ascii="Times New Roman" w:hAnsi="Times New Roman" w:cs="Times New Roman"/>
              </w:rPr>
              <w:t>.03</w:t>
            </w:r>
          </w:p>
        </w:tc>
        <w:tc>
          <w:tcPr>
            <w:tcW w:w="851" w:type="dxa"/>
            <w:tcBorders>
              <w:left w:val="single" w:sz="4" w:space="0" w:color="auto"/>
            </w:tcBorders>
          </w:tcPr>
          <w:p w:rsidR="007314BB" w:rsidRPr="009C40F0" w:rsidRDefault="007314BB" w:rsidP="004B4ABF">
            <w:pPr>
              <w:rPr>
                <w:rFonts w:ascii="Times New Roman" w:hAnsi="Times New Roman" w:cs="Times New Roman"/>
              </w:rPr>
            </w:pPr>
            <w:r>
              <w:rPr>
                <w:rFonts w:ascii="Times New Roman" w:hAnsi="Times New Roman" w:cs="Times New Roman"/>
              </w:rPr>
              <w:t>04</w:t>
            </w:r>
            <w:r w:rsidRPr="009C40F0">
              <w:rPr>
                <w:rFonts w:ascii="Times New Roman" w:hAnsi="Times New Roman" w:cs="Times New Roman"/>
              </w:rPr>
              <w:t>.03</w:t>
            </w:r>
          </w:p>
        </w:tc>
        <w:tc>
          <w:tcPr>
            <w:tcW w:w="2268"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Беседа.</w:t>
            </w:r>
          </w:p>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Практикум.</w:t>
            </w:r>
          </w:p>
        </w:tc>
        <w:tc>
          <w:tcPr>
            <w:tcW w:w="2835" w:type="dxa"/>
          </w:tcPr>
          <w:p w:rsidR="007314BB" w:rsidRPr="009C40F0" w:rsidRDefault="007314BB" w:rsidP="004D4020">
            <w:pPr>
              <w:rPr>
                <w:rFonts w:ascii="Times New Roman" w:hAnsi="Times New Roman" w:cs="Times New Roman"/>
              </w:rPr>
            </w:pPr>
            <w:r w:rsidRPr="009C40F0">
              <w:rPr>
                <w:rFonts w:ascii="Times New Roman" w:hAnsi="Times New Roman" w:cs="Times New Roman"/>
                <w:sz w:val="20"/>
                <w:szCs w:val="20"/>
              </w:rPr>
              <w:t>Работа по учебнику, анализ предложений, тренировочные упражнения, конструирование предложений по данным схемам</w:t>
            </w:r>
          </w:p>
        </w:tc>
        <w:tc>
          <w:tcPr>
            <w:tcW w:w="382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Закрепить умение определять роль союза и в предложениях; учить расставлять знаки препинания.</w:t>
            </w: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lastRenderedPageBreak/>
              <w:t>4</w:t>
            </w:r>
            <w:r>
              <w:rPr>
                <w:rFonts w:ascii="Times New Roman" w:hAnsi="Times New Roman" w:cs="Times New Roman"/>
                <w:sz w:val="20"/>
                <w:szCs w:val="20"/>
              </w:rPr>
              <w:t>8</w:t>
            </w:r>
          </w:p>
          <w:p w:rsidR="007314BB" w:rsidRPr="009C40F0" w:rsidRDefault="007314BB" w:rsidP="004D4020">
            <w:pPr>
              <w:rPr>
                <w:rFonts w:ascii="Times New Roman" w:hAnsi="Times New Roman" w:cs="Times New Roman"/>
                <w:sz w:val="20"/>
                <w:szCs w:val="20"/>
              </w:rPr>
            </w:pPr>
          </w:p>
        </w:tc>
        <w:tc>
          <w:tcPr>
            <w:tcW w:w="4255" w:type="dxa"/>
          </w:tcPr>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b/>
                <w:sz w:val="24"/>
                <w:szCs w:val="24"/>
              </w:rPr>
              <w:t>Проверочная работа №2</w:t>
            </w:r>
            <w:r w:rsidRPr="00C605A5">
              <w:rPr>
                <w:rFonts w:ascii="Times New Roman" w:hAnsi="Times New Roman" w:cs="Times New Roman"/>
                <w:sz w:val="24"/>
                <w:szCs w:val="24"/>
              </w:rPr>
              <w:t xml:space="preserve"> по теме «Сложное предложение»</w:t>
            </w:r>
          </w:p>
        </w:tc>
        <w:tc>
          <w:tcPr>
            <w:tcW w:w="850" w:type="dxa"/>
            <w:tcBorders>
              <w:right w:val="single" w:sz="4" w:space="0" w:color="auto"/>
            </w:tcBorders>
          </w:tcPr>
          <w:p w:rsidR="007314BB" w:rsidRPr="009C40F0" w:rsidRDefault="007314BB" w:rsidP="00795D2A">
            <w:pPr>
              <w:rPr>
                <w:rFonts w:ascii="Times New Roman" w:hAnsi="Times New Roman" w:cs="Times New Roman"/>
              </w:rPr>
            </w:pPr>
            <w:r w:rsidRPr="009C40F0">
              <w:rPr>
                <w:rFonts w:ascii="Times New Roman" w:hAnsi="Times New Roman" w:cs="Times New Roman"/>
              </w:rPr>
              <w:t>0</w:t>
            </w:r>
            <w:r>
              <w:rPr>
                <w:rFonts w:ascii="Times New Roman" w:hAnsi="Times New Roman" w:cs="Times New Roman"/>
              </w:rPr>
              <w:t>6</w:t>
            </w:r>
            <w:r w:rsidRPr="009C40F0">
              <w:rPr>
                <w:rFonts w:ascii="Times New Roman" w:hAnsi="Times New Roman" w:cs="Times New Roman"/>
              </w:rPr>
              <w:t>.03</w:t>
            </w:r>
          </w:p>
        </w:tc>
        <w:tc>
          <w:tcPr>
            <w:tcW w:w="851" w:type="dxa"/>
            <w:tcBorders>
              <w:left w:val="single" w:sz="4" w:space="0" w:color="auto"/>
            </w:tcBorders>
          </w:tcPr>
          <w:p w:rsidR="007314BB" w:rsidRPr="009C40F0" w:rsidRDefault="007314BB" w:rsidP="004B4ABF">
            <w:pPr>
              <w:rPr>
                <w:rFonts w:ascii="Times New Roman" w:hAnsi="Times New Roman" w:cs="Times New Roman"/>
              </w:rPr>
            </w:pPr>
            <w:r w:rsidRPr="009C40F0">
              <w:rPr>
                <w:rFonts w:ascii="Times New Roman" w:hAnsi="Times New Roman" w:cs="Times New Roman"/>
              </w:rPr>
              <w:t>0</w:t>
            </w:r>
            <w:r>
              <w:rPr>
                <w:rFonts w:ascii="Times New Roman" w:hAnsi="Times New Roman" w:cs="Times New Roman"/>
              </w:rPr>
              <w:t>6</w:t>
            </w:r>
            <w:r w:rsidRPr="009C40F0">
              <w:rPr>
                <w:rFonts w:ascii="Times New Roman" w:hAnsi="Times New Roman" w:cs="Times New Roman"/>
              </w:rPr>
              <w:t>.03</w:t>
            </w:r>
          </w:p>
        </w:tc>
        <w:tc>
          <w:tcPr>
            <w:tcW w:w="2268"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Практическая работа.</w:t>
            </w:r>
          </w:p>
        </w:tc>
        <w:tc>
          <w:tcPr>
            <w:tcW w:w="2835"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 xml:space="preserve">Практическая проверочная работа, выполнение заданий </w:t>
            </w:r>
            <w:proofErr w:type="spellStart"/>
            <w:r w:rsidRPr="009C40F0">
              <w:rPr>
                <w:rFonts w:ascii="Times New Roman" w:hAnsi="Times New Roman" w:cs="Times New Roman"/>
                <w:sz w:val="20"/>
                <w:szCs w:val="20"/>
              </w:rPr>
              <w:t>КИМов</w:t>
            </w:r>
            <w:proofErr w:type="spellEnd"/>
          </w:p>
        </w:tc>
        <w:tc>
          <w:tcPr>
            <w:tcW w:w="382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Поверить знания учащихся по теме «Сложное предложение». Знаки препинания в ССП.</w:t>
            </w: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r>
              <w:rPr>
                <w:rFonts w:ascii="Times New Roman" w:hAnsi="Times New Roman" w:cs="Times New Roman"/>
                <w:sz w:val="20"/>
                <w:szCs w:val="20"/>
              </w:rPr>
              <w:t>49</w:t>
            </w:r>
          </w:p>
        </w:tc>
        <w:tc>
          <w:tcPr>
            <w:tcW w:w="4255" w:type="dxa"/>
          </w:tcPr>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Основные группы СПП.</w:t>
            </w:r>
          </w:p>
        </w:tc>
        <w:tc>
          <w:tcPr>
            <w:tcW w:w="850" w:type="dxa"/>
            <w:tcBorders>
              <w:right w:val="single" w:sz="4" w:space="0" w:color="auto"/>
            </w:tcBorders>
          </w:tcPr>
          <w:p w:rsidR="007314BB" w:rsidRPr="002C43FA" w:rsidRDefault="007314BB" w:rsidP="00795D2A">
            <w:pPr>
              <w:rPr>
                <w:rFonts w:ascii="Times New Roman" w:hAnsi="Times New Roman" w:cs="Times New Roman"/>
              </w:rPr>
            </w:pPr>
            <w:r w:rsidRPr="002C43FA">
              <w:rPr>
                <w:rFonts w:ascii="Times New Roman" w:hAnsi="Times New Roman" w:cs="Times New Roman"/>
              </w:rPr>
              <w:t>1</w:t>
            </w:r>
            <w:r>
              <w:rPr>
                <w:rFonts w:ascii="Times New Roman" w:hAnsi="Times New Roman" w:cs="Times New Roman"/>
              </w:rPr>
              <w:t>1</w:t>
            </w:r>
            <w:r w:rsidRPr="002C43FA">
              <w:rPr>
                <w:rFonts w:ascii="Times New Roman" w:hAnsi="Times New Roman" w:cs="Times New Roman"/>
              </w:rPr>
              <w:t>.03</w:t>
            </w:r>
          </w:p>
        </w:tc>
        <w:tc>
          <w:tcPr>
            <w:tcW w:w="851" w:type="dxa"/>
            <w:tcBorders>
              <w:left w:val="single" w:sz="4" w:space="0" w:color="auto"/>
            </w:tcBorders>
          </w:tcPr>
          <w:p w:rsidR="007314BB" w:rsidRPr="002C43FA" w:rsidRDefault="007314BB" w:rsidP="004B4ABF">
            <w:pPr>
              <w:rPr>
                <w:rFonts w:ascii="Times New Roman" w:hAnsi="Times New Roman" w:cs="Times New Roman"/>
              </w:rPr>
            </w:pPr>
            <w:r w:rsidRPr="002C43FA">
              <w:rPr>
                <w:rFonts w:ascii="Times New Roman" w:hAnsi="Times New Roman" w:cs="Times New Roman"/>
              </w:rPr>
              <w:t>1</w:t>
            </w:r>
            <w:r>
              <w:rPr>
                <w:rFonts w:ascii="Times New Roman" w:hAnsi="Times New Roman" w:cs="Times New Roman"/>
              </w:rPr>
              <w:t>1</w:t>
            </w:r>
            <w:r w:rsidRPr="002C43FA">
              <w:rPr>
                <w:rFonts w:ascii="Times New Roman" w:hAnsi="Times New Roman" w:cs="Times New Roman"/>
              </w:rPr>
              <w:t>.03</w:t>
            </w:r>
          </w:p>
        </w:tc>
        <w:tc>
          <w:tcPr>
            <w:tcW w:w="2268"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Беседа.</w:t>
            </w:r>
          </w:p>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Практикум.</w:t>
            </w:r>
          </w:p>
        </w:tc>
        <w:tc>
          <w:tcPr>
            <w:tcW w:w="2835"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Анализ предложений, тренировочные упражнения</w:t>
            </w:r>
          </w:p>
        </w:tc>
        <w:tc>
          <w:tcPr>
            <w:tcW w:w="382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Повторить основные сведения о группах СПП; учить расставлять знаки препинания; закреплять навыки правописания.</w:t>
            </w: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5</w:t>
            </w:r>
            <w:r>
              <w:rPr>
                <w:rFonts w:ascii="Times New Roman" w:hAnsi="Times New Roman" w:cs="Times New Roman"/>
                <w:sz w:val="20"/>
                <w:szCs w:val="20"/>
              </w:rPr>
              <w:t>0</w:t>
            </w:r>
          </w:p>
        </w:tc>
        <w:tc>
          <w:tcPr>
            <w:tcW w:w="4255" w:type="dxa"/>
          </w:tcPr>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СПП с придаточными изъяснительными.</w:t>
            </w:r>
          </w:p>
        </w:tc>
        <w:tc>
          <w:tcPr>
            <w:tcW w:w="850" w:type="dxa"/>
            <w:tcBorders>
              <w:right w:val="single" w:sz="4" w:space="0" w:color="auto"/>
            </w:tcBorders>
          </w:tcPr>
          <w:p w:rsidR="007314BB" w:rsidRPr="009C40F0" w:rsidRDefault="007314BB" w:rsidP="00795D2A">
            <w:pPr>
              <w:rPr>
                <w:rFonts w:ascii="Times New Roman" w:hAnsi="Times New Roman" w:cs="Times New Roman"/>
              </w:rPr>
            </w:pPr>
            <w:r w:rsidRPr="009C40F0">
              <w:rPr>
                <w:rFonts w:ascii="Times New Roman" w:hAnsi="Times New Roman" w:cs="Times New Roman"/>
              </w:rPr>
              <w:t>1</w:t>
            </w:r>
            <w:r>
              <w:rPr>
                <w:rFonts w:ascii="Times New Roman" w:hAnsi="Times New Roman" w:cs="Times New Roman"/>
              </w:rPr>
              <w:t>3</w:t>
            </w:r>
            <w:r w:rsidRPr="009C40F0">
              <w:rPr>
                <w:rFonts w:ascii="Times New Roman" w:hAnsi="Times New Roman" w:cs="Times New Roman"/>
              </w:rPr>
              <w:t>.03</w:t>
            </w:r>
          </w:p>
        </w:tc>
        <w:tc>
          <w:tcPr>
            <w:tcW w:w="851" w:type="dxa"/>
            <w:tcBorders>
              <w:left w:val="single" w:sz="4" w:space="0" w:color="auto"/>
            </w:tcBorders>
          </w:tcPr>
          <w:p w:rsidR="007314BB" w:rsidRPr="009C40F0" w:rsidRDefault="007314BB" w:rsidP="004B4ABF">
            <w:pPr>
              <w:rPr>
                <w:rFonts w:ascii="Times New Roman" w:hAnsi="Times New Roman" w:cs="Times New Roman"/>
              </w:rPr>
            </w:pPr>
            <w:r w:rsidRPr="009C40F0">
              <w:rPr>
                <w:rFonts w:ascii="Times New Roman" w:hAnsi="Times New Roman" w:cs="Times New Roman"/>
              </w:rPr>
              <w:t>1</w:t>
            </w:r>
            <w:r>
              <w:rPr>
                <w:rFonts w:ascii="Times New Roman" w:hAnsi="Times New Roman" w:cs="Times New Roman"/>
              </w:rPr>
              <w:t>3</w:t>
            </w:r>
            <w:r w:rsidRPr="009C40F0">
              <w:rPr>
                <w:rFonts w:ascii="Times New Roman" w:hAnsi="Times New Roman" w:cs="Times New Roman"/>
              </w:rPr>
              <w:t>.03</w:t>
            </w:r>
          </w:p>
        </w:tc>
        <w:tc>
          <w:tcPr>
            <w:tcW w:w="2268"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Практическая работа, тест</w:t>
            </w:r>
          </w:p>
        </w:tc>
        <w:tc>
          <w:tcPr>
            <w:tcW w:w="2835"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Анализ предложений, тренировочные упражнения</w:t>
            </w:r>
          </w:p>
        </w:tc>
        <w:tc>
          <w:tcPr>
            <w:tcW w:w="382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Закреплять умение определять структуру СПП; расставлять знаки препинания.</w:t>
            </w: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5</w:t>
            </w:r>
            <w:r>
              <w:rPr>
                <w:rFonts w:ascii="Times New Roman" w:hAnsi="Times New Roman" w:cs="Times New Roman"/>
                <w:sz w:val="20"/>
                <w:szCs w:val="20"/>
              </w:rPr>
              <w:t>1</w:t>
            </w:r>
          </w:p>
        </w:tc>
        <w:tc>
          <w:tcPr>
            <w:tcW w:w="4255" w:type="dxa"/>
          </w:tcPr>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СПП с придаточными определительными.</w:t>
            </w:r>
          </w:p>
        </w:tc>
        <w:tc>
          <w:tcPr>
            <w:tcW w:w="850" w:type="dxa"/>
            <w:tcBorders>
              <w:right w:val="single" w:sz="4" w:space="0" w:color="auto"/>
            </w:tcBorders>
          </w:tcPr>
          <w:p w:rsidR="007314BB" w:rsidRPr="009C40F0" w:rsidRDefault="007314BB" w:rsidP="00795D2A">
            <w:pPr>
              <w:rPr>
                <w:rFonts w:ascii="Times New Roman" w:hAnsi="Times New Roman" w:cs="Times New Roman"/>
              </w:rPr>
            </w:pPr>
            <w:r>
              <w:rPr>
                <w:rFonts w:ascii="Times New Roman" w:hAnsi="Times New Roman" w:cs="Times New Roman"/>
              </w:rPr>
              <w:t>18.03</w:t>
            </w:r>
          </w:p>
        </w:tc>
        <w:tc>
          <w:tcPr>
            <w:tcW w:w="851" w:type="dxa"/>
            <w:tcBorders>
              <w:left w:val="single" w:sz="4" w:space="0" w:color="auto"/>
            </w:tcBorders>
          </w:tcPr>
          <w:p w:rsidR="007314BB" w:rsidRPr="009C40F0" w:rsidRDefault="007314BB" w:rsidP="004B4ABF">
            <w:pPr>
              <w:rPr>
                <w:rFonts w:ascii="Times New Roman" w:hAnsi="Times New Roman" w:cs="Times New Roman"/>
              </w:rPr>
            </w:pPr>
            <w:r>
              <w:rPr>
                <w:rFonts w:ascii="Times New Roman" w:hAnsi="Times New Roman" w:cs="Times New Roman"/>
              </w:rPr>
              <w:t>18.03</w:t>
            </w:r>
          </w:p>
        </w:tc>
        <w:tc>
          <w:tcPr>
            <w:tcW w:w="2268"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Практикум.</w:t>
            </w:r>
          </w:p>
        </w:tc>
        <w:tc>
          <w:tcPr>
            <w:tcW w:w="2835"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Творческая работа, словарная работа, тренировочные упражнения по материалам ЕГЭ</w:t>
            </w:r>
          </w:p>
        </w:tc>
        <w:tc>
          <w:tcPr>
            <w:tcW w:w="382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Закреплять умение определять структуру СПП; расставлять знаки препинания.</w:t>
            </w: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5</w:t>
            </w:r>
            <w:r>
              <w:rPr>
                <w:rFonts w:ascii="Times New Roman" w:hAnsi="Times New Roman" w:cs="Times New Roman"/>
                <w:sz w:val="20"/>
                <w:szCs w:val="20"/>
              </w:rPr>
              <w:t>2</w:t>
            </w:r>
          </w:p>
        </w:tc>
        <w:tc>
          <w:tcPr>
            <w:tcW w:w="4255" w:type="dxa"/>
          </w:tcPr>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СПП с придаточными обстоятельственными.</w:t>
            </w:r>
          </w:p>
        </w:tc>
        <w:tc>
          <w:tcPr>
            <w:tcW w:w="850" w:type="dxa"/>
            <w:tcBorders>
              <w:right w:val="single" w:sz="4" w:space="0" w:color="auto"/>
            </w:tcBorders>
          </w:tcPr>
          <w:p w:rsidR="007314BB" w:rsidRPr="009C40F0" w:rsidRDefault="007314BB" w:rsidP="004D4020">
            <w:pPr>
              <w:rPr>
                <w:rFonts w:ascii="Times New Roman" w:hAnsi="Times New Roman" w:cs="Times New Roman"/>
              </w:rPr>
            </w:pPr>
            <w:r>
              <w:rPr>
                <w:rFonts w:ascii="Times New Roman" w:hAnsi="Times New Roman" w:cs="Times New Roman"/>
              </w:rPr>
              <w:t>20.03</w:t>
            </w:r>
          </w:p>
        </w:tc>
        <w:tc>
          <w:tcPr>
            <w:tcW w:w="851" w:type="dxa"/>
            <w:tcBorders>
              <w:left w:val="single" w:sz="4" w:space="0" w:color="auto"/>
            </w:tcBorders>
          </w:tcPr>
          <w:p w:rsidR="007314BB" w:rsidRPr="009C40F0" w:rsidRDefault="007314BB" w:rsidP="004B4ABF">
            <w:pPr>
              <w:rPr>
                <w:rFonts w:ascii="Times New Roman" w:hAnsi="Times New Roman" w:cs="Times New Roman"/>
              </w:rPr>
            </w:pPr>
            <w:r>
              <w:rPr>
                <w:rFonts w:ascii="Times New Roman" w:hAnsi="Times New Roman" w:cs="Times New Roman"/>
              </w:rPr>
              <w:t>20.03</w:t>
            </w:r>
          </w:p>
        </w:tc>
        <w:tc>
          <w:tcPr>
            <w:tcW w:w="2268"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Практикум.</w:t>
            </w:r>
          </w:p>
        </w:tc>
        <w:tc>
          <w:tcPr>
            <w:tcW w:w="2835"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Синтаксический разбор предложений, практическая работа, конструирование предложений по заданным схемам.</w:t>
            </w:r>
          </w:p>
        </w:tc>
        <w:tc>
          <w:tcPr>
            <w:tcW w:w="382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Закреплять умение определять структуру СПП; расставлять знаки препинания</w:t>
            </w: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5</w:t>
            </w:r>
            <w:r>
              <w:rPr>
                <w:rFonts w:ascii="Times New Roman" w:hAnsi="Times New Roman" w:cs="Times New Roman"/>
                <w:sz w:val="20"/>
                <w:szCs w:val="20"/>
              </w:rPr>
              <w:t>3</w:t>
            </w:r>
          </w:p>
        </w:tc>
        <w:tc>
          <w:tcPr>
            <w:tcW w:w="4255" w:type="dxa"/>
          </w:tcPr>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Знаки препинания в СПП с одним придаточным.</w:t>
            </w:r>
          </w:p>
        </w:tc>
        <w:tc>
          <w:tcPr>
            <w:tcW w:w="850" w:type="dxa"/>
            <w:tcBorders>
              <w:right w:val="single" w:sz="4" w:space="0" w:color="auto"/>
            </w:tcBorders>
          </w:tcPr>
          <w:p w:rsidR="007314BB" w:rsidRPr="009C40F0" w:rsidRDefault="007314BB" w:rsidP="004D4020">
            <w:pPr>
              <w:rPr>
                <w:rFonts w:ascii="Times New Roman" w:hAnsi="Times New Roman" w:cs="Times New Roman"/>
              </w:rPr>
            </w:pPr>
            <w:r>
              <w:rPr>
                <w:rFonts w:ascii="Times New Roman" w:hAnsi="Times New Roman" w:cs="Times New Roman"/>
              </w:rPr>
              <w:t>1</w:t>
            </w:r>
            <w:r w:rsidRPr="009C40F0">
              <w:rPr>
                <w:rFonts w:ascii="Times New Roman" w:hAnsi="Times New Roman" w:cs="Times New Roman"/>
              </w:rPr>
              <w:t>.04</w:t>
            </w:r>
          </w:p>
          <w:p w:rsidR="007314BB" w:rsidRPr="009C40F0" w:rsidRDefault="007314BB" w:rsidP="004D4020">
            <w:pPr>
              <w:rPr>
                <w:rFonts w:ascii="Times New Roman" w:hAnsi="Times New Roman" w:cs="Times New Roman"/>
              </w:rPr>
            </w:pPr>
          </w:p>
        </w:tc>
        <w:tc>
          <w:tcPr>
            <w:tcW w:w="851" w:type="dxa"/>
            <w:tcBorders>
              <w:left w:val="single" w:sz="4" w:space="0" w:color="auto"/>
            </w:tcBorders>
          </w:tcPr>
          <w:p w:rsidR="007314BB" w:rsidRPr="009C40F0" w:rsidRDefault="007314BB" w:rsidP="004B4ABF">
            <w:pPr>
              <w:rPr>
                <w:rFonts w:ascii="Times New Roman" w:hAnsi="Times New Roman" w:cs="Times New Roman"/>
              </w:rPr>
            </w:pPr>
            <w:r>
              <w:rPr>
                <w:rFonts w:ascii="Times New Roman" w:hAnsi="Times New Roman" w:cs="Times New Roman"/>
              </w:rPr>
              <w:t>1</w:t>
            </w:r>
            <w:r w:rsidRPr="009C40F0">
              <w:rPr>
                <w:rFonts w:ascii="Times New Roman" w:hAnsi="Times New Roman" w:cs="Times New Roman"/>
              </w:rPr>
              <w:t>.04</w:t>
            </w:r>
          </w:p>
          <w:p w:rsidR="007314BB" w:rsidRPr="009C40F0" w:rsidRDefault="007314BB" w:rsidP="004B4ABF">
            <w:pPr>
              <w:rPr>
                <w:rFonts w:ascii="Times New Roman" w:hAnsi="Times New Roman" w:cs="Times New Roman"/>
              </w:rPr>
            </w:pPr>
          </w:p>
        </w:tc>
        <w:tc>
          <w:tcPr>
            <w:tcW w:w="2268"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Практикум.</w:t>
            </w:r>
          </w:p>
        </w:tc>
        <w:tc>
          <w:tcPr>
            <w:tcW w:w="2835" w:type="dxa"/>
          </w:tcPr>
          <w:p w:rsidR="007314BB" w:rsidRPr="009C40F0" w:rsidRDefault="007314BB" w:rsidP="004D4020">
            <w:pPr>
              <w:rPr>
                <w:rFonts w:ascii="Times New Roman" w:hAnsi="Times New Roman" w:cs="Times New Roman"/>
              </w:rPr>
            </w:pPr>
            <w:r w:rsidRPr="009C40F0">
              <w:rPr>
                <w:rFonts w:ascii="Times New Roman" w:hAnsi="Times New Roman" w:cs="Times New Roman"/>
                <w:sz w:val="20"/>
                <w:szCs w:val="20"/>
              </w:rPr>
              <w:t>Материал учебника, выполнение тренировочных упражнений, творческая работа, самостоятельная работа</w:t>
            </w:r>
          </w:p>
        </w:tc>
        <w:tc>
          <w:tcPr>
            <w:tcW w:w="382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Повторить и обобщить сведения о СПП; закреплять навыки грамотного пунктуационного оформления СПП.</w:t>
            </w:r>
          </w:p>
        </w:tc>
      </w:tr>
      <w:tr w:rsidR="007314BB" w:rsidRPr="009C40F0" w:rsidTr="00795D2A">
        <w:trPr>
          <w:trHeight w:val="1655"/>
        </w:trPr>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5</w:t>
            </w:r>
            <w:r>
              <w:rPr>
                <w:rFonts w:ascii="Times New Roman" w:hAnsi="Times New Roman" w:cs="Times New Roman"/>
                <w:sz w:val="20"/>
                <w:szCs w:val="20"/>
              </w:rPr>
              <w:t>4</w:t>
            </w:r>
          </w:p>
        </w:tc>
        <w:tc>
          <w:tcPr>
            <w:tcW w:w="4255" w:type="dxa"/>
          </w:tcPr>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Знаки препинания в СПП с несколькими придаточными.</w:t>
            </w:r>
          </w:p>
        </w:tc>
        <w:tc>
          <w:tcPr>
            <w:tcW w:w="850" w:type="dxa"/>
            <w:tcBorders>
              <w:right w:val="single" w:sz="4" w:space="0" w:color="auto"/>
            </w:tcBorders>
          </w:tcPr>
          <w:p w:rsidR="007314BB" w:rsidRPr="009C40F0" w:rsidRDefault="007314BB" w:rsidP="004D4020">
            <w:pPr>
              <w:rPr>
                <w:rFonts w:ascii="Times New Roman" w:hAnsi="Times New Roman" w:cs="Times New Roman"/>
              </w:rPr>
            </w:pPr>
            <w:r>
              <w:rPr>
                <w:rFonts w:ascii="Times New Roman" w:hAnsi="Times New Roman" w:cs="Times New Roman"/>
              </w:rPr>
              <w:t>3</w:t>
            </w:r>
            <w:r w:rsidRPr="009C40F0">
              <w:rPr>
                <w:rFonts w:ascii="Times New Roman" w:hAnsi="Times New Roman" w:cs="Times New Roman"/>
              </w:rPr>
              <w:t>.04</w:t>
            </w:r>
          </w:p>
        </w:tc>
        <w:tc>
          <w:tcPr>
            <w:tcW w:w="851" w:type="dxa"/>
            <w:tcBorders>
              <w:left w:val="single" w:sz="4" w:space="0" w:color="auto"/>
            </w:tcBorders>
          </w:tcPr>
          <w:p w:rsidR="007314BB" w:rsidRPr="009C40F0" w:rsidRDefault="007314BB" w:rsidP="004B4ABF">
            <w:pPr>
              <w:rPr>
                <w:rFonts w:ascii="Times New Roman" w:hAnsi="Times New Roman" w:cs="Times New Roman"/>
              </w:rPr>
            </w:pPr>
            <w:r>
              <w:rPr>
                <w:rFonts w:ascii="Times New Roman" w:hAnsi="Times New Roman" w:cs="Times New Roman"/>
              </w:rPr>
              <w:t>3</w:t>
            </w:r>
            <w:r w:rsidRPr="009C40F0">
              <w:rPr>
                <w:rFonts w:ascii="Times New Roman" w:hAnsi="Times New Roman" w:cs="Times New Roman"/>
              </w:rPr>
              <w:t>.04</w:t>
            </w:r>
          </w:p>
        </w:tc>
        <w:tc>
          <w:tcPr>
            <w:tcW w:w="2268"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Беседа по вопросам.</w:t>
            </w:r>
          </w:p>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Практикум.</w:t>
            </w:r>
          </w:p>
        </w:tc>
        <w:tc>
          <w:tcPr>
            <w:tcW w:w="2835"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Беседа по вопросам, анализ предложений, тренировочные упражнения практического характера</w:t>
            </w:r>
          </w:p>
        </w:tc>
        <w:tc>
          <w:tcPr>
            <w:tcW w:w="382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Повторить классификацию СПП с несколькими придаточными, привести в систему знания по теме.</w:t>
            </w: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lastRenderedPageBreak/>
              <w:t>5</w:t>
            </w:r>
            <w:r>
              <w:rPr>
                <w:rFonts w:ascii="Times New Roman" w:hAnsi="Times New Roman" w:cs="Times New Roman"/>
                <w:sz w:val="20"/>
                <w:szCs w:val="20"/>
              </w:rPr>
              <w:t>5</w:t>
            </w:r>
          </w:p>
        </w:tc>
        <w:tc>
          <w:tcPr>
            <w:tcW w:w="4255" w:type="dxa"/>
          </w:tcPr>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Знаки препинания при сравнительных оборотах с союзами как, что, чем, и СПП.</w:t>
            </w:r>
          </w:p>
        </w:tc>
        <w:tc>
          <w:tcPr>
            <w:tcW w:w="850" w:type="dxa"/>
            <w:tcBorders>
              <w:right w:val="single" w:sz="4" w:space="0" w:color="auto"/>
            </w:tcBorders>
          </w:tcPr>
          <w:p w:rsidR="007314BB" w:rsidRPr="009C40F0" w:rsidRDefault="007314BB" w:rsidP="004D4020">
            <w:pPr>
              <w:rPr>
                <w:rFonts w:ascii="Times New Roman" w:hAnsi="Times New Roman" w:cs="Times New Roman"/>
              </w:rPr>
            </w:pPr>
            <w:r>
              <w:rPr>
                <w:rFonts w:ascii="Times New Roman" w:hAnsi="Times New Roman" w:cs="Times New Roman"/>
              </w:rPr>
              <w:t>8</w:t>
            </w:r>
            <w:r w:rsidRPr="009C40F0">
              <w:rPr>
                <w:rFonts w:ascii="Times New Roman" w:hAnsi="Times New Roman" w:cs="Times New Roman"/>
              </w:rPr>
              <w:t>.04</w:t>
            </w:r>
          </w:p>
          <w:p w:rsidR="007314BB" w:rsidRPr="009C40F0" w:rsidRDefault="007314BB" w:rsidP="004D4020">
            <w:pPr>
              <w:rPr>
                <w:rFonts w:ascii="Times New Roman" w:hAnsi="Times New Roman" w:cs="Times New Roman"/>
              </w:rPr>
            </w:pPr>
          </w:p>
        </w:tc>
        <w:tc>
          <w:tcPr>
            <w:tcW w:w="851" w:type="dxa"/>
            <w:tcBorders>
              <w:left w:val="single" w:sz="4" w:space="0" w:color="auto"/>
            </w:tcBorders>
          </w:tcPr>
          <w:p w:rsidR="007314BB" w:rsidRPr="009C40F0" w:rsidRDefault="007314BB" w:rsidP="004B4ABF">
            <w:pPr>
              <w:rPr>
                <w:rFonts w:ascii="Times New Roman" w:hAnsi="Times New Roman" w:cs="Times New Roman"/>
              </w:rPr>
            </w:pPr>
            <w:r>
              <w:rPr>
                <w:rFonts w:ascii="Times New Roman" w:hAnsi="Times New Roman" w:cs="Times New Roman"/>
              </w:rPr>
              <w:t>8</w:t>
            </w:r>
            <w:r w:rsidRPr="009C40F0">
              <w:rPr>
                <w:rFonts w:ascii="Times New Roman" w:hAnsi="Times New Roman" w:cs="Times New Roman"/>
              </w:rPr>
              <w:t>.04</w:t>
            </w:r>
          </w:p>
          <w:p w:rsidR="007314BB" w:rsidRPr="009C40F0" w:rsidRDefault="007314BB" w:rsidP="004B4ABF">
            <w:pPr>
              <w:rPr>
                <w:rFonts w:ascii="Times New Roman" w:hAnsi="Times New Roman" w:cs="Times New Roman"/>
              </w:rPr>
            </w:pPr>
          </w:p>
        </w:tc>
        <w:tc>
          <w:tcPr>
            <w:tcW w:w="2268"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Практикум.</w:t>
            </w:r>
          </w:p>
        </w:tc>
        <w:tc>
          <w:tcPr>
            <w:tcW w:w="2835"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 xml:space="preserve">Тренировочные упражнения, выполнение заданий </w:t>
            </w:r>
            <w:proofErr w:type="spellStart"/>
            <w:r w:rsidRPr="009C40F0">
              <w:rPr>
                <w:rFonts w:ascii="Times New Roman" w:hAnsi="Times New Roman" w:cs="Times New Roman"/>
                <w:sz w:val="20"/>
                <w:szCs w:val="20"/>
              </w:rPr>
              <w:t>КИМов</w:t>
            </w:r>
            <w:proofErr w:type="spellEnd"/>
          </w:p>
        </w:tc>
        <w:tc>
          <w:tcPr>
            <w:tcW w:w="382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Закреплять пунктуационные навыки при сравнительных оборотах и в СПП.</w:t>
            </w:r>
          </w:p>
        </w:tc>
      </w:tr>
      <w:tr w:rsidR="007314BB" w:rsidRPr="009C40F0" w:rsidTr="00795D2A">
        <w:trPr>
          <w:trHeight w:val="1515"/>
        </w:trPr>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5</w:t>
            </w:r>
            <w:r>
              <w:rPr>
                <w:rFonts w:ascii="Times New Roman" w:hAnsi="Times New Roman" w:cs="Times New Roman"/>
                <w:sz w:val="20"/>
                <w:szCs w:val="20"/>
              </w:rPr>
              <w:t>6</w:t>
            </w:r>
          </w:p>
          <w:p w:rsidR="007314BB" w:rsidRPr="009C40F0" w:rsidRDefault="007314BB" w:rsidP="004D4020">
            <w:pPr>
              <w:rPr>
                <w:rFonts w:ascii="Times New Roman" w:hAnsi="Times New Roman" w:cs="Times New Roman"/>
                <w:sz w:val="20"/>
                <w:szCs w:val="20"/>
              </w:rPr>
            </w:pPr>
          </w:p>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5</w:t>
            </w:r>
            <w:r>
              <w:rPr>
                <w:rFonts w:ascii="Times New Roman" w:hAnsi="Times New Roman" w:cs="Times New Roman"/>
                <w:sz w:val="20"/>
                <w:szCs w:val="20"/>
              </w:rPr>
              <w:t>7</w:t>
            </w:r>
          </w:p>
        </w:tc>
        <w:tc>
          <w:tcPr>
            <w:tcW w:w="4255" w:type="dxa"/>
          </w:tcPr>
          <w:p w:rsidR="007314BB" w:rsidRPr="006A49E0" w:rsidRDefault="007314BB" w:rsidP="004D4020">
            <w:pPr>
              <w:rPr>
                <w:rFonts w:ascii="Times New Roman" w:hAnsi="Times New Roman" w:cs="Times New Roman"/>
                <w:color w:val="FF0000"/>
                <w:sz w:val="24"/>
                <w:szCs w:val="24"/>
              </w:rPr>
            </w:pPr>
            <w:r w:rsidRPr="006A49E0">
              <w:rPr>
                <w:rFonts w:ascii="Times New Roman" w:hAnsi="Times New Roman" w:cs="Times New Roman"/>
                <w:color w:val="FF0000"/>
                <w:sz w:val="24"/>
                <w:szCs w:val="24"/>
              </w:rPr>
              <w:t>Контрольн</w:t>
            </w:r>
            <w:r>
              <w:rPr>
                <w:rFonts w:ascii="Times New Roman" w:hAnsi="Times New Roman" w:cs="Times New Roman"/>
                <w:color w:val="FF0000"/>
                <w:sz w:val="24"/>
                <w:szCs w:val="24"/>
              </w:rPr>
              <w:t>аяработа</w:t>
            </w:r>
            <w:r w:rsidRPr="006A49E0">
              <w:rPr>
                <w:rFonts w:ascii="Times New Roman" w:hAnsi="Times New Roman" w:cs="Times New Roman"/>
                <w:color w:val="FF0000"/>
                <w:sz w:val="24"/>
                <w:szCs w:val="24"/>
              </w:rPr>
              <w:t xml:space="preserve"> №.</w:t>
            </w:r>
            <w:r>
              <w:rPr>
                <w:rFonts w:ascii="Times New Roman" w:hAnsi="Times New Roman" w:cs="Times New Roman"/>
                <w:color w:val="FF0000"/>
                <w:sz w:val="24"/>
                <w:szCs w:val="24"/>
              </w:rPr>
              <w:t>3</w:t>
            </w:r>
            <w:r w:rsidRPr="006A49E0">
              <w:rPr>
                <w:rFonts w:ascii="Times New Roman" w:hAnsi="Times New Roman" w:cs="Times New Roman"/>
                <w:color w:val="FF0000"/>
                <w:sz w:val="24"/>
                <w:szCs w:val="24"/>
              </w:rPr>
              <w:t xml:space="preserve"> по теме «Сложноподчиненные предложения»</w:t>
            </w:r>
          </w:p>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Анализ контрольной работы</w:t>
            </w:r>
          </w:p>
        </w:tc>
        <w:tc>
          <w:tcPr>
            <w:tcW w:w="850" w:type="dxa"/>
            <w:tcBorders>
              <w:right w:val="single" w:sz="4" w:space="0" w:color="auto"/>
            </w:tcBorders>
          </w:tcPr>
          <w:p w:rsidR="007314BB" w:rsidRDefault="007314BB" w:rsidP="004D4020">
            <w:pPr>
              <w:rPr>
                <w:rFonts w:ascii="Times New Roman" w:hAnsi="Times New Roman" w:cs="Times New Roman"/>
              </w:rPr>
            </w:pPr>
            <w:r w:rsidRPr="009C40F0">
              <w:rPr>
                <w:rFonts w:ascii="Times New Roman" w:hAnsi="Times New Roman" w:cs="Times New Roman"/>
              </w:rPr>
              <w:t>1</w:t>
            </w:r>
            <w:r>
              <w:rPr>
                <w:rFonts w:ascii="Times New Roman" w:hAnsi="Times New Roman" w:cs="Times New Roman"/>
              </w:rPr>
              <w:t>0</w:t>
            </w:r>
            <w:r w:rsidRPr="009C40F0">
              <w:rPr>
                <w:rFonts w:ascii="Times New Roman" w:hAnsi="Times New Roman" w:cs="Times New Roman"/>
              </w:rPr>
              <w:t>.04</w:t>
            </w:r>
          </w:p>
          <w:p w:rsidR="007314BB" w:rsidRPr="009C40F0" w:rsidRDefault="007314BB" w:rsidP="004D4020">
            <w:pPr>
              <w:rPr>
                <w:rFonts w:ascii="Times New Roman" w:hAnsi="Times New Roman" w:cs="Times New Roman"/>
              </w:rPr>
            </w:pPr>
            <w:r>
              <w:rPr>
                <w:rFonts w:ascii="Times New Roman" w:hAnsi="Times New Roman" w:cs="Times New Roman"/>
              </w:rPr>
              <w:t>15</w:t>
            </w:r>
            <w:r w:rsidRPr="009C40F0">
              <w:rPr>
                <w:rFonts w:ascii="Times New Roman" w:hAnsi="Times New Roman" w:cs="Times New Roman"/>
              </w:rPr>
              <w:t>.04</w:t>
            </w:r>
          </w:p>
        </w:tc>
        <w:tc>
          <w:tcPr>
            <w:tcW w:w="851" w:type="dxa"/>
            <w:tcBorders>
              <w:left w:val="single" w:sz="4" w:space="0" w:color="auto"/>
            </w:tcBorders>
          </w:tcPr>
          <w:p w:rsidR="007314BB" w:rsidRDefault="007314BB" w:rsidP="004B4ABF">
            <w:pPr>
              <w:rPr>
                <w:rFonts w:ascii="Times New Roman" w:hAnsi="Times New Roman" w:cs="Times New Roman"/>
              </w:rPr>
            </w:pPr>
            <w:r w:rsidRPr="009C40F0">
              <w:rPr>
                <w:rFonts w:ascii="Times New Roman" w:hAnsi="Times New Roman" w:cs="Times New Roman"/>
              </w:rPr>
              <w:t>1</w:t>
            </w:r>
            <w:r>
              <w:rPr>
                <w:rFonts w:ascii="Times New Roman" w:hAnsi="Times New Roman" w:cs="Times New Roman"/>
              </w:rPr>
              <w:t>0</w:t>
            </w:r>
            <w:r w:rsidRPr="009C40F0">
              <w:rPr>
                <w:rFonts w:ascii="Times New Roman" w:hAnsi="Times New Roman" w:cs="Times New Roman"/>
              </w:rPr>
              <w:t>.04</w:t>
            </w:r>
          </w:p>
          <w:p w:rsidR="007314BB" w:rsidRPr="009C40F0" w:rsidRDefault="007314BB" w:rsidP="004B4ABF">
            <w:pPr>
              <w:rPr>
                <w:rFonts w:ascii="Times New Roman" w:hAnsi="Times New Roman" w:cs="Times New Roman"/>
              </w:rPr>
            </w:pPr>
            <w:r>
              <w:rPr>
                <w:rFonts w:ascii="Times New Roman" w:hAnsi="Times New Roman" w:cs="Times New Roman"/>
              </w:rPr>
              <w:t>15</w:t>
            </w:r>
            <w:r w:rsidRPr="009C40F0">
              <w:rPr>
                <w:rFonts w:ascii="Times New Roman" w:hAnsi="Times New Roman" w:cs="Times New Roman"/>
              </w:rPr>
              <w:t>.04</w:t>
            </w:r>
          </w:p>
        </w:tc>
        <w:tc>
          <w:tcPr>
            <w:tcW w:w="2268"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Практическая работа, тест</w:t>
            </w:r>
          </w:p>
        </w:tc>
        <w:tc>
          <w:tcPr>
            <w:tcW w:w="2835" w:type="dxa"/>
          </w:tcPr>
          <w:p w:rsidR="007314BB" w:rsidRPr="009C40F0" w:rsidRDefault="007314BB" w:rsidP="004D4020">
            <w:pPr>
              <w:jc w:val="center"/>
              <w:rPr>
                <w:rFonts w:ascii="Times New Roman" w:hAnsi="Times New Roman" w:cs="Times New Roman"/>
                <w:sz w:val="20"/>
                <w:szCs w:val="20"/>
              </w:rPr>
            </w:pPr>
          </w:p>
        </w:tc>
        <w:tc>
          <w:tcPr>
            <w:tcW w:w="382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Проверить знания учащихся по теме.</w:t>
            </w:r>
          </w:p>
        </w:tc>
      </w:tr>
      <w:tr w:rsidR="007314BB" w:rsidRPr="009C40F0" w:rsidTr="00795D2A">
        <w:tc>
          <w:tcPr>
            <w:tcW w:w="707" w:type="dxa"/>
          </w:tcPr>
          <w:p w:rsidR="007314BB" w:rsidRPr="009C40F0" w:rsidRDefault="007314BB" w:rsidP="004D4020">
            <w:pPr>
              <w:rPr>
                <w:rFonts w:ascii="Times New Roman" w:hAnsi="Times New Roman" w:cs="Times New Roman"/>
              </w:rPr>
            </w:pPr>
          </w:p>
        </w:tc>
        <w:tc>
          <w:tcPr>
            <w:tcW w:w="4255" w:type="dxa"/>
          </w:tcPr>
          <w:p w:rsidR="007314BB" w:rsidRPr="00C605A5" w:rsidRDefault="007314BB" w:rsidP="004D4020">
            <w:pPr>
              <w:rPr>
                <w:rFonts w:ascii="Times New Roman" w:hAnsi="Times New Roman" w:cs="Times New Roman"/>
                <w:b/>
                <w:sz w:val="24"/>
                <w:szCs w:val="24"/>
              </w:rPr>
            </w:pPr>
            <w:r w:rsidRPr="00C605A5">
              <w:rPr>
                <w:rFonts w:ascii="Times New Roman" w:hAnsi="Times New Roman" w:cs="Times New Roman"/>
                <w:b/>
                <w:sz w:val="24"/>
                <w:szCs w:val="24"/>
              </w:rPr>
              <w:t xml:space="preserve">Разговорный стиль речи                </w:t>
            </w:r>
            <w:r>
              <w:rPr>
                <w:rFonts w:ascii="Times New Roman" w:hAnsi="Times New Roman" w:cs="Times New Roman"/>
                <w:b/>
                <w:sz w:val="24"/>
                <w:szCs w:val="24"/>
              </w:rPr>
              <w:t>1час</w:t>
            </w:r>
          </w:p>
        </w:tc>
        <w:tc>
          <w:tcPr>
            <w:tcW w:w="850" w:type="dxa"/>
            <w:tcBorders>
              <w:right w:val="single" w:sz="4" w:space="0" w:color="auto"/>
            </w:tcBorders>
          </w:tcPr>
          <w:p w:rsidR="007314BB" w:rsidRPr="009C40F0" w:rsidRDefault="007314BB" w:rsidP="004D4020">
            <w:pPr>
              <w:rPr>
                <w:rFonts w:ascii="Times New Roman" w:hAnsi="Times New Roman" w:cs="Times New Roman"/>
              </w:rPr>
            </w:pPr>
          </w:p>
        </w:tc>
        <w:tc>
          <w:tcPr>
            <w:tcW w:w="851" w:type="dxa"/>
            <w:tcBorders>
              <w:left w:val="single" w:sz="4" w:space="0" w:color="auto"/>
            </w:tcBorders>
          </w:tcPr>
          <w:p w:rsidR="007314BB" w:rsidRPr="009C40F0" w:rsidRDefault="007314BB" w:rsidP="004B4ABF">
            <w:pPr>
              <w:rPr>
                <w:rFonts w:ascii="Times New Roman" w:hAnsi="Times New Roman" w:cs="Times New Roman"/>
              </w:rPr>
            </w:pPr>
          </w:p>
        </w:tc>
        <w:tc>
          <w:tcPr>
            <w:tcW w:w="2268" w:type="dxa"/>
          </w:tcPr>
          <w:p w:rsidR="007314BB" w:rsidRPr="009C40F0" w:rsidRDefault="007314BB" w:rsidP="004D4020">
            <w:pPr>
              <w:jc w:val="center"/>
              <w:rPr>
                <w:rFonts w:ascii="Times New Roman" w:hAnsi="Times New Roman" w:cs="Times New Roman"/>
                <w:sz w:val="20"/>
                <w:szCs w:val="20"/>
              </w:rPr>
            </w:pPr>
          </w:p>
        </w:tc>
        <w:tc>
          <w:tcPr>
            <w:tcW w:w="2835" w:type="dxa"/>
          </w:tcPr>
          <w:p w:rsidR="007314BB" w:rsidRPr="009C40F0" w:rsidRDefault="007314BB" w:rsidP="004D4020">
            <w:pPr>
              <w:jc w:val="center"/>
              <w:rPr>
                <w:rFonts w:ascii="Times New Roman" w:hAnsi="Times New Roman" w:cs="Times New Roman"/>
                <w:sz w:val="20"/>
                <w:szCs w:val="20"/>
              </w:rPr>
            </w:pPr>
          </w:p>
        </w:tc>
        <w:tc>
          <w:tcPr>
            <w:tcW w:w="3827" w:type="dxa"/>
          </w:tcPr>
          <w:p w:rsidR="007314BB" w:rsidRPr="009C40F0" w:rsidRDefault="007314BB" w:rsidP="004D4020">
            <w:pPr>
              <w:rPr>
                <w:rFonts w:ascii="Times New Roman" w:hAnsi="Times New Roman" w:cs="Times New Roman"/>
                <w:sz w:val="20"/>
                <w:szCs w:val="20"/>
              </w:rPr>
            </w:pP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5</w:t>
            </w:r>
            <w:r>
              <w:rPr>
                <w:rFonts w:ascii="Times New Roman" w:hAnsi="Times New Roman" w:cs="Times New Roman"/>
                <w:sz w:val="20"/>
                <w:szCs w:val="20"/>
              </w:rPr>
              <w:t>8</w:t>
            </w:r>
          </w:p>
        </w:tc>
        <w:tc>
          <w:tcPr>
            <w:tcW w:w="4255" w:type="dxa"/>
          </w:tcPr>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Урок – семинар. Разговорный стиль речи.</w:t>
            </w:r>
          </w:p>
        </w:tc>
        <w:tc>
          <w:tcPr>
            <w:tcW w:w="850" w:type="dxa"/>
            <w:tcBorders>
              <w:right w:val="single" w:sz="4" w:space="0" w:color="auto"/>
            </w:tcBorders>
          </w:tcPr>
          <w:p w:rsidR="007314BB" w:rsidRPr="009C40F0" w:rsidRDefault="007314BB" w:rsidP="004D4020">
            <w:pPr>
              <w:rPr>
                <w:rFonts w:ascii="Times New Roman" w:hAnsi="Times New Roman" w:cs="Times New Roman"/>
              </w:rPr>
            </w:pPr>
            <w:r>
              <w:rPr>
                <w:rFonts w:ascii="Times New Roman" w:hAnsi="Times New Roman" w:cs="Times New Roman"/>
              </w:rPr>
              <w:t>17</w:t>
            </w:r>
            <w:r w:rsidRPr="009C40F0">
              <w:rPr>
                <w:rFonts w:ascii="Times New Roman" w:hAnsi="Times New Roman" w:cs="Times New Roman"/>
              </w:rPr>
              <w:t>.04</w:t>
            </w:r>
          </w:p>
        </w:tc>
        <w:tc>
          <w:tcPr>
            <w:tcW w:w="851" w:type="dxa"/>
            <w:tcBorders>
              <w:left w:val="single" w:sz="4" w:space="0" w:color="auto"/>
            </w:tcBorders>
          </w:tcPr>
          <w:p w:rsidR="007314BB" w:rsidRPr="009C40F0" w:rsidRDefault="007314BB" w:rsidP="004B4ABF">
            <w:pPr>
              <w:rPr>
                <w:rFonts w:ascii="Times New Roman" w:hAnsi="Times New Roman" w:cs="Times New Roman"/>
              </w:rPr>
            </w:pPr>
            <w:r>
              <w:rPr>
                <w:rFonts w:ascii="Times New Roman" w:hAnsi="Times New Roman" w:cs="Times New Roman"/>
              </w:rPr>
              <w:t>17</w:t>
            </w:r>
            <w:r w:rsidRPr="009C40F0">
              <w:rPr>
                <w:rFonts w:ascii="Times New Roman" w:hAnsi="Times New Roman" w:cs="Times New Roman"/>
              </w:rPr>
              <w:t>.04</w:t>
            </w:r>
          </w:p>
        </w:tc>
        <w:tc>
          <w:tcPr>
            <w:tcW w:w="2268"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Выступления учащихся.</w:t>
            </w:r>
          </w:p>
        </w:tc>
        <w:tc>
          <w:tcPr>
            <w:tcW w:w="2835"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Выступления учащихся (реализация домашнего задания).</w:t>
            </w:r>
          </w:p>
        </w:tc>
        <w:tc>
          <w:tcPr>
            <w:tcW w:w="382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Обобщить и углубить знание по теме «Разговорный стиль речи»; выработать умение анализировать особенности и колорит устно-разговорной речи.</w:t>
            </w: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p>
        </w:tc>
        <w:tc>
          <w:tcPr>
            <w:tcW w:w="4255" w:type="dxa"/>
          </w:tcPr>
          <w:p w:rsidR="007314BB" w:rsidRPr="00C605A5" w:rsidRDefault="007314BB" w:rsidP="004D4020">
            <w:pPr>
              <w:rPr>
                <w:rFonts w:ascii="Times New Roman" w:hAnsi="Times New Roman" w:cs="Times New Roman"/>
                <w:b/>
                <w:sz w:val="24"/>
                <w:szCs w:val="24"/>
              </w:rPr>
            </w:pPr>
            <w:r w:rsidRPr="00C605A5">
              <w:rPr>
                <w:rFonts w:ascii="Times New Roman" w:hAnsi="Times New Roman" w:cs="Times New Roman"/>
                <w:b/>
                <w:sz w:val="24"/>
                <w:szCs w:val="24"/>
              </w:rPr>
              <w:t>Повторение - 6 час</w:t>
            </w:r>
          </w:p>
        </w:tc>
        <w:tc>
          <w:tcPr>
            <w:tcW w:w="850" w:type="dxa"/>
            <w:tcBorders>
              <w:right w:val="single" w:sz="4" w:space="0" w:color="auto"/>
            </w:tcBorders>
          </w:tcPr>
          <w:p w:rsidR="007314BB" w:rsidRPr="009C40F0" w:rsidRDefault="007314BB" w:rsidP="004D4020">
            <w:pPr>
              <w:rPr>
                <w:rFonts w:ascii="Times New Roman" w:hAnsi="Times New Roman" w:cs="Times New Roman"/>
              </w:rPr>
            </w:pPr>
          </w:p>
        </w:tc>
        <w:tc>
          <w:tcPr>
            <w:tcW w:w="851" w:type="dxa"/>
            <w:tcBorders>
              <w:left w:val="single" w:sz="4" w:space="0" w:color="auto"/>
            </w:tcBorders>
          </w:tcPr>
          <w:p w:rsidR="007314BB" w:rsidRPr="009C40F0" w:rsidRDefault="007314BB" w:rsidP="004B4ABF">
            <w:pPr>
              <w:rPr>
                <w:rFonts w:ascii="Times New Roman" w:hAnsi="Times New Roman" w:cs="Times New Roman"/>
              </w:rPr>
            </w:pPr>
          </w:p>
        </w:tc>
        <w:tc>
          <w:tcPr>
            <w:tcW w:w="2268" w:type="dxa"/>
          </w:tcPr>
          <w:p w:rsidR="007314BB" w:rsidRPr="009C40F0" w:rsidRDefault="007314BB" w:rsidP="004D4020">
            <w:pPr>
              <w:jc w:val="center"/>
              <w:rPr>
                <w:rFonts w:ascii="Times New Roman" w:hAnsi="Times New Roman" w:cs="Times New Roman"/>
              </w:rPr>
            </w:pPr>
          </w:p>
        </w:tc>
        <w:tc>
          <w:tcPr>
            <w:tcW w:w="2835" w:type="dxa"/>
          </w:tcPr>
          <w:p w:rsidR="007314BB" w:rsidRPr="009C40F0" w:rsidRDefault="007314BB" w:rsidP="004D4020">
            <w:pPr>
              <w:jc w:val="center"/>
              <w:rPr>
                <w:rFonts w:ascii="Times New Roman" w:hAnsi="Times New Roman" w:cs="Times New Roman"/>
              </w:rPr>
            </w:pPr>
          </w:p>
        </w:tc>
        <w:tc>
          <w:tcPr>
            <w:tcW w:w="3827" w:type="dxa"/>
          </w:tcPr>
          <w:p w:rsidR="007314BB" w:rsidRPr="009C40F0" w:rsidRDefault="007314BB" w:rsidP="004D4020">
            <w:pPr>
              <w:rPr>
                <w:rFonts w:ascii="Times New Roman" w:hAnsi="Times New Roman" w:cs="Times New Roman"/>
              </w:rPr>
            </w:pP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r>
              <w:rPr>
                <w:rFonts w:ascii="Times New Roman" w:hAnsi="Times New Roman" w:cs="Times New Roman"/>
                <w:sz w:val="20"/>
                <w:szCs w:val="20"/>
              </w:rPr>
              <w:t>59</w:t>
            </w:r>
          </w:p>
        </w:tc>
        <w:tc>
          <w:tcPr>
            <w:tcW w:w="4255" w:type="dxa"/>
          </w:tcPr>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Систематизация знаний, умений по разделу «Фонетика. Графика. Орфоэпия»</w:t>
            </w:r>
          </w:p>
        </w:tc>
        <w:tc>
          <w:tcPr>
            <w:tcW w:w="850" w:type="dxa"/>
            <w:tcBorders>
              <w:right w:val="single" w:sz="4" w:space="0" w:color="auto"/>
            </w:tcBorders>
          </w:tcPr>
          <w:p w:rsidR="007314BB" w:rsidRPr="009C40F0" w:rsidRDefault="007314BB" w:rsidP="007314BB">
            <w:pPr>
              <w:rPr>
                <w:rFonts w:ascii="Times New Roman" w:hAnsi="Times New Roman" w:cs="Times New Roman"/>
              </w:rPr>
            </w:pPr>
            <w:r w:rsidRPr="009C40F0">
              <w:rPr>
                <w:rFonts w:ascii="Times New Roman" w:hAnsi="Times New Roman" w:cs="Times New Roman"/>
              </w:rPr>
              <w:t>2</w:t>
            </w:r>
            <w:r>
              <w:rPr>
                <w:rFonts w:ascii="Times New Roman" w:hAnsi="Times New Roman" w:cs="Times New Roman"/>
              </w:rPr>
              <w:t>2</w:t>
            </w:r>
            <w:r w:rsidRPr="009C40F0">
              <w:rPr>
                <w:rFonts w:ascii="Times New Roman" w:hAnsi="Times New Roman" w:cs="Times New Roman"/>
              </w:rPr>
              <w:t>.04</w:t>
            </w:r>
          </w:p>
        </w:tc>
        <w:tc>
          <w:tcPr>
            <w:tcW w:w="851" w:type="dxa"/>
            <w:tcBorders>
              <w:left w:val="single" w:sz="4" w:space="0" w:color="auto"/>
            </w:tcBorders>
          </w:tcPr>
          <w:p w:rsidR="007314BB" w:rsidRPr="009C40F0" w:rsidRDefault="007314BB" w:rsidP="004B4ABF">
            <w:pPr>
              <w:rPr>
                <w:rFonts w:ascii="Times New Roman" w:hAnsi="Times New Roman" w:cs="Times New Roman"/>
              </w:rPr>
            </w:pPr>
            <w:r w:rsidRPr="009C40F0">
              <w:rPr>
                <w:rFonts w:ascii="Times New Roman" w:hAnsi="Times New Roman" w:cs="Times New Roman"/>
              </w:rPr>
              <w:t>2</w:t>
            </w:r>
            <w:r>
              <w:rPr>
                <w:rFonts w:ascii="Times New Roman" w:hAnsi="Times New Roman" w:cs="Times New Roman"/>
              </w:rPr>
              <w:t>2</w:t>
            </w:r>
            <w:r w:rsidRPr="009C40F0">
              <w:rPr>
                <w:rFonts w:ascii="Times New Roman" w:hAnsi="Times New Roman" w:cs="Times New Roman"/>
              </w:rPr>
              <w:t>.04</w:t>
            </w:r>
          </w:p>
        </w:tc>
        <w:tc>
          <w:tcPr>
            <w:tcW w:w="2268"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Практикум.</w:t>
            </w:r>
          </w:p>
        </w:tc>
        <w:tc>
          <w:tcPr>
            <w:tcW w:w="2835"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Тренировочные упражнения, анализ предложений, словарная работа</w:t>
            </w:r>
          </w:p>
        </w:tc>
        <w:tc>
          <w:tcPr>
            <w:tcW w:w="3827" w:type="dxa"/>
          </w:tcPr>
          <w:p w:rsidR="007314BB" w:rsidRPr="009C40F0" w:rsidRDefault="007314BB" w:rsidP="004D4020">
            <w:pPr>
              <w:rPr>
                <w:rFonts w:ascii="Times New Roman" w:hAnsi="Times New Roman" w:cs="Times New Roman"/>
              </w:rPr>
            </w:pPr>
            <w:r w:rsidRPr="009C40F0">
              <w:rPr>
                <w:rFonts w:ascii="Times New Roman" w:hAnsi="Times New Roman" w:cs="Times New Roman"/>
                <w:sz w:val="20"/>
                <w:szCs w:val="20"/>
              </w:rPr>
              <w:t>Обобщить и систематизировать знания по фонетике, графике и орфографии; совершенствовать навыки правописания и навыки фонетического разбора</w:t>
            </w:r>
            <w:r w:rsidRPr="009C40F0">
              <w:rPr>
                <w:rFonts w:ascii="Times New Roman" w:hAnsi="Times New Roman" w:cs="Times New Roman"/>
              </w:rPr>
              <w:t>.</w:t>
            </w: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6</w:t>
            </w:r>
            <w:r>
              <w:rPr>
                <w:rFonts w:ascii="Times New Roman" w:hAnsi="Times New Roman" w:cs="Times New Roman"/>
                <w:sz w:val="20"/>
                <w:szCs w:val="20"/>
              </w:rPr>
              <w:t>0</w:t>
            </w:r>
          </w:p>
        </w:tc>
        <w:tc>
          <w:tcPr>
            <w:tcW w:w="4255" w:type="dxa"/>
          </w:tcPr>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Повторение. Морфология и орфография.</w:t>
            </w:r>
          </w:p>
        </w:tc>
        <w:tc>
          <w:tcPr>
            <w:tcW w:w="850" w:type="dxa"/>
            <w:tcBorders>
              <w:right w:val="single" w:sz="4" w:space="0" w:color="auto"/>
            </w:tcBorders>
          </w:tcPr>
          <w:p w:rsidR="007314BB" w:rsidRPr="009C40F0" w:rsidRDefault="007314BB" w:rsidP="007314BB">
            <w:pPr>
              <w:rPr>
                <w:rFonts w:ascii="Times New Roman" w:hAnsi="Times New Roman" w:cs="Times New Roman"/>
              </w:rPr>
            </w:pPr>
            <w:r>
              <w:rPr>
                <w:rFonts w:ascii="Times New Roman" w:hAnsi="Times New Roman" w:cs="Times New Roman"/>
              </w:rPr>
              <w:t>24.04</w:t>
            </w:r>
          </w:p>
        </w:tc>
        <w:tc>
          <w:tcPr>
            <w:tcW w:w="851" w:type="dxa"/>
            <w:tcBorders>
              <w:left w:val="single" w:sz="4" w:space="0" w:color="auto"/>
            </w:tcBorders>
          </w:tcPr>
          <w:p w:rsidR="007314BB" w:rsidRPr="009C40F0" w:rsidRDefault="007314BB" w:rsidP="004B4ABF">
            <w:pPr>
              <w:rPr>
                <w:rFonts w:ascii="Times New Roman" w:hAnsi="Times New Roman" w:cs="Times New Roman"/>
              </w:rPr>
            </w:pPr>
            <w:r>
              <w:rPr>
                <w:rFonts w:ascii="Times New Roman" w:hAnsi="Times New Roman" w:cs="Times New Roman"/>
              </w:rPr>
              <w:t>24.04</w:t>
            </w:r>
          </w:p>
        </w:tc>
        <w:tc>
          <w:tcPr>
            <w:tcW w:w="2268"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Практикум.</w:t>
            </w:r>
          </w:p>
        </w:tc>
        <w:tc>
          <w:tcPr>
            <w:tcW w:w="2835"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Индивидуальная работа по карточкам, выполнение заданий ЕГЭ</w:t>
            </w:r>
          </w:p>
        </w:tc>
        <w:tc>
          <w:tcPr>
            <w:tcW w:w="382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Обобщить и систематизировать материал по морфологии и орфографии; совершенствовать навыки правописания.</w:t>
            </w: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6</w:t>
            </w:r>
            <w:r>
              <w:rPr>
                <w:rFonts w:ascii="Times New Roman" w:hAnsi="Times New Roman" w:cs="Times New Roman"/>
                <w:sz w:val="20"/>
                <w:szCs w:val="20"/>
              </w:rPr>
              <w:t>1</w:t>
            </w:r>
          </w:p>
        </w:tc>
        <w:tc>
          <w:tcPr>
            <w:tcW w:w="4255" w:type="dxa"/>
          </w:tcPr>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Повторение. Словообразование и орфография.</w:t>
            </w:r>
          </w:p>
        </w:tc>
        <w:tc>
          <w:tcPr>
            <w:tcW w:w="850" w:type="dxa"/>
            <w:tcBorders>
              <w:right w:val="single" w:sz="4" w:space="0" w:color="auto"/>
            </w:tcBorders>
          </w:tcPr>
          <w:p w:rsidR="007314BB" w:rsidRPr="009C40F0" w:rsidRDefault="007314BB" w:rsidP="007314BB">
            <w:pPr>
              <w:rPr>
                <w:rFonts w:ascii="Times New Roman" w:hAnsi="Times New Roman" w:cs="Times New Roman"/>
              </w:rPr>
            </w:pPr>
            <w:r>
              <w:rPr>
                <w:rFonts w:ascii="Times New Roman" w:hAnsi="Times New Roman" w:cs="Times New Roman"/>
              </w:rPr>
              <w:t>29</w:t>
            </w:r>
            <w:r w:rsidRPr="009C40F0">
              <w:rPr>
                <w:rFonts w:ascii="Times New Roman" w:hAnsi="Times New Roman" w:cs="Times New Roman"/>
              </w:rPr>
              <w:t>.0</w:t>
            </w:r>
            <w:r>
              <w:rPr>
                <w:rFonts w:ascii="Times New Roman" w:hAnsi="Times New Roman" w:cs="Times New Roman"/>
              </w:rPr>
              <w:t>4</w:t>
            </w:r>
          </w:p>
        </w:tc>
        <w:tc>
          <w:tcPr>
            <w:tcW w:w="851" w:type="dxa"/>
            <w:tcBorders>
              <w:left w:val="single" w:sz="4" w:space="0" w:color="auto"/>
            </w:tcBorders>
          </w:tcPr>
          <w:p w:rsidR="007314BB" w:rsidRPr="009C40F0" w:rsidRDefault="007314BB" w:rsidP="004B4ABF">
            <w:pPr>
              <w:rPr>
                <w:rFonts w:ascii="Times New Roman" w:hAnsi="Times New Roman" w:cs="Times New Roman"/>
              </w:rPr>
            </w:pPr>
            <w:r>
              <w:rPr>
                <w:rFonts w:ascii="Times New Roman" w:hAnsi="Times New Roman" w:cs="Times New Roman"/>
              </w:rPr>
              <w:t>29</w:t>
            </w:r>
            <w:r w:rsidRPr="009C40F0">
              <w:rPr>
                <w:rFonts w:ascii="Times New Roman" w:hAnsi="Times New Roman" w:cs="Times New Roman"/>
              </w:rPr>
              <w:t>.0</w:t>
            </w:r>
            <w:r>
              <w:rPr>
                <w:rFonts w:ascii="Times New Roman" w:hAnsi="Times New Roman" w:cs="Times New Roman"/>
              </w:rPr>
              <w:t>4</w:t>
            </w:r>
          </w:p>
        </w:tc>
        <w:tc>
          <w:tcPr>
            <w:tcW w:w="2268"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Практикум.</w:t>
            </w:r>
          </w:p>
        </w:tc>
        <w:tc>
          <w:tcPr>
            <w:tcW w:w="2835"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Работа по таблице, выполнение тренировочных упражнений, объяснительный диктант</w:t>
            </w:r>
          </w:p>
        </w:tc>
        <w:tc>
          <w:tcPr>
            <w:tcW w:w="382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Обобщить и систематизировать материал о составе слова и способах словообразования; совершенствовать навыки правописания.</w:t>
            </w:r>
          </w:p>
        </w:tc>
      </w:tr>
      <w:tr w:rsidR="007314BB" w:rsidRPr="009C40F0" w:rsidTr="00795D2A">
        <w:trPr>
          <w:trHeight w:val="1576"/>
        </w:trPr>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lastRenderedPageBreak/>
              <w:t>6</w:t>
            </w:r>
            <w:r>
              <w:rPr>
                <w:rFonts w:ascii="Times New Roman" w:hAnsi="Times New Roman" w:cs="Times New Roman"/>
                <w:sz w:val="20"/>
                <w:szCs w:val="20"/>
              </w:rPr>
              <w:t>2</w:t>
            </w:r>
          </w:p>
        </w:tc>
        <w:tc>
          <w:tcPr>
            <w:tcW w:w="4255" w:type="dxa"/>
          </w:tcPr>
          <w:p w:rsidR="007314BB" w:rsidRPr="00C605A5" w:rsidRDefault="007314BB" w:rsidP="004D4020">
            <w:pPr>
              <w:rPr>
                <w:rFonts w:ascii="Times New Roman" w:hAnsi="Times New Roman" w:cs="Times New Roman"/>
                <w:sz w:val="24"/>
                <w:szCs w:val="24"/>
              </w:rPr>
            </w:pPr>
            <w:r w:rsidRPr="00C605A5">
              <w:rPr>
                <w:rFonts w:ascii="Times New Roman" w:hAnsi="Times New Roman" w:cs="Times New Roman"/>
                <w:sz w:val="24"/>
                <w:szCs w:val="24"/>
              </w:rPr>
              <w:t>Повторение. Словообразование и орфография.</w:t>
            </w:r>
          </w:p>
        </w:tc>
        <w:tc>
          <w:tcPr>
            <w:tcW w:w="850" w:type="dxa"/>
            <w:tcBorders>
              <w:right w:val="single" w:sz="4" w:space="0" w:color="auto"/>
            </w:tcBorders>
          </w:tcPr>
          <w:p w:rsidR="007314BB" w:rsidRPr="009C40F0" w:rsidRDefault="007314BB" w:rsidP="004D4020">
            <w:pPr>
              <w:rPr>
                <w:rFonts w:ascii="Times New Roman" w:hAnsi="Times New Roman" w:cs="Times New Roman"/>
              </w:rPr>
            </w:pPr>
            <w:r>
              <w:rPr>
                <w:rFonts w:ascii="Times New Roman" w:hAnsi="Times New Roman" w:cs="Times New Roman"/>
              </w:rPr>
              <w:t>06</w:t>
            </w:r>
            <w:r w:rsidRPr="009C40F0">
              <w:rPr>
                <w:rFonts w:ascii="Times New Roman" w:hAnsi="Times New Roman" w:cs="Times New Roman"/>
              </w:rPr>
              <w:t>.05</w:t>
            </w:r>
          </w:p>
        </w:tc>
        <w:tc>
          <w:tcPr>
            <w:tcW w:w="851" w:type="dxa"/>
            <w:tcBorders>
              <w:left w:val="single" w:sz="4" w:space="0" w:color="auto"/>
            </w:tcBorders>
          </w:tcPr>
          <w:p w:rsidR="007314BB" w:rsidRPr="009C40F0" w:rsidRDefault="007314BB" w:rsidP="004D4020">
            <w:pPr>
              <w:rPr>
                <w:rFonts w:ascii="Times New Roman" w:hAnsi="Times New Roman" w:cs="Times New Roman"/>
              </w:rPr>
            </w:pPr>
            <w:r>
              <w:rPr>
                <w:rFonts w:ascii="Times New Roman" w:hAnsi="Times New Roman" w:cs="Times New Roman"/>
              </w:rPr>
              <w:t>01</w:t>
            </w:r>
            <w:r w:rsidRPr="009C40F0">
              <w:rPr>
                <w:rFonts w:ascii="Times New Roman" w:hAnsi="Times New Roman" w:cs="Times New Roman"/>
              </w:rPr>
              <w:t>.0</w:t>
            </w:r>
            <w:r>
              <w:rPr>
                <w:rFonts w:ascii="Times New Roman" w:hAnsi="Times New Roman" w:cs="Times New Roman"/>
              </w:rPr>
              <w:t>5</w:t>
            </w:r>
          </w:p>
        </w:tc>
        <w:tc>
          <w:tcPr>
            <w:tcW w:w="2268"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Практикум.</w:t>
            </w:r>
          </w:p>
        </w:tc>
        <w:tc>
          <w:tcPr>
            <w:tcW w:w="2835"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Работа по учебнику, тренировочные упражнения, проверочная работа по карточкам</w:t>
            </w:r>
          </w:p>
        </w:tc>
        <w:tc>
          <w:tcPr>
            <w:tcW w:w="382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Обобщить и систематизировать материал о составе слова и способах словообразования; совершенствовать навыки правописания.</w:t>
            </w: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6</w:t>
            </w:r>
            <w:r>
              <w:rPr>
                <w:rFonts w:ascii="Times New Roman" w:hAnsi="Times New Roman" w:cs="Times New Roman"/>
                <w:sz w:val="20"/>
                <w:szCs w:val="20"/>
              </w:rPr>
              <w:t>3</w:t>
            </w:r>
          </w:p>
        </w:tc>
        <w:tc>
          <w:tcPr>
            <w:tcW w:w="4255" w:type="dxa"/>
          </w:tcPr>
          <w:p w:rsidR="007314BB" w:rsidRPr="00C605A5" w:rsidRDefault="007314BB" w:rsidP="004D4020">
            <w:pPr>
              <w:rPr>
                <w:rFonts w:ascii="Times New Roman" w:hAnsi="Times New Roman" w:cs="Times New Roman"/>
                <w:sz w:val="24"/>
                <w:szCs w:val="24"/>
              </w:rPr>
            </w:pPr>
            <w:r w:rsidRPr="00C605A5">
              <w:rPr>
                <w:rFonts w:ascii="Times New Roman" w:eastAsia="Times New Roman" w:hAnsi="Times New Roman" w:cs="Times New Roman"/>
                <w:sz w:val="24"/>
                <w:szCs w:val="24"/>
              </w:rPr>
              <w:t>Тренировочные  упражнения по  материалам  ЕГЭ</w:t>
            </w:r>
          </w:p>
        </w:tc>
        <w:tc>
          <w:tcPr>
            <w:tcW w:w="850" w:type="dxa"/>
            <w:tcBorders>
              <w:right w:val="single" w:sz="4" w:space="0" w:color="auto"/>
            </w:tcBorders>
          </w:tcPr>
          <w:p w:rsidR="007314BB" w:rsidRPr="009C40F0" w:rsidRDefault="007314BB" w:rsidP="004D4020">
            <w:pPr>
              <w:rPr>
                <w:rFonts w:ascii="Times New Roman" w:hAnsi="Times New Roman" w:cs="Times New Roman"/>
              </w:rPr>
            </w:pPr>
            <w:r>
              <w:rPr>
                <w:rFonts w:ascii="Times New Roman" w:hAnsi="Times New Roman" w:cs="Times New Roman"/>
              </w:rPr>
              <w:t>08</w:t>
            </w:r>
            <w:r w:rsidRPr="009C40F0">
              <w:rPr>
                <w:rFonts w:ascii="Times New Roman" w:hAnsi="Times New Roman" w:cs="Times New Roman"/>
              </w:rPr>
              <w:t>.05</w:t>
            </w:r>
          </w:p>
        </w:tc>
        <w:tc>
          <w:tcPr>
            <w:tcW w:w="851" w:type="dxa"/>
            <w:tcBorders>
              <w:left w:val="single" w:sz="4" w:space="0" w:color="auto"/>
            </w:tcBorders>
          </w:tcPr>
          <w:p w:rsidR="007314BB" w:rsidRPr="009C40F0" w:rsidRDefault="007314BB" w:rsidP="004D4020">
            <w:pPr>
              <w:rPr>
                <w:rFonts w:ascii="Times New Roman" w:hAnsi="Times New Roman" w:cs="Times New Roman"/>
              </w:rPr>
            </w:pPr>
            <w:r>
              <w:rPr>
                <w:rFonts w:ascii="Times New Roman" w:hAnsi="Times New Roman" w:cs="Times New Roman"/>
              </w:rPr>
              <w:t>06</w:t>
            </w:r>
            <w:r w:rsidRPr="009C40F0">
              <w:rPr>
                <w:rFonts w:ascii="Times New Roman" w:hAnsi="Times New Roman" w:cs="Times New Roman"/>
              </w:rPr>
              <w:t>.05</w:t>
            </w:r>
          </w:p>
        </w:tc>
        <w:tc>
          <w:tcPr>
            <w:tcW w:w="2268" w:type="dxa"/>
          </w:tcPr>
          <w:p w:rsidR="007314BB" w:rsidRPr="009C40F0" w:rsidRDefault="007314BB" w:rsidP="004D4020">
            <w:pPr>
              <w:jc w:val="center"/>
              <w:rPr>
                <w:rFonts w:ascii="Times New Roman" w:hAnsi="Times New Roman" w:cs="Times New Roman"/>
                <w:sz w:val="20"/>
                <w:szCs w:val="20"/>
              </w:rPr>
            </w:pPr>
          </w:p>
        </w:tc>
        <w:tc>
          <w:tcPr>
            <w:tcW w:w="2835" w:type="dxa"/>
          </w:tcPr>
          <w:p w:rsidR="007314BB" w:rsidRPr="009C40F0" w:rsidRDefault="007314BB" w:rsidP="004D4020">
            <w:pPr>
              <w:jc w:val="center"/>
              <w:rPr>
                <w:rFonts w:ascii="Times New Roman" w:hAnsi="Times New Roman" w:cs="Times New Roman"/>
                <w:sz w:val="20"/>
                <w:szCs w:val="20"/>
              </w:rPr>
            </w:pPr>
            <w:r>
              <w:rPr>
                <w:rFonts w:ascii="Times New Roman" w:hAnsi="Times New Roman" w:cs="Times New Roman"/>
                <w:sz w:val="20"/>
                <w:szCs w:val="20"/>
              </w:rPr>
              <w:t>Контроль знаний</w:t>
            </w:r>
          </w:p>
        </w:tc>
        <w:tc>
          <w:tcPr>
            <w:tcW w:w="3827" w:type="dxa"/>
          </w:tcPr>
          <w:p w:rsidR="007314BB" w:rsidRPr="009C40F0" w:rsidRDefault="007314BB" w:rsidP="004D4020">
            <w:pPr>
              <w:rPr>
                <w:rFonts w:ascii="Times New Roman" w:hAnsi="Times New Roman" w:cs="Times New Roman"/>
                <w:sz w:val="20"/>
                <w:szCs w:val="20"/>
              </w:rPr>
            </w:pPr>
          </w:p>
        </w:tc>
      </w:tr>
      <w:tr w:rsidR="007314BB" w:rsidRPr="009C40F0" w:rsidTr="00795D2A">
        <w:tc>
          <w:tcPr>
            <w:tcW w:w="70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6</w:t>
            </w:r>
            <w:r>
              <w:rPr>
                <w:rFonts w:ascii="Times New Roman" w:hAnsi="Times New Roman" w:cs="Times New Roman"/>
                <w:sz w:val="20"/>
                <w:szCs w:val="20"/>
              </w:rPr>
              <w:t>4</w:t>
            </w:r>
          </w:p>
        </w:tc>
        <w:tc>
          <w:tcPr>
            <w:tcW w:w="4255" w:type="dxa"/>
          </w:tcPr>
          <w:p w:rsidR="007314BB" w:rsidRPr="007314BB" w:rsidRDefault="007314BB" w:rsidP="00F737FA">
            <w:pPr>
              <w:rPr>
                <w:rFonts w:ascii="Times New Roman" w:hAnsi="Times New Roman" w:cs="Times New Roman"/>
                <w:b/>
                <w:sz w:val="24"/>
                <w:szCs w:val="24"/>
              </w:rPr>
            </w:pPr>
            <w:r w:rsidRPr="007314BB">
              <w:rPr>
                <w:rFonts w:ascii="Times New Roman" w:eastAsia="Times New Roman" w:hAnsi="Times New Roman" w:cs="Times New Roman"/>
                <w:b/>
                <w:sz w:val="24"/>
                <w:szCs w:val="24"/>
              </w:rPr>
              <w:t>Итоговая работа за курс 11 класса</w:t>
            </w:r>
          </w:p>
        </w:tc>
        <w:tc>
          <w:tcPr>
            <w:tcW w:w="850" w:type="dxa"/>
            <w:tcBorders>
              <w:right w:val="single" w:sz="4" w:space="0" w:color="auto"/>
            </w:tcBorders>
          </w:tcPr>
          <w:p w:rsidR="007314BB" w:rsidRPr="007314BB" w:rsidRDefault="007314BB" w:rsidP="004D4020">
            <w:pPr>
              <w:rPr>
                <w:rFonts w:ascii="Times New Roman" w:hAnsi="Times New Roman" w:cs="Times New Roman"/>
                <w:b/>
              </w:rPr>
            </w:pPr>
            <w:r w:rsidRPr="007314BB">
              <w:rPr>
                <w:rFonts w:ascii="Times New Roman" w:hAnsi="Times New Roman" w:cs="Times New Roman"/>
                <w:b/>
              </w:rPr>
              <w:t>13.05</w:t>
            </w:r>
          </w:p>
        </w:tc>
        <w:tc>
          <w:tcPr>
            <w:tcW w:w="851" w:type="dxa"/>
            <w:tcBorders>
              <w:left w:val="single" w:sz="4" w:space="0" w:color="auto"/>
            </w:tcBorders>
          </w:tcPr>
          <w:p w:rsidR="007314BB" w:rsidRPr="009C40F0" w:rsidRDefault="007314BB" w:rsidP="007314BB">
            <w:pPr>
              <w:rPr>
                <w:rFonts w:ascii="Times New Roman" w:hAnsi="Times New Roman" w:cs="Times New Roman"/>
              </w:rPr>
            </w:pPr>
            <w:r w:rsidRPr="009C40F0">
              <w:rPr>
                <w:rFonts w:ascii="Times New Roman" w:hAnsi="Times New Roman" w:cs="Times New Roman"/>
              </w:rPr>
              <w:t>0</w:t>
            </w:r>
            <w:r>
              <w:rPr>
                <w:rFonts w:ascii="Times New Roman" w:hAnsi="Times New Roman" w:cs="Times New Roman"/>
              </w:rPr>
              <w:t>8</w:t>
            </w:r>
            <w:r w:rsidRPr="009C40F0">
              <w:rPr>
                <w:rFonts w:ascii="Times New Roman" w:hAnsi="Times New Roman" w:cs="Times New Roman"/>
              </w:rPr>
              <w:t>.05</w:t>
            </w:r>
          </w:p>
        </w:tc>
        <w:tc>
          <w:tcPr>
            <w:tcW w:w="2268" w:type="dxa"/>
          </w:tcPr>
          <w:p w:rsidR="007314BB" w:rsidRPr="009C40F0" w:rsidRDefault="007314BB" w:rsidP="004D4020">
            <w:pPr>
              <w:jc w:val="center"/>
              <w:rPr>
                <w:rFonts w:ascii="Times New Roman" w:hAnsi="Times New Roman" w:cs="Times New Roman"/>
                <w:sz w:val="20"/>
                <w:szCs w:val="20"/>
              </w:rPr>
            </w:pPr>
          </w:p>
        </w:tc>
        <w:tc>
          <w:tcPr>
            <w:tcW w:w="2835"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Практическая проверочная работа,</w:t>
            </w:r>
          </w:p>
        </w:tc>
        <w:tc>
          <w:tcPr>
            <w:tcW w:w="382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Выполнение заданий по материалам ЕГЭ</w:t>
            </w:r>
          </w:p>
        </w:tc>
      </w:tr>
      <w:tr w:rsidR="007314BB" w:rsidRPr="009C40F0" w:rsidTr="00795D2A">
        <w:trPr>
          <w:trHeight w:val="1522"/>
        </w:trPr>
        <w:tc>
          <w:tcPr>
            <w:tcW w:w="707" w:type="dxa"/>
          </w:tcPr>
          <w:p w:rsidR="007314BB" w:rsidRDefault="007314BB" w:rsidP="007314BB">
            <w:pPr>
              <w:spacing w:after="0"/>
              <w:rPr>
                <w:rFonts w:ascii="Times New Roman" w:hAnsi="Times New Roman" w:cs="Times New Roman"/>
                <w:sz w:val="20"/>
                <w:szCs w:val="20"/>
              </w:rPr>
            </w:pPr>
            <w:r w:rsidRPr="009C40F0">
              <w:rPr>
                <w:rFonts w:ascii="Times New Roman" w:hAnsi="Times New Roman" w:cs="Times New Roman"/>
                <w:sz w:val="20"/>
                <w:szCs w:val="20"/>
              </w:rPr>
              <w:t>6</w:t>
            </w:r>
            <w:r>
              <w:rPr>
                <w:rFonts w:ascii="Times New Roman" w:hAnsi="Times New Roman" w:cs="Times New Roman"/>
                <w:sz w:val="20"/>
                <w:szCs w:val="20"/>
              </w:rPr>
              <w:t>5</w:t>
            </w:r>
          </w:p>
          <w:p w:rsidR="007314BB" w:rsidRDefault="007314BB" w:rsidP="007314BB">
            <w:pPr>
              <w:spacing w:after="0"/>
              <w:rPr>
                <w:rFonts w:ascii="Times New Roman" w:hAnsi="Times New Roman" w:cs="Times New Roman"/>
                <w:sz w:val="20"/>
                <w:szCs w:val="20"/>
              </w:rPr>
            </w:pPr>
            <w:r>
              <w:rPr>
                <w:rFonts w:ascii="Times New Roman" w:hAnsi="Times New Roman" w:cs="Times New Roman"/>
                <w:sz w:val="20"/>
                <w:szCs w:val="20"/>
              </w:rPr>
              <w:t>66</w:t>
            </w:r>
          </w:p>
          <w:p w:rsidR="007314BB" w:rsidRPr="009C40F0" w:rsidRDefault="007314BB" w:rsidP="007314BB">
            <w:pPr>
              <w:spacing w:after="0"/>
              <w:rPr>
                <w:rFonts w:ascii="Times New Roman" w:hAnsi="Times New Roman" w:cs="Times New Roman"/>
                <w:sz w:val="20"/>
                <w:szCs w:val="20"/>
              </w:rPr>
            </w:pPr>
            <w:r>
              <w:rPr>
                <w:rFonts w:ascii="Times New Roman" w:hAnsi="Times New Roman" w:cs="Times New Roman"/>
                <w:sz w:val="20"/>
                <w:szCs w:val="20"/>
              </w:rPr>
              <w:t>67 (68)</w:t>
            </w:r>
          </w:p>
        </w:tc>
        <w:tc>
          <w:tcPr>
            <w:tcW w:w="4255" w:type="dxa"/>
          </w:tcPr>
          <w:p w:rsidR="007314BB" w:rsidRPr="00C605A5" w:rsidRDefault="007314BB" w:rsidP="004D4020">
            <w:pPr>
              <w:rPr>
                <w:rFonts w:ascii="Times New Roman" w:hAnsi="Times New Roman" w:cs="Times New Roman"/>
                <w:sz w:val="24"/>
                <w:szCs w:val="24"/>
              </w:rPr>
            </w:pPr>
            <w:r w:rsidRPr="00C605A5">
              <w:rPr>
                <w:rFonts w:ascii="Times New Roman" w:eastAsia="Times New Roman" w:hAnsi="Times New Roman" w:cs="Times New Roman"/>
                <w:sz w:val="24"/>
                <w:szCs w:val="24"/>
              </w:rPr>
              <w:t>Тренировочные  упражнения по  материалам  ЕГЭ</w:t>
            </w:r>
          </w:p>
        </w:tc>
        <w:tc>
          <w:tcPr>
            <w:tcW w:w="850" w:type="dxa"/>
            <w:tcBorders>
              <w:right w:val="single" w:sz="4" w:space="0" w:color="auto"/>
            </w:tcBorders>
          </w:tcPr>
          <w:p w:rsidR="007314BB" w:rsidRDefault="007314BB" w:rsidP="007314BB">
            <w:pPr>
              <w:spacing w:after="0"/>
              <w:rPr>
                <w:rFonts w:ascii="Times New Roman" w:hAnsi="Times New Roman" w:cs="Times New Roman"/>
              </w:rPr>
            </w:pPr>
            <w:r>
              <w:rPr>
                <w:rFonts w:ascii="Times New Roman" w:hAnsi="Times New Roman" w:cs="Times New Roman"/>
              </w:rPr>
              <w:t>15.05</w:t>
            </w:r>
          </w:p>
          <w:p w:rsidR="007314BB" w:rsidRDefault="007314BB" w:rsidP="007314BB">
            <w:pPr>
              <w:spacing w:after="0"/>
              <w:rPr>
                <w:rFonts w:ascii="Times New Roman" w:hAnsi="Times New Roman" w:cs="Times New Roman"/>
              </w:rPr>
            </w:pPr>
            <w:r>
              <w:rPr>
                <w:rFonts w:ascii="Times New Roman" w:hAnsi="Times New Roman" w:cs="Times New Roman"/>
              </w:rPr>
              <w:t>20.05</w:t>
            </w:r>
          </w:p>
          <w:p w:rsidR="007314BB" w:rsidRPr="009C40F0" w:rsidRDefault="007314BB" w:rsidP="007314BB">
            <w:pPr>
              <w:spacing w:after="0"/>
              <w:rPr>
                <w:rFonts w:ascii="Times New Roman" w:hAnsi="Times New Roman" w:cs="Times New Roman"/>
              </w:rPr>
            </w:pPr>
            <w:r>
              <w:rPr>
                <w:rFonts w:ascii="Times New Roman" w:hAnsi="Times New Roman" w:cs="Times New Roman"/>
              </w:rPr>
              <w:t>22.05</w:t>
            </w:r>
          </w:p>
        </w:tc>
        <w:tc>
          <w:tcPr>
            <w:tcW w:w="851" w:type="dxa"/>
            <w:tcBorders>
              <w:left w:val="single" w:sz="4" w:space="0" w:color="auto"/>
            </w:tcBorders>
          </w:tcPr>
          <w:p w:rsidR="007314BB" w:rsidRDefault="007314BB" w:rsidP="004D4020">
            <w:pPr>
              <w:spacing w:after="0"/>
              <w:rPr>
                <w:rFonts w:ascii="Times New Roman" w:hAnsi="Times New Roman" w:cs="Times New Roman"/>
              </w:rPr>
            </w:pPr>
            <w:r w:rsidRPr="009C40F0">
              <w:rPr>
                <w:rFonts w:ascii="Times New Roman" w:hAnsi="Times New Roman" w:cs="Times New Roman"/>
              </w:rPr>
              <w:t>1</w:t>
            </w:r>
            <w:r>
              <w:rPr>
                <w:rFonts w:ascii="Times New Roman" w:hAnsi="Times New Roman" w:cs="Times New Roman"/>
              </w:rPr>
              <w:t>3</w:t>
            </w:r>
            <w:r w:rsidRPr="009C40F0">
              <w:rPr>
                <w:rFonts w:ascii="Times New Roman" w:hAnsi="Times New Roman" w:cs="Times New Roman"/>
              </w:rPr>
              <w:t>.05</w:t>
            </w:r>
          </w:p>
          <w:p w:rsidR="007314BB" w:rsidRPr="009C40F0" w:rsidRDefault="007314BB" w:rsidP="004D4020">
            <w:pPr>
              <w:spacing w:after="0"/>
              <w:rPr>
                <w:rFonts w:ascii="Times New Roman" w:hAnsi="Times New Roman" w:cs="Times New Roman"/>
              </w:rPr>
            </w:pPr>
            <w:r w:rsidRPr="009C40F0">
              <w:rPr>
                <w:rFonts w:ascii="Times New Roman" w:hAnsi="Times New Roman" w:cs="Times New Roman"/>
              </w:rPr>
              <w:t>1</w:t>
            </w:r>
            <w:r>
              <w:rPr>
                <w:rFonts w:ascii="Times New Roman" w:hAnsi="Times New Roman" w:cs="Times New Roman"/>
              </w:rPr>
              <w:t>5</w:t>
            </w:r>
            <w:r w:rsidRPr="009C40F0">
              <w:rPr>
                <w:rFonts w:ascii="Times New Roman" w:hAnsi="Times New Roman" w:cs="Times New Roman"/>
              </w:rPr>
              <w:t>.05</w:t>
            </w:r>
          </w:p>
          <w:p w:rsidR="007314BB" w:rsidRDefault="007314BB" w:rsidP="004D4020">
            <w:pPr>
              <w:spacing w:after="0"/>
              <w:rPr>
                <w:rFonts w:ascii="Times New Roman" w:hAnsi="Times New Roman" w:cs="Times New Roman"/>
              </w:rPr>
            </w:pPr>
            <w:r>
              <w:rPr>
                <w:rFonts w:ascii="Times New Roman" w:hAnsi="Times New Roman" w:cs="Times New Roman"/>
              </w:rPr>
              <w:t>20</w:t>
            </w:r>
            <w:r w:rsidRPr="009C40F0">
              <w:rPr>
                <w:rFonts w:ascii="Times New Roman" w:hAnsi="Times New Roman" w:cs="Times New Roman"/>
              </w:rPr>
              <w:t>.05</w:t>
            </w:r>
          </w:p>
          <w:p w:rsidR="007314BB" w:rsidRPr="009C40F0" w:rsidRDefault="007314BB" w:rsidP="007314BB">
            <w:pPr>
              <w:spacing w:after="0"/>
              <w:rPr>
                <w:rFonts w:ascii="Times New Roman" w:hAnsi="Times New Roman" w:cs="Times New Roman"/>
              </w:rPr>
            </w:pPr>
            <w:r>
              <w:rPr>
                <w:rFonts w:ascii="Times New Roman" w:hAnsi="Times New Roman" w:cs="Times New Roman"/>
              </w:rPr>
              <w:t>22.05</w:t>
            </w:r>
          </w:p>
        </w:tc>
        <w:tc>
          <w:tcPr>
            <w:tcW w:w="2268" w:type="dxa"/>
          </w:tcPr>
          <w:p w:rsidR="007314BB" w:rsidRPr="009C40F0" w:rsidRDefault="007314BB" w:rsidP="004D4020">
            <w:pPr>
              <w:jc w:val="center"/>
              <w:rPr>
                <w:rFonts w:ascii="Times New Roman" w:hAnsi="Times New Roman" w:cs="Times New Roman"/>
                <w:sz w:val="20"/>
                <w:szCs w:val="20"/>
              </w:rPr>
            </w:pPr>
          </w:p>
        </w:tc>
        <w:tc>
          <w:tcPr>
            <w:tcW w:w="2835" w:type="dxa"/>
          </w:tcPr>
          <w:p w:rsidR="007314BB" w:rsidRPr="009C40F0" w:rsidRDefault="007314BB" w:rsidP="004D4020">
            <w:pPr>
              <w:jc w:val="center"/>
              <w:rPr>
                <w:rFonts w:ascii="Times New Roman" w:hAnsi="Times New Roman" w:cs="Times New Roman"/>
                <w:sz w:val="20"/>
                <w:szCs w:val="20"/>
              </w:rPr>
            </w:pPr>
            <w:r w:rsidRPr="009C40F0">
              <w:rPr>
                <w:rFonts w:ascii="Times New Roman" w:hAnsi="Times New Roman" w:cs="Times New Roman"/>
                <w:sz w:val="20"/>
                <w:szCs w:val="20"/>
              </w:rPr>
              <w:t xml:space="preserve">выполнение заданий </w:t>
            </w:r>
            <w:proofErr w:type="spellStart"/>
            <w:r w:rsidRPr="009C40F0">
              <w:rPr>
                <w:rFonts w:ascii="Times New Roman" w:hAnsi="Times New Roman" w:cs="Times New Roman"/>
                <w:sz w:val="20"/>
                <w:szCs w:val="20"/>
              </w:rPr>
              <w:t>КИМов</w:t>
            </w:r>
            <w:proofErr w:type="spellEnd"/>
          </w:p>
        </w:tc>
        <w:tc>
          <w:tcPr>
            <w:tcW w:w="3827" w:type="dxa"/>
          </w:tcPr>
          <w:p w:rsidR="007314BB" w:rsidRPr="009C40F0" w:rsidRDefault="007314BB" w:rsidP="004D4020">
            <w:pPr>
              <w:rPr>
                <w:rFonts w:ascii="Times New Roman" w:hAnsi="Times New Roman" w:cs="Times New Roman"/>
                <w:sz w:val="20"/>
                <w:szCs w:val="20"/>
              </w:rPr>
            </w:pPr>
            <w:r w:rsidRPr="009C40F0">
              <w:rPr>
                <w:rFonts w:ascii="Times New Roman" w:hAnsi="Times New Roman" w:cs="Times New Roman"/>
                <w:sz w:val="20"/>
                <w:szCs w:val="20"/>
              </w:rPr>
              <w:t>Выполнение заданий по материалам ЕГЭ</w:t>
            </w:r>
          </w:p>
        </w:tc>
      </w:tr>
    </w:tbl>
    <w:p w:rsidR="00B7083A" w:rsidRPr="00C679B0" w:rsidRDefault="00C679B0" w:rsidP="0029397C">
      <w:pPr>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ИТОГО: фактическое количество – 6</w:t>
      </w:r>
      <w:r w:rsidR="007314BB">
        <w:rPr>
          <w:rFonts w:ascii="Times New Roman" w:eastAsia="Times New Roman" w:hAnsi="Times New Roman" w:cs="Times New Roman"/>
          <w:color w:val="000000"/>
          <w:sz w:val="24"/>
          <w:shd w:val="clear" w:color="auto" w:fill="FFFFFF"/>
        </w:rPr>
        <w:t>7</w:t>
      </w:r>
      <w:r>
        <w:rPr>
          <w:rFonts w:ascii="Times New Roman" w:eastAsia="Times New Roman" w:hAnsi="Times New Roman" w:cs="Times New Roman"/>
          <w:color w:val="000000"/>
          <w:sz w:val="24"/>
          <w:shd w:val="clear" w:color="auto" w:fill="FFFFFF"/>
        </w:rPr>
        <w:t xml:space="preserve"> часов, по программе 6</w:t>
      </w:r>
      <w:r w:rsidR="007314BB">
        <w:rPr>
          <w:rFonts w:ascii="Times New Roman" w:eastAsia="Times New Roman" w:hAnsi="Times New Roman" w:cs="Times New Roman"/>
          <w:color w:val="000000"/>
          <w:sz w:val="24"/>
          <w:shd w:val="clear" w:color="auto" w:fill="FFFFFF"/>
        </w:rPr>
        <w:t>8</w:t>
      </w:r>
      <w:r>
        <w:rPr>
          <w:rFonts w:ascii="Times New Roman" w:eastAsia="Times New Roman" w:hAnsi="Times New Roman" w:cs="Times New Roman"/>
          <w:color w:val="000000"/>
          <w:sz w:val="24"/>
          <w:shd w:val="clear" w:color="auto" w:fill="FFFFFF"/>
        </w:rPr>
        <w:t xml:space="preserve"> (праздничные дни: 0</w:t>
      </w:r>
      <w:r w:rsidR="007314BB">
        <w:rPr>
          <w:rFonts w:ascii="Times New Roman" w:eastAsia="Times New Roman" w:hAnsi="Times New Roman" w:cs="Times New Roman"/>
          <w:color w:val="000000"/>
          <w:sz w:val="24"/>
          <w:shd w:val="clear" w:color="auto" w:fill="FFFFFF"/>
        </w:rPr>
        <w:t>1</w:t>
      </w:r>
      <w:r>
        <w:rPr>
          <w:rFonts w:ascii="Times New Roman" w:eastAsia="Times New Roman" w:hAnsi="Times New Roman" w:cs="Times New Roman"/>
          <w:color w:val="000000"/>
          <w:sz w:val="24"/>
          <w:shd w:val="clear" w:color="auto" w:fill="FFFFFF"/>
        </w:rPr>
        <w:t>.05). Корректировка произведена за счет повторения.</w:t>
      </w:r>
    </w:p>
    <w:p w:rsidR="00083163" w:rsidRPr="003E469C" w:rsidRDefault="00083163" w:rsidP="0029397C">
      <w:pPr>
        <w:rPr>
          <w:rFonts w:ascii="Times New Roman" w:eastAsia="Times New Roman" w:hAnsi="Times New Roman" w:cs="Times New Roman"/>
          <w:color w:val="000000"/>
          <w:sz w:val="24"/>
          <w:shd w:val="clear" w:color="auto" w:fill="FFFFFF"/>
        </w:rPr>
        <w:sectPr w:rsidR="00083163" w:rsidRPr="003E469C" w:rsidSect="00684859">
          <w:pgSz w:w="16838" w:h="11906" w:orient="landscape"/>
          <w:pgMar w:top="1701" w:right="1134" w:bottom="850" w:left="1134" w:header="708" w:footer="708" w:gutter="0"/>
          <w:cols w:space="708"/>
          <w:docGrid w:linePitch="360"/>
        </w:sectPr>
      </w:pPr>
    </w:p>
    <w:p w:rsidR="0029397C" w:rsidRPr="00C605A5" w:rsidRDefault="0029397C" w:rsidP="0029397C">
      <w:pPr>
        <w:rPr>
          <w:rFonts w:ascii="Times New Roman" w:eastAsia="Times New Roman" w:hAnsi="Times New Roman" w:cs="Times New Roman"/>
          <w:b/>
          <w:spacing w:val="3"/>
          <w:sz w:val="28"/>
          <w:szCs w:val="28"/>
        </w:rPr>
      </w:pPr>
      <w:r w:rsidRPr="00C605A5">
        <w:rPr>
          <w:rFonts w:ascii="Times New Roman" w:eastAsia="Calibri" w:hAnsi="Times New Roman" w:cs="Times New Roman"/>
          <w:b/>
          <w:sz w:val="28"/>
          <w:szCs w:val="28"/>
        </w:rPr>
        <w:lastRenderedPageBreak/>
        <w:t xml:space="preserve">7. </w:t>
      </w:r>
      <w:proofErr w:type="spellStart"/>
      <w:r w:rsidRPr="00C605A5">
        <w:rPr>
          <w:rFonts w:ascii="Times New Roman" w:eastAsia="Calibri" w:hAnsi="Times New Roman" w:cs="Times New Roman"/>
          <w:b/>
          <w:sz w:val="28"/>
          <w:szCs w:val="28"/>
        </w:rPr>
        <w:t>Учебно</w:t>
      </w:r>
      <w:proofErr w:type="spellEnd"/>
      <w:r w:rsidRPr="00C605A5">
        <w:rPr>
          <w:rFonts w:ascii="Times New Roman" w:eastAsia="Calibri" w:hAnsi="Times New Roman" w:cs="Times New Roman"/>
          <w:b/>
          <w:sz w:val="28"/>
          <w:szCs w:val="28"/>
        </w:rPr>
        <w:t xml:space="preserve"> - методическая и образовательная литература</w:t>
      </w:r>
    </w:p>
    <w:p w:rsidR="0029397C" w:rsidRPr="00C605A5" w:rsidRDefault="0029397C" w:rsidP="0029397C">
      <w:pPr>
        <w:spacing w:after="0" w:line="240" w:lineRule="auto"/>
        <w:ind w:left="720" w:right="20" w:firstLine="220"/>
        <w:jc w:val="both"/>
        <w:rPr>
          <w:rFonts w:ascii="Times New Roman" w:eastAsia="Times New Roman" w:hAnsi="Times New Roman" w:cs="Times New Roman"/>
          <w:i/>
          <w:sz w:val="28"/>
          <w:szCs w:val="28"/>
        </w:rPr>
      </w:pPr>
      <w:r w:rsidRPr="00C605A5">
        <w:rPr>
          <w:rFonts w:ascii="Times New Roman" w:eastAsia="Times New Roman" w:hAnsi="Times New Roman" w:cs="Times New Roman"/>
          <w:color w:val="000000"/>
          <w:spacing w:val="8"/>
          <w:sz w:val="28"/>
          <w:szCs w:val="28"/>
          <w:shd w:val="clear" w:color="auto" w:fill="FFFFFF"/>
        </w:rPr>
        <w:t xml:space="preserve">Учебник </w:t>
      </w:r>
      <w:r w:rsidRPr="00C605A5">
        <w:rPr>
          <w:rFonts w:ascii="Times New Roman" w:eastAsia="Times New Roman" w:hAnsi="Times New Roman" w:cs="Times New Roman"/>
          <w:i/>
          <w:color w:val="000000"/>
          <w:sz w:val="28"/>
          <w:szCs w:val="28"/>
        </w:rPr>
        <w:t xml:space="preserve">Власенкова А. И., </w:t>
      </w:r>
      <w:proofErr w:type="spellStart"/>
      <w:r w:rsidRPr="00C605A5">
        <w:rPr>
          <w:rFonts w:ascii="Times New Roman" w:eastAsia="Times New Roman" w:hAnsi="Times New Roman" w:cs="Times New Roman"/>
          <w:i/>
          <w:color w:val="000000"/>
          <w:sz w:val="28"/>
          <w:szCs w:val="28"/>
        </w:rPr>
        <w:t>Рыбченковой</w:t>
      </w:r>
      <w:r w:rsidRPr="00C605A5">
        <w:rPr>
          <w:rFonts w:ascii="Times New Roman" w:eastAsia="Times New Roman" w:hAnsi="Times New Roman" w:cs="Times New Roman"/>
          <w:color w:val="000000"/>
          <w:spacing w:val="8"/>
          <w:sz w:val="28"/>
          <w:szCs w:val="28"/>
          <w:shd w:val="clear" w:color="auto" w:fill="FFFFFF"/>
        </w:rPr>
        <w:t>JI</w:t>
      </w:r>
      <w:proofErr w:type="spellEnd"/>
      <w:r w:rsidRPr="00C605A5">
        <w:rPr>
          <w:rFonts w:ascii="Times New Roman" w:eastAsia="Times New Roman" w:hAnsi="Times New Roman" w:cs="Times New Roman"/>
          <w:color w:val="000000"/>
          <w:spacing w:val="8"/>
          <w:sz w:val="28"/>
          <w:szCs w:val="28"/>
          <w:shd w:val="clear" w:color="auto" w:fill="FFFFFF"/>
        </w:rPr>
        <w:t xml:space="preserve">. </w:t>
      </w:r>
      <w:r w:rsidRPr="00C605A5">
        <w:rPr>
          <w:rFonts w:ascii="Times New Roman" w:eastAsia="Times New Roman" w:hAnsi="Times New Roman" w:cs="Times New Roman"/>
          <w:i/>
          <w:color w:val="000000"/>
          <w:sz w:val="28"/>
          <w:szCs w:val="28"/>
        </w:rPr>
        <w:t xml:space="preserve">М. Русский язык. Грамматика. Текст. Стили речи. 10—11 классы </w:t>
      </w:r>
      <w:r w:rsidRPr="00C605A5">
        <w:rPr>
          <w:rFonts w:ascii="Times New Roman" w:eastAsia="Times New Roman" w:hAnsi="Times New Roman" w:cs="Times New Roman"/>
          <w:color w:val="000000"/>
          <w:spacing w:val="8"/>
          <w:sz w:val="28"/>
          <w:szCs w:val="28"/>
          <w:shd w:val="clear" w:color="auto" w:fill="FFFFFF"/>
        </w:rPr>
        <w:t>на профильном уровне оснащен методическим пособием:</w:t>
      </w:r>
    </w:p>
    <w:p w:rsidR="0029397C" w:rsidRPr="00C605A5" w:rsidRDefault="0029397C" w:rsidP="0029397C">
      <w:pPr>
        <w:spacing w:after="0" w:line="254" w:lineRule="auto"/>
        <w:ind w:left="720" w:right="20" w:firstLine="220"/>
        <w:jc w:val="both"/>
        <w:rPr>
          <w:rFonts w:ascii="Times New Roman" w:eastAsia="Times New Roman" w:hAnsi="Times New Roman" w:cs="Times New Roman"/>
          <w:color w:val="000000"/>
          <w:sz w:val="28"/>
          <w:szCs w:val="28"/>
        </w:rPr>
      </w:pPr>
      <w:r w:rsidRPr="00C605A5">
        <w:rPr>
          <w:rFonts w:ascii="Times New Roman" w:eastAsia="Times New Roman" w:hAnsi="Times New Roman" w:cs="Times New Roman"/>
          <w:color w:val="000000"/>
          <w:spacing w:val="44"/>
          <w:sz w:val="28"/>
          <w:szCs w:val="28"/>
          <w:shd w:val="clear" w:color="auto" w:fill="FFFFFF"/>
        </w:rPr>
        <w:t xml:space="preserve">Власенков А. И., </w:t>
      </w:r>
      <w:proofErr w:type="spellStart"/>
      <w:r w:rsidRPr="00C605A5">
        <w:rPr>
          <w:rFonts w:ascii="Times New Roman" w:eastAsia="Times New Roman" w:hAnsi="Times New Roman" w:cs="Times New Roman"/>
          <w:color w:val="000000"/>
          <w:spacing w:val="44"/>
          <w:sz w:val="28"/>
          <w:szCs w:val="28"/>
          <w:shd w:val="clear" w:color="auto" w:fill="FFFFFF"/>
        </w:rPr>
        <w:t>Рыбченкова</w:t>
      </w:r>
      <w:proofErr w:type="spellEnd"/>
      <w:r w:rsidRPr="00C605A5">
        <w:rPr>
          <w:rFonts w:ascii="Times New Roman" w:eastAsia="Times New Roman" w:hAnsi="Times New Roman" w:cs="Times New Roman"/>
          <w:color w:val="000000"/>
          <w:sz w:val="28"/>
          <w:szCs w:val="28"/>
        </w:rPr>
        <w:t xml:space="preserve"> JI. М. Методические рекомендации к учебнику «Русский язык. Грамматика. Текст. Стили речи». 10—11 классы.</w:t>
      </w:r>
    </w:p>
    <w:p w:rsidR="0029397C" w:rsidRPr="00C605A5" w:rsidRDefault="0029397C" w:rsidP="0029397C">
      <w:pPr>
        <w:jc w:val="center"/>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Материально-техническое и информационно-техническое обеспечение</w:t>
      </w:r>
    </w:p>
    <w:p w:rsidR="0029397C" w:rsidRPr="00C605A5" w:rsidRDefault="0029397C" w:rsidP="0029397C">
      <w:pPr>
        <w:numPr>
          <w:ilvl w:val="0"/>
          <w:numId w:val="16"/>
        </w:numPr>
        <w:tabs>
          <w:tab w:val="left" w:pos="2160"/>
        </w:tabs>
        <w:spacing w:after="0"/>
        <w:ind w:left="216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Кабинет русского языка</w:t>
      </w:r>
    </w:p>
    <w:p w:rsidR="0029397C" w:rsidRPr="00C605A5" w:rsidRDefault="0029397C" w:rsidP="0029397C">
      <w:pPr>
        <w:numPr>
          <w:ilvl w:val="0"/>
          <w:numId w:val="16"/>
        </w:numPr>
        <w:tabs>
          <w:tab w:val="left" w:pos="2160"/>
        </w:tabs>
        <w:spacing w:after="0"/>
        <w:ind w:left="216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Карточки-задания по темам курса</w:t>
      </w:r>
    </w:p>
    <w:p w:rsidR="0029397C" w:rsidRPr="00C605A5" w:rsidRDefault="0029397C" w:rsidP="0029397C">
      <w:pPr>
        <w:numPr>
          <w:ilvl w:val="0"/>
          <w:numId w:val="16"/>
        </w:numPr>
        <w:tabs>
          <w:tab w:val="left" w:pos="2160"/>
        </w:tabs>
        <w:spacing w:after="0"/>
        <w:ind w:left="216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Компьютер</w:t>
      </w:r>
    </w:p>
    <w:p w:rsidR="0029397C" w:rsidRPr="00C605A5" w:rsidRDefault="0029397C" w:rsidP="0029397C">
      <w:pPr>
        <w:numPr>
          <w:ilvl w:val="0"/>
          <w:numId w:val="16"/>
        </w:numPr>
        <w:tabs>
          <w:tab w:val="left" w:pos="2160"/>
        </w:tabs>
        <w:spacing w:after="0"/>
        <w:ind w:left="216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Мультимедийный проектор</w:t>
      </w:r>
    </w:p>
    <w:p w:rsidR="0029397C" w:rsidRPr="00C605A5" w:rsidRDefault="0029397C" w:rsidP="0029397C">
      <w:pPr>
        <w:numPr>
          <w:ilvl w:val="0"/>
          <w:numId w:val="16"/>
        </w:numPr>
        <w:tabs>
          <w:tab w:val="left" w:pos="2160"/>
        </w:tabs>
        <w:spacing w:after="0"/>
        <w:ind w:left="216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Образовательные сайты («Открытый класс», «Фестиваль открытого урока», "</w:t>
      </w:r>
      <w:proofErr w:type="spellStart"/>
      <w:r w:rsidRPr="00C605A5">
        <w:rPr>
          <w:rFonts w:ascii="Times New Roman" w:eastAsia="Times New Roman" w:hAnsi="Times New Roman" w:cs="Times New Roman"/>
          <w:sz w:val="28"/>
          <w:szCs w:val="28"/>
        </w:rPr>
        <w:t>Прошкола</w:t>
      </w:r>
      <w:proofErr w:type="spellEnd"/>
      <w:r w:rsidRPr="00C605A5">
        <w:rPr>
          <w:rFonts w:ascii="Times New Roman" w:eastAsia="Times New Roman" w:hAnsi="Times New Roman" w:cs="Times New Roman"/>
          <w:sz w:val="28"/>
          <w:szCs w:val="28"/>
        </w:rPr>
        <w:t>", "ЕГЭ портал")</w:t>
      </w:r>
    </w:p>
    <w:p w:rsidR="0029397C" w:rsidRPr="00C605A5" w:rsidRDefault="0029397C" w:rsidP="0029397C">
      <w:pPr>
        <w:numPr>
          <w:ilvl w:val="0"/>
          <w:numId w:val="16"/>
        </w:numPr>
        <w:tabs>
          <w:tab w:val="left" w:pos="2160"/>
        </w:tabs>
        <w:spacing w:after="0"/>
        <w:ind w:left="216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Презентации по темам курса</w:t>
      </w:r>
    </w:p>
    <w:p w:rsidR="0029397C" w:rsidRPr="00C605A5" w:rsidRDefault="0029397C" w:rsidP="0029397C">
      <w:pPr>
        <w:numPr>
          <w:ilvl w:val="0"/>
          <w:numId w:val="16"/>
        </w:numPr>
        <w:tabs>
          <w:tab w:val="left" w:pos="2160"/>
        </w:tabs>
        <w:spacing w:after="0"/>
        <w:ind w:left="216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Таблицы по русскому языку</w:t>
      </w:r>
    </w:p>
    <w:p w:rsidR="0029397C" w:rsidRPr="00C605A5" w:rsidRDefault="0029397C" w:rsidP="0029397C">
      <w:pPr>
        <w:numPr>
          <w:ilvl w:val="0"/>
          <w:numId w:val="16"/>
        </w:numPr>
        <w:tabs>
          <w:tab w:val="left" w:pos="2160"/>
        </w:tabs>
        <w:spacing w:after="0"/>
        <w:ind w:left="216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Электронный справочник школьника по русскому язык</w:t>
      </w:r>
    </w:p>
    <w:p w:rsidR="0029397C" w:rsidRPr="00C605A5" w:rsidRDefault="0029397C" w:rsidP="0029397C">
      <w:pPr>
        <w:jc w:val="center"/>
        <w:rPr>
          <w:rFonts w:ascii="Times New Roman" w:eastAsia="Times New Roman" w:hAnsi="Times New Roman" w:cs="Times New Roman"/>
          <w:b/>
          <w:sz w:val="28"/>
          <w:szCs w:val="28"/>
        </w:rPr>
      </w:pPr>
      <w:r w:rsidRPr="00C605A5">
        <w:rPr>
          <w:rFonts w:ascii="Times New Roman" w:eastAsia="Times New Roman" w:hAnsi="Times New Roman" w:cs="Times New Roman"/>
          <w:b/>
          <w:sz w:val="28"/>
          <w:szCs w:val="28"/>
        </w:rPr>
        <w:t>Контрольно-измерительные материалы</w:t>
      </w:r>
    </w:p>
    <w:p w:rsidR="0029397C" w:rsidRPr="00C605A5" w:rsidRDefault="0029397C" w:rsidP="0029397C">
      <w:pPr>
        <w:numPr>
          <w:ilvl w:val="0"/>
          <w:numId w:val="17"/>
        </w:numPr>
        <w:tabs>
          <w:tab w:val="left" w:pos="2880"/>
        </w:tabs>
        <w:spacing w:after="0"/>
        <w:ind w:left="2880" w:hanging="360"/>
        <w:rPr>
          <w:rFonts w:ascii="Times New Roman" w:eastAsia="Times New Roman" w:hAnsi="Times New Roman" w:cs="Times New Roman"/>
          <w:sz w:val="28"/>
          <w:szCs w:val="28"/>
        </w:rPr>
      </w:pPr>
      <w:r w:rsidRPr="00C605A5">
        <w:rPr>
          <w:rFonts w:ascii="Times New Roman" w:eastAsia="Times New Roman" w:hAnsi="Times New Roman" w:cs="Times New Roman"/>
          <w:color w:val="000000"/>
          <w:sz w:val="28"/>
          <w:szCs w:val="28"/>
          <w:shd w:val="clear" w:color="auto" w:fill="FFFFFF"/>
        </w:rPr>
        <w:t>Контрольный диктант</w:t>
      </w:r>
    </w:p>
    <w:p w:rsidR="0029397C" w:rsidRPr="00C605A5" w:rsidRDefault="0029397C" w:rsidP="0029397C">
      <w:pPr>
        <w:numPr>
          <w:ilvl w:val="0"/>
          <w:numId w:val="17"/>
        </w:numPr>
        <w:tabs>
          <w:tab w:val="left" w:pos="2880"/>
        </w:tabs>
        <w:spacing w:after="0"/>
        <w:ind w:left="2880" w:hanging="360"/>
        <w:rPr>
          <w:rFonts w:ascii="Times New Roman" w:eastAsia="Times New Roman" w:hAnsi="Times New Roman" w:cs="Times New Roman"/>
          <w:sz w:val="28"/>
          <w:szCs w:val="28"/>
        </w:rPr>
      </w:pPr>
      <w:r w:rsidRPr="00C605A5">
        <w:rPr>
          <w:rFonts w:ascii="Times New Roman" w:eastAsia="Times New Roman" w:hAnsi="Times New Roman" w:cs="Times New Roman"/>
          <w:color w:val="000000"/>
          <w:sz w:val="28"/>
          <w:szCs w:val="28"/>
          <w:shd w:val="clear" w:color="auto" w:fill="FFFFFF"/>
        </w:rPr>
        <w:t>Устное выступление</w:t>
      </w:r>
    </w:p>
    <w:p w:rsidR="0029397C" w:rsidRPr="00C605A5" w:rsidRDefault="0029397C" w:rsidP="0029397C">
      <w:pPr>
        <w:numPr>
          <w:ilvl w:val="0"/>
          <w:numId w:val="17"/>
        </w:numPr>
        <w:tabs>
          <w:tab w:val="left" w:pos="2880"/>
        </w:tabs>
        <w:spacing w:after="0"/>
        <w:ind w:left="2880" w:hanging="360"/>
        <w:rPr>
          <w:rFonts w:ascii="Times New Roman" w:eastAsia="Times New Roman" w:hAnsi="Times New Roman" w:cs="Times New Roman"/>
          <w:color w:val="000000"/>
          <w:sz w:val="28"/>
          <w:szCs w:val="28"/>
          <w:shd w:val="clear" w:color="auto" w:fill="FFFFFF"/>
        </w:rPr>
      </w:pPr>
      <w:r w:rsidRPr="00C605A5">
        <w:rPr>
          <w:rFonts w:ascii="Times New Roman" w:eastAsia="Times New Roman" w:hAnsi="Times New Roman" w:cs="Times New Roman"/>
          <w:color w:val="000000"/>
          <w:sz w:val="28"/>
          <w:szCs w:val="28"/>
          <w:shd w:val="clear" w:color="auto" w:fill="FFFFFF"/>
        </w:rPr>
        <w:t>Анализ художественного текста лирического произведения. Сжатое изложение текста публицистического характера.</w:t>
      </w:r>
    </w:p>
    <w:p w:rsidR="0029397C" w:rsidRPr="00C605A5" w:rsidRDefault="0029397C" w:rsidP="0029397C">
      <w:pPr>
        <w:numPr>
          <w:ilvl w:val="0"/>
          <w:numId w:val="17"/>
        </w:numPr>
        <w:tabs>
          <w:tab w:val="left" w:pos="2880"/>
        </w:tabs>
        <w:spacing w:after="0"/>
        <w:ind w:left="2880" w:hanging="360"/>
        <w:rPr>
          <w:rFonts w:ascii="Times New Roman" w:eastAsia="Times New Roman" w:hAnsi="Times New Roman" w:cs="Times New Roman"/>
          <w:color w:val="000000"/>
          <w:sz w:val="28"/>
          <w:szCs w:val="28"/>
          <w:shd w:val="clear" w:color="auto" w:fill="FFFFFF"/>
        </w:rPr>
      </w:pPr>
    </w:p>
    <w:p w:rsidR="006D5817" w:rsidRDefault="0029397C" w:rsidP="00A16C03">
      <w:pPr>
        <w:jc w:val="center"/>
        <w:rPr>
          <w:rFonts w:ascii="Times New Roman" w:eastAsia="Calibri" w:hAnsi="Times New Roman" w:cs="Times New Roman"/>
          <w:b/>
          <w:sz w:val="28"/>
          <w:szCs w:val="28"/>
        </w:rPr>
      </w:pPr>
      <w:r w:rsidRPr="00C605A5">
        <w:rPr>
          <w:rFonts w:ascii="Times New Roman" w:eastAsia="Calibri" w:hAnsi="Times New Roman" w:cs="Times New Roman"/>
          <w:b/>
          <w:sz w:val="28"/>
          <w:szCs w:val="28"/>
        </w:rPr>
        <w:t xml:space="preserve">8. Результаты освоения </w:t>
      </w:r>
      <w:r w:rsidR="006D5817">
        <w:rPr>
          <w:rFonts w:ascii="Times New Roman" w:eastAsia="Calibri" w:hAnsi="Times New Roman" w:cs="Times New Roman"/>
          <w:b/>
          <w:sz w:val="28"/>
          <w:szCs w:val="28"/>
        </w:rPr>
        <w:t>курса «Русский язык. 11 класс»</w:t>
      </w:r>
    </w:p>
    <w:p w:rsidR="0029397C" w:rsidRPr="00C605A5" w:rsidRDefault="0029397C" w:rsidP="00A16C03">
      <w:pPr>
        <w:jc w:val="center"/>
        <w:rPr>
          <w:rFonts w:ascii="Times New Roman" w:eastAsia="Times New Roman" w:hAnsi="Times New Roman" w:cs="Times New Roman"/>
          <w:b/>
          <w:sz w:val="28"/>
          <w:szCs w:val="28"/>
        </w:rPr>
      </w:pPr>
      <w:r w:rsidRPr="00C605A5">
        <w:rPr>
          <w:rFonts w:ascii="Times New Roman" w:eastAsia="Calibri" w:hAnsi="Times New Roman" w:cs="Times New Roman"/>
          <w:b/>
          <w:sz w:val="28"/>
          <w:szCs w:val="28"/>
        </w:rPr>
        <w:t xml:space="preserve"> и систем</w:t>
      </w:r>
      <w:r w:rsidR="006D5817">
        <w:rPr>
          <w:rFonts w:ascii="Times New Roman" w:eastAsia="Calibri" w:hAnsi="Times New Roman" w:cs="Times New Roman"/>
          <w:b/>
          <w:sz w:val="28"/>
          <w:szCs w:val="28"/>
        </w:rPr>
        <w:t>а</w:t>
      </w:r>
      <w:r w:rsidRPr="00C605A5">
        <w:rPr>
          <w:rFonts w:ascii="Times New Roman" w:eastAsia="Calibri" w:hAnsi="Times New Roman" w:cs="Times New Roman"/>
          <w:b/>
          <w:sz w:val="28"/>
          <w:szCs w:val="28"/>
        </w:rPr>
        <w:t xml:space="preserve"> их оценивания</w:t>
      </w:r>
      <w:r w:rsidRPr="00C605A5">
        <w:rPr>
          <w:rFonts w:ascii="Times New Roman" w:eastAsia="Times New Roman" w:hAnsi="Times New Roman" w:cs="Times New Roman"/>
          <w:b/>
          <w:sz w:val="28"/>
          <w:szCs w:val="28"/>
        </w:rPr>
        <w:t>Требования к уровнюподготовки выпускников</w:t>
      </w:r>
    </w:p>
    <w:p w:rsidR="0029397C" w:rsidRPr="00C605A5" w:rsidRDefault="0029397C" w:rsidP="0029397C">
      <w:pPr>
        <w:spacing w:line="240" w:lineRule="auto"/>
        <w:rPr>
          <w:rFonts w:ascii="Times New Roman" w:eastAsia="Times New Roman" w:hAnsi="Times New Roman" w:cs="Times New Roman"/>
          <w:b/>
          <w:i/>
          <w:sz w:val="28"/>
          <w:szCs w:val="28"/>
        </w:rPr>
      </w:pPr>
      <w:r w:rsidRPr="00C605A5">
        <w:rPr>
          <w:rFonts w:ascii="Times New Roman" w:eastAsia="Times New Roman" w:hAnsi="Times New Roman" w:cs="Times New Roman"/>
          <w:b/>
          <w:i/>
          <w:sz w:val="28"/>
          <w:szCs w:val="28"/>
        </w:rPr>
        <w:t xml:space="preserve">В результате изучения русского языка ученик должен </w:t>
      </w:r>
    </w:p>
    <w:p w:rsidR="0029397C" w:rsidRPr="00C605A5" w:rsidRDefault="0029397C" w:rsidP="0029397C">
      <w:pPr>
        <w:spacing w:line="240" w:lineRule="auto"/>
        <w:rPr>
          <w:rFonts w:ascii="Times New Roman" w:eastAsia="Times New Roman" w:hAnsi="Times New Roman" w:cs="Times New Roman"/>
          <w:b/>
          <w:sz w:val="28"/>
          <w:szCs w:val="28"/>
        </w:rPr>
      </w:pPr>
      <w:r w:rsidRPr="00C605A5">
        <w:rPr>
          <w:rFonts w:ascii="Times New Roman" w:eastAsia="Times New Roman" w:hAnsi="Times New Roman" w:cs="Times New Roman"/>
          <w:b/>
          <w:sz w:val="28"/>
          <w:szCs w:val="28"/>
        </w:rPr>
        <w:t>знать/понимать:</w:t>
      </w:r>
    </w:p>
    <w:p w:rsidR="0029397C" w:rsidRPr="00C605A5" w:rsidRDefault="0029397C" w:rsidP="0029397C">
      <w:pPr>
        <w:numPr>
          <w:ilvl w:val="0"/>
          <w:numId w:val="18"/>
        </w:numPr>
        <w:spacing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связь языка и истории, культуры русского и других народов;</w:t>
      </w:r>
    </w:p>
    <w:p w:rsidR="0029397C" w:rsidRPr="00C605A5" w:rsidRDefault="0029397C" w:rsidP="0029397C">
      <w:pPr>
        <w:numPr>
          <w:ilvl w:val="0"/>
          <w:numId w:val="18"/>
        </w:numPr>
        <w:spacing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смысл понятий: речевая ситуация и ее компоненты, литературный язык. Языковая норма, культура речи;</w:t>
      </w:r>
    </w:p>
    <w:p w:rsidR="0029397C" w:rsidRPr="00C605A5" w:rsidRDefault="0029397C" w:rsidP="0029397C">
      <w:pPr>
        <w:numPr>
          <w:ilvl w:val="0"/>
          <w:numId w:val="18"/>
        </w:numPr>
        <w:spacing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основные единицы и уровни языка, их признаки и взаимосвязь;</w:t>
      </w:r>
    </w:p>
    <w:p w:rsidR="0029397C" w:rsidRPr="00C605A5" w:rsidRDefault="0029397C" w:rsidP="0029397C">
      <w:pPr>
        <w:numPr>
          <w:ilvl w:val="0"/>
          <w:numId w:val="18"/>
        </w:numPr>
        <w:spacing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 xml:space="preserve">орфоэпические, лексические, грамматические, орфографические и пунктуационные нормы современного русского литературного языка; </w:t>
      </w:r>
      <w:r w:rsidRPr="00C605A5">
        <w:rPr>
          <w:rFonts w:ascii="Times New Roman" w:eastAsia="Times New Roman" w:hAnsi="Times New Roman" w:cs="Times New Roman"/>
          <w:sz w:val="28"/>
          <w:szCs w:val="28"/>
        </w:rPr>
        <w:lastRenderedPageBreak/>
        <w:t>нормы речевого поведения в социально-культурной, учебно-научной, официально-деловой сферах общения;</w:t>
      </w:r>
    </w:p>
    <w:p w:rsidR="0029397C" w:rsidRPr="00C605A5" w:rsidRDefault="0029397C" w:rsidP="0029397C">
      <w:pPr>
        <w:spacing w:line="240" w:lineRule="auto"/>
        <w:rPr>
          <w:rFonts w:ascii="Times New Roman" w:eastAsia="Times New Roman" w:hAnsi="Times New Roman" w:cs="Times New Roman"/>
          <w:b/>
          <w:sz w:val="28"/>
          <w:szCs w:val="28"/>
        </w:rPr>
      </w:pPr>
      <w:r w:rsidRPr="00C605A5">
        <w:rPr>
          <w:rFonts w:ascii="Times New Roman" w:eastAsia="Times New Roman" w:hAnsi="Times New Roman" w:cs="Times New Roman"/>
          <w:b/>
          <w:sz w:val="28"/>
          <w:szCs w:val="28"/>
        </w:rPr>
        <w:t>уметь:</w:t>
      </w:r>
    </w:p>
    <w:p w:rsidR="0029397C" w:rsidRPr="00C605A5" w:rsidRDefault="0029397C" w:rsidP="0029397C">
      <w:pPr>
        <w:numPr>
          <w:ilvl w:val="0"/>
          <w:numId w:val="19"/>
        </w:numPr>
        <w:spacing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29397C" w:rsidRPr="00C605A5" w:rsidRDefault="0029397C" w:rsidP="0029397C">
      <w:pPr>
        <w:numPr>
          <w:ilvl w:val="0"/>
          <w:numId w:val="19"/>
        </w:numPr>
        <w:spacing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анализировать языковые единицы с точки зрения правильности, точности и уместности их употребления;</w:t>
      </w:r>
    </w:p>
    <w:p w:rsidR="0029397C" w:rsidRPr="00C605A5" w:rsidRDefault="0029397C" w:rsidP="0029397C">
      <w:pPr>
        <w:numPr>
          <w:ilvl w:val="0"/>
          <w:numId w:val="19"/>
        </w:numPr>
        <w:spacing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проводить лингвистический анализ текстов различных функциональных стилей и разновидностей языка;</w:t>
      </w:r>
    </w:p>
    <w:p w:rsidR="0029397C" w:rsidRPr="00C605A5" w:rsidRDefault="0029397C" w:rsidP="0029397C">
      <w:pPr>
        <w:spacing w:line="240" w:lineRule="auto"/>
        <w:rPr>
          <w:rFonts w:ascii="Times New Roman" w:eastAsia="Times New Roman" w:hAnsi="Times New Roman" w:cs="Times New Roman"/>
          <w:b/>
          <w:sz w:val="28"/>
          <w:szCs w:val="28"/>
        </w:rPr>
      </w:pPr>
      <w:proofErr w:type="spellStart"/>
      <w:r w:rsidRPr="00C605A5">
        <w:rPr>
          <w:rFonts w:ascii="Times New Roman" w:eastAsia="Times New Roman" w:hAnsi="Times New Roman" w:cs="Times New Roman"/>
          <w:b/>
          <w:sz w:val="28"/>
          <w:szCs w:val="28"/>
        </w:rPr>
        <w:t>аудирование</w:t>
      </w:r>
      <w:proofErr w:type="spellEnd"/>
      <w:r w:rsidRPr="00C605A5">
        <w:rPr>
          <w:rFonts w:ascii="Times New Roman" w:eastAsia="Times New Roman" w:hAnsi="Times New Roman" w:cs="Times New Roman"/>
          <w:b/>
          <w:sz w:val="28"/>
          <w:szCs w:val="28"/>
        </w:rPr>
        <w:t xml:space="preserve"> и чтение</w:t>
      </w:r>
    </w:p>
    <w:p w:rsidR="0029397C" w:rsidRPr="00C605A5" w:rsidRDefault="0029397C" w:rsidP="0029397C">
      <w:pPr>
        <w:numPr>
          <w:ilvl w:val="0"/>
          <w:numId w:val="20"/>
        </w:numPr>
        <w:spacing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использовать основные виды чтения в зависимости от коммуникативной задачи;</w:t>
      </w:r>
    </w:p>
    <w:p w:rsidR="0029397C" w:rsidRPr="00C605A5" w:rsidRDefault="0029397C" w:rsidP="0029397C">
      <w:pPr>
        <w:numPr>
          <w:ilvl w:val="0"/>
          <w:numId w:val="20"/>
        </w:numPr>
        <w:spacing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w:t>
      </w:r>
      <w:proofErr w:type="gramStart"/>
      <w:r w:rsidRPr="00C605A5">
        <w:rPr>
          <w:rFonts w:ascii="Times New Roman" w:eastAsia="Times New Roman" w:hAnsi="Times New Roman" w:cs="Times New Roman"/>
          <w:sz w:val="28"/>
          <w:szCs w:val="28"/>
        </w:rPr>
        <w:t>в электронов</w:t>
      </w:r>
      <w:proofErr w:type="gramEnd"/>
      <w:r w:rsidRPr="00C605A5">
        <w:rPr>
          <w:rFonts w:ascii="Times New Roman" w:eastAsia="Times New Roman" w:hAnsi="Times New Roman" w:cs="Times New Roman"/>
          <w:sz w:val="28"/>
          <w:szCs w:val="28"/>
        </w:rPr>
        <w:t xml:space="preserve"> виде на различных информационных носителях; </w:t>
      </w:r>
    </w:p>
    <w:p w:rsidR="0029397C" w:rsidRPr="00C605A5" w:rsidRDefault="0029397C" w:rsidP="0029397C">
      <w:pPr>
        <w:spacing w:line="240" w:lineRule="auto"/>
        <w:rPr>
          <w:rFonts w:ascii="Times New Roman" w:eastAsia="Times New Roman" w:hAnsi="Times New Roman" w:cs="Times New Roman"/>
          <w:b/>
          <w:sz w:val="28"/>
          <w:szCs w:val="28"/>
        </w:rPr>
      </w:pPr>
      <w:r w:rsidRPr="00C605A5">
        <w:rPr>
          <w:rFonts w:ascii="Times New Roman" w:eastAsia="Times New Roman" w:hAnsi="Times New Roman" w:cs="Times New Roman"/>
          <w:b/>
          <w:sz w:val="28"/>
          <w:szCs w:val="28"/>
        </w:rPr>
        <w:t>говорение и письмо</w:t>
      </w:r>
    </w:p>
    <w:p w:rsidR="0029397C" w:rsidRPr="00C605A5" w:rsidRDefault="0029397C" w:rsidP="0029397C">
      <w:pPr>
        <w:numPr>
          <w:ilvl w:val="0"/>
          <w:numId w:val="21"/>
        </w:numPr>
        <w:spacing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создавать устные и письменные монологические и диалогические высказывания различных типов и жанров в учебно-научной, социально-культурной и деловой сферах общения;</w:t>
      </w:r>
    </w:p>
    <w:p w:rsidR="0029397C" w:rsidRPr="00C605A5" w:rsidRDefault="0029397C" w:rsidP="0029397C">
      <w:pPr>
        <w:numPr>
          <w:ilvl w:val="0"/>
          <w:numId w:val="21"/>
        </w:numPr>
        <w:spacing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29397C" w:rsidRPr="00C605A5" w:rsidRDefault="0029397C" w:rsidP="0029397C">
      <w:pPr>
        <w:numPr>
          <w:ilvl w:val="0"/>
          <w:numId w:val="21"/>
        </w:numPr>
        <w:spacing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соблюдать в практике письма орфографические и пунктуационные нормы современного русского литературного языка;</w:t>
      </w:r>
    </w:p>
    <w:p w:rsidR="0029397C" w:rsidRPr="00C605A5" w:rsidRDefault="0029397C" w:rsidP="0029397C">
      <w:pPr>
        <w:spacing w:line="240" w:lineRule="auto"/>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соблюдать нормы речевого  поведения в различных сферах и ситуациях общения, в том числе при обсуждении дискуссионных проблем;</w:t>
      </w:r>
    </w:p>
    <w:p w:rsidR="0029397C" w:rsidRPr="00C605A5" w:rsidRDefault="0029397C" w:rsidP="0029397C">
      <w:pPr>
        <w:numPr>
          <w:ilvl w:val="0"/>
          <w:numId w:val="22"/>
        </w:numPr>
        <w:spacing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использовать основные приемы информационной переработки устного и письменного текста;</w:t>
      </w:r>
    </w:p>
    <w:p w:rsidR="0029397C" w:rsidRPr="00C605A5" w:rsidRDefault="0029397C" w:rsidP="0029397C">
      <w:pPr>
        <w:spacing w:line="240" w:lineRule="auto"/>
        <w:rPr>
          <w:rFonts w:ascii="Times New Roman" w:eastAsia="Times New Roman" w:hAnsi="Times New Roman" w:cs="Times New Roman"/>
          <w:sz w:val="28"/>
          <w:szCs w:val="28"/>
        </w:rPr>
      </w:pPr>
      <w:r w:rsidRPr="00C605A5">
        <w:rPr>
          <w:rFonts w:ascii="Times New Roman" w:eastAsia="Times New Roman" w:hAnsi="Times New Roman" w:cs="Times New Roman"/>
          <w:b/>
          <w:sz w:val="28"/>
          <w:szCs w:val="28"/>
        </w:rPr>
        <w:t>использовать приобретенные знания и умения в практической деятельности и повседневной жизни</w:t>
      </w:r>
      <w:r w:rsidRPr="00C605A5">
        <w:rPr>
          <w:rFonts w:ascii="Times New Roman" w:eastAsia="Times New Roman" w:hAnsi="Times New Roman" w:cs="Times New Roman"/>
          <w:sz w:val="28"/>
          <w:szCs w:val="28"/>
        </w:rPr>
        <w:t xml:space="preserve"> для:</w:t>
      </w:r>
    </w:p>
    <w:p w:rsidR="0029397C" w:rsidRPr="00C605A5" w:rsidRDefault="0029397C" w:rsidP="0029397C">
      <w:pPr>
        <w:numPr>
          <w:ilvl w:val="0"/>
          <w:numId w:val="23"/>
        </w:numPr>
        <w:spacing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29397C" w:rsidRPr="00C605A5" w:rsidRDefault="0029397C" w:rsidP="0029397C">
      <w:pPr>
        <w:numPr>
          <w:ilvl w:val="0"/>
          <w:numId w:val="23"/>
        </w:numPr>
        <w:spacing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lastRenderedPageBreak/>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29397C" w:rsidRPr="00C605A5" w:rsidRDefault="0029397C" w:rsidP="0029397C">
      <w:pPr>
        <w:numPr>
          <w:ilvl w:val="0"/>
          <w:numId w:val="23"/>
        </w:numPr>
        <w:spacing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увеличения словарного запаса; расширение круга используемых языковых и речевых средств; совершенствования способности к самооценке на основе наблюдения за собственной речью;</w:t>
      </w:r>
    </w:p>
    <w:p w:rsidR="0029397C" w:rsidRPr="00C605A5" w:rsidRDefault="0029397C" w:rsidP="0029397C">
      <w:pPr>
        <w:numPr>
          <w:ilvl w:val="0"/>
          <w:numId w:val="23"/>
        </w:numPr>
        <w:spacing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29397C" w:rsidRDefault="0029397C" w:rsidP="0029397C">
      <w:pPr>
        <w:numPr>
          <w:ilvl w:val="0"/>
          <w:numId w:val="23"/>
        </w:numPr>
        <w:spacing w:line="240" w:lineRule="auto"/>
        <w:ind w:left="720" w:hanging="360"/>
        <w:rPr>
          <w:rFonts w:ascii="Times New Roman" w:eastAsia="Times New Roman" w:hAnsi="Times New Roman" w:cs="Times New Roman"/>
          <w:sz w:val="28"/>
          <w:szCs w:val="28"/>
        </w:rPr>
      </w:pPr>
      <w:r w:rsidRPr="00C605A5">
        <w:rPr>
          <w:rFonts w:ascii="Times New Roman" w:eastAsia="Times New Roman" w:hAnsi="Times New Roman" w:cs="Times New Roman"/>
          <w:sz w:val="28"/>
          <w:szCs w:val="28"/>
        </w:rPr>
        <w:t>самообразования и активного участия в производственной, культурной и общественной жизни государства.</w:t>
      </w:r>
    </w:p>
    <w:p w:rsidR="003E469C" w:rsidRPr="00417782" w:rsidRDefault="003E469C" w:rsidP="003E469C">
      <w:pPr>
        <w:shd w:val="clear" w:color="auto" w:fill="FFFFFF"/>
        <w:spacing w:after="0" w:line="240" w:lineRule="auto"/>
        <w:jc w:val="center"/>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ПРИЛОЖЕНИЯ К ПРОГРАММЕ</w:t>
      </w:r>
    </w:p>
    <w:p w:rsidR="003E469C" w:rsidRPr="00417782" w:rsidRDefault="003E469C" w:rsidP="003E469C">
      <w:pPr>
        <w:shd w:val="clear" w:color="auto" w:fill="FFFFFF"/>
        <w:spacing w:after="0" w:line="240" w:lineRule="auto"/>
        <w:ind w:firstLine="708"/>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1.Критерии оценивания разных видов работ</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1.1. Единые требования к устной и письменной речи учащихся, к проведению письменных работ и проверке тетрадей</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 1.1.1. </w:t>
      </w:r>
      <w:r w:rsidRPr="00417782">
        <w:rPr>
          <w:rFonts w:ascii="Times New Roman" w:eastAsia="Times New Roman" w:hAnsi="Times New Roman" w:cs="Times New Roman"/>
          <w:b/>
          <w:bCs/>
          <w:color w:val="000000"/>
          <w:sz w:val="24"/>
          <w:szCs w:val="24"/>
        </w:rPr>
        <w:t>Итоговые контрольные работы проводятся:</w:t>
      </w:r>
    </w:p>
    <w:p w:rsidR="003E469C" w:rsidRPr="00417782" w:rsidRDefault="003E469C" w:rsidP="003E469C">
      <w:pPr>
        <w:numPr>
          <w:ilvl w:val="0"/>
          <w:numId w:val="26"/>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после изучения наиболее значительных тем программы;</w:t>
      </w:r>
    </w:p>
    <w:p w:rsidR="003E469C" w:rsidRPr="00417782" w:rsidRDefault="003E469C" w:rsidP="003E469C">
      <w:pPr>
        <w:numPr>
          <w:ilvl w:val="0"/>
          <w:numId w:val="26"/>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конце учебной четверти, полугодия.</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В один рабочий день следует давать в классе только одну письменную итоговую контрольную работу, а в течение недели – не более двух. При планировании контрольных работ в каждом классе необходимо предусмотреть равномерное их распределение в течение всей четверти, не допуская скопления письменных контрольных работ к концу четверти, полугодия.</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Не рекомендуется проводить контрольные работы в первый день четверти, в первый день после праздника, в понедельник.</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Рекомендуемое количество слов в текстах контрольных работ по русскому языку</w:t>
      </w:r>
      <w:r w:rsidRPr="00417782">
        <w:rPr>
          <w:rFonts w:ascii="Times New Roman" w:eastAsia="Times New Roman" w:hAnsi="Times New Roman" w:cs="Times New Roman"/>
          <w:b/>
          <w:bCs/>
          <w:color w:val="000000"/>
          <w:sz w:val="24"/>
          <w:szCs w:val="24"/>
        </w:rPr>
        <w:t>:</w:t>
      </w:r>
    </w:p>
    <w:tbl>
      <w:tblPr>
        <w:tblW w:w="11462" w:type="dxa"/>
        <w:tblInd w:w="-1456" w:type="dxa"/>
        <w:shd w:val="clear" w:color="auto" w:fill="FFFFFF"/>
        <w:tblCellMar>
          <w:top w:w="15" w:type="dxa"/>
          <w:left w:w="15" w:type="dxa"/>
          <w:bottom w:w="15" w:type="dxa"/>
          <w:right w:w="15" w:type="dxa"/>
        </w:tblCellMar>
        <w:tblLook w:val="04A0" w:firstRow="1" w:lastRow="0" w:firstColumn="1" w:lastColumn="0" w:noHBand="0" w:noVBand="1"/>
      </w:tblPr>
      <w:tblGrid>
        <w:gridCol w:w="1823"/>
        <w:gridCol w:w="2402"/>
        <w:gridCol w:w="2419"/>
        <w:gridCol w:w="2402"/>
        <w:gridCol w:w="2416"/>
      </w:tblGrid>
      <w:tr w:rsidR="003E469C" w:rsidRPr="00417782" w:rsidTr="00B95663">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center"/>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Класс</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jc w:val="center"/>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Словарный диктант</w:t>
            </w:r>
          </w:p>
        </w:tc>
        <w:tc>
          <w:tcPr>
            <w:tcW w:w="2419"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jc w:val="center"/>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Контрольный диктант</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jc w:val="center"/>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Изложение (подробное)</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jc w:val="center"/>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Объём ученического сочинения</w:t>
            </w:r>
          </w:p>
        </w:tc>
      </w:tr>
      <w:tr w:rsidR="003E469C" w:rsidRPr="00417782" w:rsidTr="00B95663">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V</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jc w:val="center"/>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10 – 15 (15 – 20)</w:t>
            </w:r>
          </w:p>
        </w:tc>
        <w:tc>
          <w:tcPr>
            <w:tcW w:w="2419"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90 – 100</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100 – 150</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0,5 – 1 стр.</w:t>
            </w:r>
          </w:p>
        </w:tc>
      </w:tr>
      <w:tr w:rsidR="003E469C" w:rsidRPr="00417782" w:rsidTr="00B95663">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VI</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jc w:val="center"/>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15 – 20</w:t>
            </w:r>
            <w:r w:rsidRPr="00417782">
              <w:rPr>
                <w:rFonts w:ascii="Calibri" w:eastAsia="Times New Roman" w:hAnsi="Calibri" w:cs="Arial"/>
                <w:color w:val="000000"/>
                <w:sz w:val="24"/>
                <w:szCs w:val="24"/>
              </w:rPr>
              <w:t> </w:t>
            </w:r>
            <w:r w:rsidRPr="00417782">
              <w:rPr>
                <w:rFonts w:ascii="Times New Roman" w:eastAsia="Times New Roman" w:hAnsi="Times New Roman" w:cs="Times New Roman"/>
                <w:color w:val="000000"/>
                <w:sz w:val="24"/>
                <w:szCs w:val="24"/>
              </w:rPr>
              <w:t>(20 – 25)</w:t>
            </w:r>
          </w:p>
        </w:tc>
        <w:tc>
          <w:tcPr>
            <w:tcW w:w="2419"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100 – 110</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150 – 200</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 – 1,5 стр.</w:t>
            </w:r>
          </w:p>
        </w:tc>
      </w:tr>
      <w:tr w:rsidR="003E469C" w:rsidRPr="00417782" w:rsidTr="00B95663">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VII</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25 – 30</w:t>
            </w:r>
          </w:p>
        </w:tc>
        <w:tc>
          <w:tcPr>
            <w:tcW w:w="2419"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110 – 120</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200 – 250</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1,5 – 2 стр.</w:t>
            </w:r>
          </w:p>
        </w:tc>
      </w:tr>
      <w:tr w:rsidR="003E469C" w:rsidRPr="00417782" w:rsidTr="00B95663">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VIII</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30 – 35</w:t>
            </w:r>
          </w:p>
        </w:tc>
        <w:tc>
          <w:tcPr>
            <w:tcW w:w="2419"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120 – 140 (150)</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250 – 350</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2 – 3 стр.</w:t>
            </w:r>
          </w:p>
        </w:tc>
      </w:tr>
      <w:tr w:rsidR="003E469C" w:rsidRPr="00417782" w:rsidTr="00B95663">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IX</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35 – 40</w:t>
            </w:r>
          </w:p>
        </w:tc>
        <w:tc>
          <w:tcPr>
            <w:tcW w:w="2419"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140 – 160 (150 – 170)</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350 — 450</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3 – 4 стр.</w:t>
            </w:r>
          </w:p>
        </w:tc>
      </w:tr>
      <w:tr w:rsidR="003E469C" w:rsidRPr="00417782" w:rsidTr="00B95663">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X</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до 50 слов</w:t>
            </w:r>
          </w:p>
        </w:tc>
        <w:tc>
          <w:tcPr>
            <w:tcW w:w="2419"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180 — 190</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rPr>
                <w:rFonts w:ascii="Calibri" w:eastAsia="Times New Roman" w:hAnsi="Calibri" w:cs="Arial"/>
                <w:color w:val="000000"/>
                <w:sz w:val="24"/>
                <w:szCs w:val="24"/>
              </w:rPr>
            </w:pP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rPr>
                <w:rFonts w:ascii="Times New Roman" w:eastAsia="Times New Roman" w:hAnsi="Times New Roman" w:cs="Times New Roman"/>
                <w:sz w:val="24"/>
                <w:szCs w:val="24"/>
              </w:rPr>
            </w:pPr>
          </w:p>
        </w:tc>
      </w:tr>
      <w:tr w:rsidR="003E469C" w:rsidRPr="00417782" w:rsidTr="00B95663">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XI</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до 50 слов</w:t>
            </w:r>
          </w:p>
        </w:tc>
        <w:tc>
          <w:tcPr>
            <w:tcW w:w="2419"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180 — 190</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rPr>
                <w:rFonts w:ascii="Calibri" w:eastAsia="Times New Roman" w:hAnsi="Calibri" w:cs="Arial"/>
                <w:color w:val="000000"/>
                <w:sz w:val="24"/>
                <w:szCs w:val="24"/>
              </w:rPr>
            </w:pP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3E469C" w:rsidRPr="00417782" w:rsidRDefault="003E469C" w:rsidP="00B95663">
            <w:pPr>
              <w:spacing w:after="0" w:line="240" w:lineRule="auto"/>
              <w:rPr>
                <w:rFonts w:ascii="Times New Roman" w:eastAsia="Times New Roman" w:hAnsi="Times New Roman" w:cs="Times New Roman"/>
                <w:sz w:val="24"/>
                <w:szCs w:val="24"/>
              </w:rPr>
            </w:pPr>
          </w:p>
        </w:tc>
      </w:tr>
    </w:tbl>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i/>
          <w:iCs/>
          <w:color w:val="000000"/>
          <w:sz w:val="24"/>
          <w:szCs w:val="24"/>
        </w:rPr>
        <w:t>Порядок проверки письменных работ учителями.</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1.1.2. Тетради учащихся, в которых выполняются обучающие классные и домашние работы, проверяются:</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I. по русскому языку:</w:t>
      </w:r>
    </w:p>
    <w:p w:rsidR="003E469C" w:rsidRPr="00417782" w:rsidRDefault="003E469C" w:rsidP="003E469C">
      <w:pPr>
        <w:numPr>
          <w:ilvl w:val="0"/>
          <w:numId w:val="27"/>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lastRenderedPageBreak/>
        <w:t>в V классе и в первом полугодии VI класса – после каждого урока у всех учеников;</w:t>
      </w:r>
    </w:p>
    <w:p w:rsidR="003E469C" w:rsidRPr="00417782" w:rsidRDefault="003E469C" w:rsidP="003E469C">
      <w:pPr>
        <w:numPr>
          <w:ilvl w:val="0"/>
          <w:numId w:val="27"/>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во II полугодии в VI классе и в VII – IX классах – после каждого урока только у слабых учащихся, а у сильных – не все работы, а лишь наиболее значимые по своей важности, но с таким расчётом, чтобы раз в неделю тетради всех учащихся проверялись;</w:t>
      </w:r>
    </w:p>
    <w:p w:rsidR="003E469C" w:rsidRPr="00417782" w:rsidRDefault="003E469C" w:rsidP="003E469C">
      <w:pPr>
        <w:numPr>
          <w:ilvl w:val="0"/>
          <w:numId w:val="27"/>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X – XI классах – после каждого урока у слабых учащихся, а у остальных проверяются не все работы, а наиболее значимые по своей важности, но с таким расчётом, чтобы 2 раза в месяц учителем проверялись тетради всех учащихся;</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1.1.3. Изложения и сочинения по русскому языку и литературе, а также все виды контрольных работ по предметам проверяются у всех учащихся.</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1.1.4. Проверка контрольных работ учителями осуществляется в следующие сроки:</w:t>
      </w:r>
    </w:p>
    <w:p w:rsidR="003E469C" w:rsidRPr="00417782" w:rsidRDefault="003E469C" w:rsidP="003E469C">
      <w:pPr>
        <w:numPr>
          <w:ilvl w:val="0"/>
          <w:numId w:val="28"/>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контрольные диктанты в I – IX классах проверяются и возвращаются учащимся к следующему уроку;</w:t>
      </w:r>
    </w:p>
    <w:p w:rsidR="003E469C" w:rsidRPr="00417782" w:rsidRDefault="003E469C" w:rsidP="003E469C">
      <w:pPr>
        <w:numPr>
          <w:ilvl w:val="0"/>
          <w:numId w:val="28"/>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изложения и сочинения в V – VIII классах – через неделю;</w:t>
      </w:r>
    </w:p>
    <w:p w:rsidR="003E469C" w:rsidRPr="00417782" w:rsidRDefault="003E469C" w:rsidP="003E469C">
      <w:pPr>
        <w:numPr>
          <w:ilvl w:val="0"/>
          <w:numId w:val="28"/>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сочинения в IX – XI классах проверяются не более 10 дней.</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1.1.5.В проверяемых работах учитель отмечает и исправляет допущенные ошибки, руководствуясь следующим:</w:t>
      </w:r>
    </w:p>
    <w:p w:rsidR="003E469C" w:rsidRPr="00417782" w:rsidRDefault="003E469C" w:rsidP="003E469C">
      <w:pPr>
        <w:numPr>
          <w:ilvl w:val="0"/>
          <w:numId w:val="29"/>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при проверке изложений и сочинений в V – XI классах (как контрольных, так и обучающих) отмечаются (а в необходимых случаях и исправляются) не только орфографические и пунктуационные ошибки, но и фактические, логические, речевые (речевые ошибки подчёркиваются волнистой линией) и грамматические;</w:t>
      </w:r>
    </w:p>
    <w:p w:rsidR="003E469C" w:rsidRPr="00417782" w:rsidRDefault="003E469C" w:rsidP="003E469C">
      <w:pPr>
        <w:numPr>
          <w:ilvl w:val="0"/>
          <w:numId w:val="29"/>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на полях тетрадей учитель обозначает</w:t>
      </w:r>
    </w:p>
    <w:p w:rsidR="003E469C" w:rsidRPr="00417782" w:rsidRDefault="003E469C" w:rsidP="003E469C">
      <w:pPr>
        <w:numPr>
          <w:ilvl w:val="0"/>
          <w:numId w:val="30"/>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фактические ошибки знаком </w:t>
      </w:r>
      <w:r w:rsidRPr="00417782">
        <w:rPr>
          <w:rFonts w:ascii="Times New Roman" w:eastAsia="Times New Roman" w:hAnsi="Times New Roman" w:cs="Times New Roman"/>
          <w:b/>
          <w:bCs/>
          <w:i/>
          <w:iCs/>
          <w:color w:val="000000"/>
          <w:sz w:val="24"/>
          <w:szCs w:val="24"/>
        </w:rPr>
        <w:t>Ф</w:t>
      </w:r>
      <w:r w:rsidRPr="00417782">
        <w:rPr>
          <w:rFonts w:ascii="Times New Roman" w:eastAsia="Times New Roman" w:hAnsi="Times New Roman" w:cs="Times New Roman"/>
          <w:color w:val="000000"/>
          <w:sz w:val="24"/>
          <w:szCs w:val="24"/>
        </w:rPr>
        <w:t>,</w:t>
      </w:r>
    </w:p>
    <w:p w:rsidR="003E469C" w:rsidRPr="00417782" w:rsidRDefault="003E469C" w:rsidP="003E469C">
      <w:pPr>
        <w:numPr>
          <w:ilvl w:val="0"/>
          <w:numId w:val="30"/>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логические – знаком </w:t>
      </w:r>
      <w:r w:rsidRPr="00417782">
        <w:rPr>
          <w:rFonts w:ascii="Times New Roman" w:eastAsia="Times New Roman" w:hAnsi="Times New Roman" w:cs="Times New Roman"/>
          <w:b/>
          <w:bCs/>
          <w:i/>
          <w:iCs/>
          <w:color w:val="000000"/>
          <w:sz w:val="24"/>
          <w:szCs w:val="24"/>
        </w:rPr>
        <w:t>Л</w:t>
      </w:r>
      <w:r w:rsidRPr="00417782">
        <w:rPr>
          <w:rFonts w:ascii="Times New Roman" w:eastAsia="Times New Roman" w:hAnsi="Times New Roman" w:cs="Times New Roman"/>
          <w:color w:val="000000"/>
          <w:sz w:val="24"/>
          <w:szCs w:val="24"/>
        </w:rPr>
        <w:t>,</w:t>
      </w:r>
    </w:p>
    <w:p w:rsidR="003E469C" w:rsidRPr="00417782" w:rsidRDefault="003E469C" w:rsidP="003E469C">
      <w:pPr>
        <w:numPr>
          <w:ilvl w:val="0"/>
          <w:numId w:val="30"/>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речевые – знаком </w:t>
      </w:r>
      <w:r w:rsidRPr="00417782">
        <w:rPr>
          <w:rFonts w:ascii="Times New Roman" w:eastAsia="Times New Roman" w:hAnsi="Times New Roman" w:cs="Times New Roman"/>
          <w:b/>
          <w:bCs/>
          <w:i/>
          <w:iCs/>
          <w:color w:val="000000"/>
          <w:sz w:val="24"/>
          <w:szCs w:val="24"/>
        </w:rPr>
        <w:t>Р</w:t>
      </w:r>
      <w:r w:rsidRPr="00417782">
        <w:rPr>
          <w:rFonts w:ascii="Times New Roman" w:eastAsia="Times New Roman" w:hAnsi="Times New Roman" w:cs="Times New Roman"/>
          <w:color w:val="000000"/>
          <w:sz w:val="24"/>
          <w:szCs w:val="24"/>
        </w:rPr>
        <w:t>,</w:t>
      </w:r>
    </w:p>
    <w:p w:rsidR="003E469C" w:rsidRPr="00417782" w:rsidRDefault="003E469C" w:rsidP="003E469C">
      <w:pPr>
        <w:numPr>
          <w:ilvl w:val="0"/>
          <w:numId w:val="30"/>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грамматические – знаком </w:t>
      </w:r>
      <w:r w:rsidRPr="00417782">
        <w:rPr>
          <w:rFonts w:ascii="Times New Roman" w:eastAsia="Times New Roman" w:hAnsi="Times New Roman" w:cs="Times New Roman"/>
          <w:b/>
          <w:bCs/>
          <w:i/>
          <w:iCs/>
          <w:color w:val="000000"/>
          <w:sz w:val="24"/>
          <w:szCs w:val="24"/>
        </w:rPr>
        <w:t>Г</w:t>
      </w:r>
      <w:r w:rsidRPr="00417782">
        <w:rPr>
          <w:rFonts w:ascii="Times New Roman" w:eastAsia="Times New Roman" w:hAnsi="Times New Roman" w:cs="Times New Roman"/>
          <w:color w:val="000000"/>
          <w:sz w:val="24"/>
          <w:szCs w:val="24"/>
        </w:rPr>
        <w:t>,</w:t>
      </w:r>
    </w:p>
    <w:p w:rsidR="003E469C" w:rsidRPr="00417782" w:rsidRDefault="003E469C" w:rsidP="003E469C">
      <w:pPr>
        <w:numPr>
          <w:ilvl w:val="0"/>
          <w:numId w:val="30"/>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орфографические ошибки – знаком </w:t>
      </w:r>
      <w:r w:rsidRPr="00417782">
        <w:rPr>
          <w:rFonts w:ascii="Times New Roman" w:eastAsia="Times New Roman" w:hAnsi="Times New Roman" w:cs="Times New Roman"/>
          <w:b/>
          <w:bCs/>
          <w:i/>
          <w:iCs/>
          <w:color w:val="000000"/>
          <w:sz w:val="24"/>
          <w:szCs w:val="24"/>
        </w:rPr>
        <w:t>I</w:t>
      </w:r>
      <w:r w:rsidRPr="00417782">
        <w:rPr>
          <w:rFonts w:ascii="Times New Roman" w:eastAsia="Times New Roman" w:hAnsi="Times New Roman" w:cs="Times New Roman"/>
          <w:color w:val="000000"/>
          <w:sz w:val="24"/>
          <w:szCs w:val="24"/>
        </w:rPr>
        <w:t>,</w:t>
      </w:r>
    </w:p>
    <w:p w:rsidR="003E469C" w:rsidRPr="00417782" w:rsidRDefault="003E469C" w:rsidP="003E469C">
      <w:pPr>
        <w:numPr>
          <w:ilvl w:val="0"/>
          <w:numId w:val="30"/>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пунктуационные – знаком </w:t>
      </w:r>
      <w:r w:rsidRPr="00417782">
        <w:rPr>
          <w:rFonts w:ascii="Times New Roman" w:eastAsia="Times New Roman" w:hAnsi="Times New Roman" w:cs="Times New Roman"/>
          <w:b/>
          <w:bCs/>
          <w:i/>
          <w:iCs/>
          <w:color w:val="000000"/>
          <w:sz w:val="24"/>
          <w:szCs w:val="24"/>
        </w:rPr>
        <w:t>V</w:t>
      </w:r>
      <w:r w:rsidRPr="00417782">
        <w:rPr>
          <w:rFonts w:ascii="Times New Roman" w:eastAsia="Times New Roman" w:hAnsi="Times New Roman" w:cs="Times New Roman"/>
          <w:color w:val="000000"/>
          <w:sz w:val="24"/>
          <w:szCs w:val="24"/>
        </w:rPr>
        <w:t>;</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 Примечание. Нельзя снижать оценку за отсутствие вступления, эпиграфа и плана, если это не повлияло на качество сочинения по литературе.</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Любое сочинение по литературе оценивается двумя отметками: первая ставится за содержание и речь, вторая – за грамотность. В V – XI классах оценка за содержание и речь относится к литературе, вторая оценка – к русскому языку.)</w:t>
      </w:r>
    </w:p>
    <w:p w:rsidR="003E469C" w:rsidRPr="00417782" w:rsidRDefault="003E469C" w:rsidP="003E469C">
      <w:pPr>
        <w:numPr>
          <w:ilvl w:val="0"/>
          <w:numId w:val="31"/>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при проверке тетрадей и контрольных работ учащихся V – XI классов по русскому языку учитель только подчёркивает и отмечает на полях допущенную ошибку, которую исправляет сам ученик;</w:t>
      </w:r>
    </w:p>
    <w:p w:rsidR="003E469C" w:rsidRPr="00417782" w:rsidRDefault="003E469C" w:rsidP="003E469C">
      <w:pPr>
        <w:numPr>
          <w:ilvl w:val="0"/>
          <w:numId w:val="31"/>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подчёркивание и исправление ошибок производится учителем только красной пастой (красными чернилами, красным карандашом);</w:t>
      </w:r>
    </w:p>
    <w:p w:rsidR="003E469C" w:rsidRPr="00417782" w:rsidRDefault="003E469C" w:rsidP="003E469C">
      <w:pPr>
        <w:numPr>
          <w:ilvl w:val="0"/>
          <w:numId w:val="31"/>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проверив диктант, изложение или сочинение, учитель подсчитывает и записывает количество ошибок по видам, в диктантах дробью указывается количество орфографических (числитель) и пунктуационных (знаменатель) ошибок. В изложениях и сочинениях указывается, кроме этого, количество фактических, логических, речевых и грамматических ошибок;</w:t>
      </w:r>
    </w:p>
    <w:p w:rsidR="003E469C" w:rsidRPr="00417782" w:rsidRDefault="003E469C" w:rsidP="003E469C">
      <w:pPr>
        <w:numPr>
          <w:ilvl w:val="0"/>
          <w:numId w:val="31"/>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после подсчёта ошибок в установленном порядке выставляется оценка работы.</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1.1.6. Все контрольные работы обязательно оцениваются учителем с занесением оценок в классный журнал.</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Самостоятельные обучающие письменные работы также оцениваются. Оценки в журнал за эти работы могут быть выставлены по усмотрению учителя.</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 xml:space="preserve">Классные и домашние письменные работы по русскому языку в V классе – I полугодии VI класса оцениваются; оценки в журнал могут быть выставлены за наиболее значимые работы по усмотрению учителя. В VI (начиная со второго полугодия) – XI </w:t>
      </w:r>
      <w:r w:rsidRPr="00417782">
        <w:rPr>
          <w:rFonts w:ascii="Times New Roman" w:eastAsia="Times New Roman" w:hAnsi="Times New Roman" w:cs="Times New Roman"/>
          <w:color w:val="000000"/>
          <w:sz w:val="24"/>
          <w:szCs w:val="24"/>
        </w:rPr>
        <w:lastRenderedPageBreak/>
        <w:t>классах оцениваются все проверяемые работы, но в журнал выставляются оценки по усмотрению учителя.</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оценке письменных работ учащихся учителя руководствуются соответствующими нормами оценки знаний, умений и навыков школьников.</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1.1.7. После проверки письменных работ учащимся даётся задание по исправлению ошибок или выполнению упражнений, предупреждающих повторение аналогичных ошибок.</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Работа над ошибками, как правило, осуществляется в тех же тетрадях, в которых выполнялись соответствующие письменные работы.</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1.1.8. Оценка обучающих работ.</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Обучающие работы (различные упражнения, в том числе диктанты неконтрольного характера) оцениваются более строго, чем контрольные работы.</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оценке обучающих работ учитываются:</w:t>
      </w:r>
    </w:p>
    <w:p w:rsidR="003E469C" w:rsidRPr="00417782" w:rsidRDefault="003E469C" w:rsidP="003E469C">
      <w:pPr>
        <w:numPr>
          <w:ilvl w:val="0"/>
          <w:numId w:val="32"/>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степень самостоятельности;</w:t>
      </w:r>
    </w:p>
    <w:p w:rsidR="003E469C" w:rsidRPr="00417782" w:rsidRDefault="003E469C" w:rsidP="003E469C">
      <w:pPr>
        <w:numPr>
          <w:ilvl w:val="0"/>
          <w:numId w:val="32"/>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этап обучения;</w:t>
      </w:r>
    </w:p>
    <w:p w:rsidR="003E469C" w:rsidRPr="00417782" w:rsidRDefault="003E469C" w:rsidP="003E469C">
      <w:pPr>
        <w:numPr>
          <w:ilvl w:val="0"/>
          <w:numId w:val="32"/>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объём работы;</w:t>
      </w:r>
    </w:p>
    <w:p w:rsidR="003E469C" w:rsidRPr="00417782" w:rsidRDefault="003E469C" w:rsidP="003E469C">
      <w:pPr>
        <w:numPr>
          <w:ilvl w:val="0"/>
          <w:numId w:val="32"/>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чёткость, аккуратность, каллиграфическая правильность письма.</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В старших классах обе оценки за сочинение, характеризующие знания учащихся по литературе и их грамотность, выставляются в виде дроби в классном журнале на страницах по литературе.</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1.2.  Нормы оценки знаний учащихся о системе языка и речи.</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Устный опрос.</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i/>
          <w:iCs/>
          <w:color w:val="000000"/>
          <w:sz w:val="24"/>
          <w:szCs w:val="24"/>
        </w:rPr>
        <w:t>Устный опрос</w:t>
      </w:r>
      <w:r w:rsidRPr="00417782">
        <w:rPr>
          <w:rFonts w:ascii="Times New Roman" w:eastAsia="Times New Roman" w:hAnsi="Times New Roman" w:cs="Times New Roman"/>
          <w:color w:val="000000"/>
          <w:sz w:val="24"/>
          <w:szCs w:val="24"/>
        </w:rPr>
        <w:t> является одним из основных способов проверки знаний учащихся по русскому языку. Развёрнутый ответ ученика должен представлять собой связное, логически последовательное сообщение на определённую тему, показать его умение применять определения, правила в конкретных случаях.</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оценке ответа надо учитывать следующие критерии:</w:t>
      </w:r>
    </w:p>
    <w:p w:rsidR="003E469C" w:rsidRPr="00417782" w:rsidRDefault="003E469C" w:rsidP="003E469C">
      <w:pPr>
        <w:numPr>
          <w:ilvl w:val="0"/>
          <w:numId w:val="33"/>
        </w:numPr>
        <w:shd w:val="clear" w:color="auto" w:fill="FFFFFF"/>
        <w:spacing w:after="0" w:line="240" w:lineRule="auto"/>
        <w:ind w:left="0" w:firstLine="900"/>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правильность ответа;</w:t>
      </w:r>
    </w:p>
    <w:p w:rsidR="003E469C" w:rsidRPr="00417782" w:rsidRDefault="003E469C" w:rsidP="003E469C">
      <w:pPr>
        <w:numPr>
          <w:ilvl w:val="0"/>
          <w:numId w:val="33"/>
        </w:numPr>
        <w:shd w:val="clear" w:color="auto" w:fill="FFFFFF"/>
        <w:spacing w:after="0" w:line="240" w:lineRule="auto"/>
        <w:ind w:left="0" w:firstLine="900"/>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его полноту;</w:t>
      </w:r>
    </w:p>
    <w:p w:rsidR="003E469C" w:rsidRPr="00417782" w:rsidRDefault="003E469C" w:rsidP="003E469C">
      <w:pPr>
        <w:numPr>
          <w:ilvl w:val="0"/>
          <w:numId w:val="33"/>
        </w:numPr>
        <w:shd w:val="clear" w:color="auto" w:fill="FFFFFF"/>
        <w:spacing w:after="0" w:line="240" w:lineRule="auto"/>
        <w:ind w:left="0" w:firstLine="900"/>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степень осознанности изученного;</w:t>
      </w:r>
    </w:p>
    <w:p w:rsidR="003E469C" w:rsidRPr="00417782" w:rsidRDefault="003E469C" w:rsidP="003E469C">
      <w:pPr>
        <w:numPr>
          <w:ilvl w:val="0"/>
          <w:numId w:val="33"/>
        </w:numPr>
        <w:shd w:val="clear" w:color="auto" w:fill="FFFFFF"/>
        <w:spacing w:after="0" w:line="240" w:lineRule="auto"/>
        <w:ind w:left="0" w:firstLine="900"/>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последовательность сообщения;</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правильность языкового оформления ответа.</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Отметка «5»</w:t>
      </w:r>
      <w:r w:rsidRPr="00417782">
        <w:rPr>
          <w:rFonts w:ascii="Times New Roman" w:eastAsia="Times New Roman" w:hAnsi="Times New Roman" w:cs="Times New Roman"/>
          <w:color w:val="000000"/>
          <w:sz w:val="24"/>
          <w:szCs w:val="24"/>
        </w:rPr>
        <w:t> ставится, если ученик:</w:t>
      </w:r>
    </w:p>
    <w:p w:rsidR="003E469C" w:rsidRPr="00417782" w:rsidRDefault="003E469C" w:rsidP="003E469C">
      <w:pPr>
        <w:numPr>
          <w:ilvl w:val="0"/>
          <w:numId w:val="34"/>
        </w:numPr>
        <w:shd w:val="clear" w:color="auto" w:fill="FFFFFF"/>
        <w:spacing w:after="0" w:line="240" w:lineRule="auto"/>
        <w:ind w:left="0" w:firstLine="900"/>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полно излагает изученный материал, даёт правильные определения языковых понятий и формулировки правил;</w:t>
      </w:r>
    </w:p>
    <w:p w:rsidR="003E469C" w:rsidRPr="00417782" w:rsidRDefault="003E469C" w:rsidP="003E469C">
      <w:pPr>
        <w:numPr>
          <w:ilvl w:val="0"/>
          <w:numId w:val="34"/>
        </w:numPr>
        <w:shd w:val="clear" w:color="auto" w:fill="FFFFFF"/>
        <w:spacing w:after="0" w:line="240" w:lineRule="auto"/>
        <w:ind w:left="0" w:firstLine="900"/>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3E469C" w:rsidRPr="00417782" w:rsidRDefault="003E469C" w:rsidP="003E469C">
      <w:pPr>
        <w:numPr>
          <w:ilvl w:val="0"/>
          <w:numId w:val="34"/>
        </w:numPr>
        <w:shd w:val="clear" w:color="auto" w:fill="FFFFFF"/>
        <w:spacing w:after="0" w:line="240" w:lineRule="auto"/>
        <w:ind w:left="0" w:firstLine="900"/>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излагает материал последовательно и правильно с точки зрения норм литературного языка</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Отметка «4» ставится, </w:t>
      </w:r>
      <w:r w:rsidRPr="00417782">
        <w:rPr>
          <w:rFonts w:ascii="Times New Roman" w:eastAsia="Times New Roman" w:hAnsi="Times New Roman" w:cs="Times New Roman"/>
          <w:color w:val="000000"/>
          <w:sz w:val="24"/>
          <w:szCs w:val="24"/>
        </w:rPr>
        <w:t>если ученик даёт ответ, удовлетворяющий тем же требованиям, что и для оценки «5», но допускает 1-3 ошибки, которые сам же исправляет, и 1-2 недочёта в последовательности и языковом оформлении излагаемого.</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Отметка «3» ставится, </w:t>
      </w:r>
      <w:r w:rsidRPr="00417782">
        <w:rPr>
          <w:rFonts w:ascii="Times New Roman" w:eastAsia="Times New Roman" w:hAnsi="Times New Roman" w:cs="Times New Roman"/>
          <w:color w:val="000000"/>
          <w:sz w:val="24"/>
          <w:szCs w:val="24"/>
        </w:rPr>
        <w:t>если ученик обнаруживает знание и понимание основных положений данной темы, но</w:t>
      </w:r>
    </w:p>
    <w:p w:rsidR="003E469C" w:rsidRPr="00417782" w:rsidRDefault="003E469C" w:rsidP="003E469C">
      <w:pPr>
        <w:numPr>
          <w:ilvl w:val="0"/>
          <w:numId w:val="35"/>
        </w:numPr>
        <w:shd w:val="clear" w:color="auto" w:fill="FFFFFF"/>
        <w:spacing w:after="0" w:line="240" w:lineRule="auto"/>
        <w:ind w:left="0" w:firstLine="900"/>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излагает материал неполно и допускает неточности в определении понятий или в формулировках правил;</w:t>
      </w:r>
    </w:p>
    <w:p w:rsidR="003E469C" w:rsidRPr="00417782" w:rsidRDefault="003E469C" w:rsidP="003E469C">
      <w:pPr>
        <w:numPr>
          <w:ilvl w:val="0"/>
          <w:numId w:val="35"/>
        </w:numPr>
        <w:shd w:val="clear" w:color="auto" w:fill="FFFFFF"/>
        <w:spacing w:after="0" w:line="240" w:lineRule="auto"/>
        <w:ind w:left="0" w:firstLine="900"/>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не умеет достаточно глубоко и доказательно обосновать свои суждения и  привести примеры;</w:t>
      </w:r>
    </w:p>
    <w:p w:rsidR="003E469C" w:rsidRPr="00417782" w:rsidRDefault="003E469C" w:rsidP="003E469C">
      <w:pPr>
        <w:numPr>
          <w:ilvl w:val="0"/>
          <w:numId w:val="35"/>
        </w:numPr>
        <w:shd w:val="clear" w:color="auto" w:fill="FFFFFF"/>
        <w:spacing w:after="0" w:line="240" w:lineRule="auto"/>
        <w:ind w:left="0" w:firstLine="900"/>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xml:space="preserve">излагает материал непоследовательно и допускает ошибки в </w:t>
      </w:r>
      <w:proofErr w:type="gramStart"/>
      <w:r w:rsidRPr="00417782">
        <w:rPr>
          <w:rFonts w:ascii="Times New Roman" w:eastAsia="Times New Roman" w:hAnsi="Times New Roman" w:cs="Times New Roman"/>
          <w:color w:val="000000"/>
          <w:sz w:val="24"/>
          <w:szCs w:val="24"/>
        </w:rPr>
        <w:t>языковом  оформлении</w:t>
      </w:r>
      <w:proofErr w:type="gramEnd"/>
      <w:r w:rsidRPr="00417782">
        <w:rPr>
          <w:rFonts w:ascii="Times New Roman" w:eastAsia="Times New Roman" w:hAnsi="Times New Roman" w:cs="Times New Roman"/>
          <w:color w:val="000000"/>
          <w:sz w:val="24"/>
          <w:szCs w:val="24"/>
        </w:rPr>
        <w:t xml:space="preserve"> излагаемого.</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lastRenderedPageBreak/>
        <w:t>Отметка «2» ставится, </w:t>
      </w:r>
      <w:r w:rsidRPr="00417782">
        <w:rPr>
          <w:rFonts w:ascii="Times New Roman" w:eastAsia="Times New Roman" w:hAnsi="Times New Roman" w:cs="Times New Roman"/>
          <w:color w:val="000000"/>
          <w:sz w:val="24"/>
          <w:szCs w:val="24"/>
        </w:rPr>
        <w:t>если ученик обнаруживает незнание большей части соответствующего раздела изучаемого материала, допускает ошибки в формулировании как определений и правил, искажающие их смысл, беспорядочно и неуверенно излагает материал.</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Отметка «1» ставится, </w:t>
      </w:r>
      <w:r w:rsidRPr="00417782">
        <w:rPr>
          <w:rFonts w:ascii="Times New Roman" w:eastAsia="Times New Roman" w:hAnsi="Times New Roman" w:cs="Times New Roman"/>
          <w:color w:val="000000"/>
          <w:sz w:val="24"/>
          <w:szCs w:val="24"/>
        </w:rPr>
        <w:t>если ученик обнаруживает незнание и непонимание материала</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 xml:space="preserve">Оценка («5», «4», «3») может ставиться не только за единовременный ответ (когда на проверку подготовки ученика отводится определённое время), </w:t>
      </w:r>
      <w:proofErr w:type="gramStart"/>
      <w:r w:rsidRPr="00417782">
        <w:rPr>
          <w:rFonts w:ascii="Times New Roman" w:eastAsia="Times New Roman" w:hAnsi="Times New Roman" w:cs="Times New Roman"/>
          <w:color w:val="000000"/>
          <w:sz w:val="24"/>
          <w:szCs w:val="24"/>
        </w:rPr>
        <w:t>но  и</w:t>
      </w:r>
      <w:proofErr w:type="gramEnd"/>
      <w:r w:rsidRPr="00417782">
        <w:rPr>
          <w:rFonts w:ascii="Times New Roman" w:eastAsia="Times New Roman" w:hAnsi="Times New Roman" w:cs="Times New Roman"/>
          <w:color w:val="000000"/>
          <w:sz w:val="24"/>
          <w:szCs w:val="24"/>
        </w:rPr>
        <w:t xml:space="preserve"> за рассредоточенный во времени, то есть за сумму ответов, данных учеником на протяжении урока (выводится </w:t>
      </w:r>
      <w:r w:rsidRPr="00417782">
        <w:rPr>
          <w:rFonts w:ascii="Times New Roman" w:eastAsia="Times New Roman" w:hAnsi="Times New Roman" w:cs="Times New Roman"/>
          <w:i/>
          <w:iCs/>
          <w:color w:val="000000"/>
          <w:sz w:val="24"/>
          <w:szCs w:val="24"/>
        </w:rPr>
        <w:t>поурочный</w:t>
      </w:r>
      <w:r w:rsidRPr="00417782">
        <w:rPr>
          <w:rFonts w:ascii="Times New Roman" w:eastAsia="Times New Roman" w:hAnsi="Times New Roman" w:cs="Times New Roman"/>
          <w:color w:val="000000"/>
          <w:sz w:val="24"/>
          <w:szCs w:val="24"/>
        </w:rPr>
        <w:t>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диктантов.</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i/>
          <w:iCs/>
          <w:color w:val="000000"/>
          <w:sz w:val="24"/>
          <w:szCs w:val="24"/>
        </w:rPr>
        <w:t>Диктант </w:t>
      </w:r>
      <w:r w:rsidRPr="00417782">
        <w:rPr>
          <w:rFonts w:ascii="Times New Roman" w:eastAsia="Times New Roman" w:hAnsi="Times New Roman" w:cs="Times New Roman"/>
          <w:color w:val="000000"/>
          <w:sz w:val="24"/>
          <w:szCs w:val="24"/>
        </w:rPr>
        <w:t>– одна из основных форм проверки орфографической и пунктуационной грамотности.</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учащихся данного класса.</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Объём диктанта установлен:</w:t>
      </w:r>
    </w:p>
    <w:p w:rsidR="003E469C" w:rsidRPr="00417782" w:rsidRDefault="003E469C" w:rsidP="003E469C">
      <w:pPr>
        <w:numPr>
          <w:ilvl w:val="0"/>
          <w:numId w:val="36"/>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для 5 класса- 90 – 100 слов,</w:t>
      </w:r>
    </w:p>
    <w:p w:rsidR="003E469C" w:rsidRPr="00417782" w:rsidRDefault="003E469C" w:rsidP="003E469C">
      <w:pPr>
        <w:numPr>
          <w:ilvl w:val="0"/>
          <w:numId w:val="36"/>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для 6 класса- 100- 110 слов,</w:t>
      </w:r>
    </w:p>
    <w:p w:rsidR="003E469C" w:rsidRPr="00417782" w:rsidRDefault="003E469C" w:rsidP="003E469C">
      <w:pPr>
        <w:numPr>
          <w:ilvl w:val="0"/>
          <w:numId w:val="36"/>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для 7 класса- 110 – 120,</w:t>
      </w:r>
    </w:p>
    <w:p w:rsidR="003E469C" w:rsidRPr="00417782" w:rsidRDefault="003E469C" w:rsidP="003E469C">
      <w:pPr>
        <w:numPr>
          <w:ilvl w:val="0"/>
          <w:numId w:val="36"/>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8 класса – 120 – 150,</w:t>
      </w:r>
    </w:p>
    <w:p w:rsidR="003E469C" w:rsidRPr="00417782" w:rsidRDefault="003E469C" w:rsidP="003E469C">
      <w:pPr>
        <w:numPr>
          <w:ilvl w:val="0"/>
          <w:numId w:val="36"/>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для 9 класса – 150 -170 слов.</w:t>
      </w:r>
    </w:p>
    <w:p w:rsidR="003E469C" w:rsidRPr="00417782" w:rsidRDefault="003E469C" w:rsidP="003E469C">
      <w:pPr>
        <w:shd w:val="clear" w:color="auto" w:fill="FFFFFF"/>
        <w:spacing w:after="0" w:line="240" w:lineRule="auto"/>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подсчёте слов учитываются как самостоятельные, так и служебные слова).</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i/>
          <w:iCs/>
          <w:color w:val="000000"/>
          <w:sz w:val="24"/>
          <w:szCs w:val="24"/>
          <w:u w:val="single"/>
        </w:rPr>
        <w:t>Контрольный словарный диктант. </w:t>
      </w:r>
      <w:r w:rsidRPr="00417782">
        <w:rPr>
          <w:rFonts w:ascii="Times New Roman" w:eastAsia="Times New Roman" w:hAnsi="Times New Roman" w:cs="Times New Roman"/>
          <w:color w:val="000000"/>
          <w:sz w:val="24"/>
          <w:szCs w:val="24"/>
        </w:rPr>
        <w:t> Проверяет усвоение слов с непроверяемыми и трудно проверяемыми орфограммами. Он может состоять из следующего количества слов:</w:t>
      </w:r>
    </w:p>
    <w:p w:rsidR="003E469C" w:rsidRPr="00417782" w:rsidRDefault="003E469C" w:rsidP="003E469C">
      <w:pPr>
        <w:numPr>
          <w:ilvl w:val="0"/>
          <w:numId w:val="37"/>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для 5 класса- 15 -20,</w:t>
      </w:r>
    </w:p>
    <w:p w:rsidR="003E469C" w:rsidRPr="00417782" w:rsidRDefault="003E469C" w:rsidP="003E469C">
      <w:pPr>
        <w:numPr>
          <w:ilvl w:val="0"/>
          <w:numId w:val="37"/>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для 6 класса – 20 – 25,</w:t>
      </w:r>
    </w:p>
    <w:p w:rsidR="003E469C" w:rsidRPr="00417782" w:rsidRDefault="003E469C" w:rsidP="003E469C">
      <w:pPr>
        <w:numPr>
          <w:ilvl w:val="0"/>
          <w:numId w:val="37"/>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для 7 класса- 25 – 30,</w:t>
      </w:r>
    </w:p>
    <w:p w:rsidR="003E469C" w:rsidRPr="00417782" w:rsidRDefault="003E469C" w:rsidP="003E469C">
      <w:pPr>
        <w:numPr>
          <w:ilvl w:val="0"/>
          <w:numId w:val="37"/>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для 8 класса – 30- 35,</w:t>
      </w:r>
    </w:p>
    <w:p w:rsidR="003E469C" w:rsidRPr="00417782" w:rsidRDefault="003E469C" w:rsidP="003E469C">
      <w:pPr>
        <w:numPr>
          <w:ilvl w:val="0"/>
          <w:numId w:val="37"/>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для 9 класса – 35 – 40.</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 xml:space="preserve">Диктант, имеющий целью проверку подготовки учащихся по определённой теме должен включать основные орфограммы или </w:t>
      </w:r>
      <w:proofErr w:type="spellStart"/>
      <w:r w:rsidRPr="00417782">
        <w:rPr>
          <w:rFonts w:ascii="Times New Roman" w:eastAsia="Times New Roman" w:hAnsi="Times New Roman" w:cs="Times New Roman"/>
          <w:color w:val="000000"/>
          <w:sz w:val="24"/>
          <w:szCs w:val="24"/>
        </w:rPr>
        <w:t>пунктограммы</w:t>
      </w:r>
      <w:proofErr w:type="spellEnd"/>
      <w:r w:rsidRPr="00417782">
        <w:rPr>
          <w:rFonts w:ascii="Times New Roman" w:eastAsia="Times New Roman" w:hAnsi="Times New Roman" w:cs="Times New Roman"/>
          <w:color w:val="000000"/>
          <w:sz w:val="24"/>
          <w:szCs w:val="24"/>
        </w:rPr>
        <w:t xml:space="preserve"> этой темы, а также обеспечивать выявление прочности ранее приобретённых навыков.</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i/>
          <w:iCs/>
          <w:color w:val="000000"/>
          <w:sz w:val="24"/>
          <w:szCs w:val="24"/>
          <w:u w:val="single"/>
        </w:rPr>
        <w:t>Итоговые диктанты</w:t>
      </w:r>
      <w:r w:rsidRPr="00417782">
        <w:rPr>
          <w:rFonts w:ascii="Times New Roman" w:eastAsia="Times New Roman" w:hAnsi="Times New Roman" w:cs="Times New Roman"/>
          <w:color w:val="000000"/>
          <w:sz w:val="24"/>
          <w:szCs w:val="24"/>
        </w:rPr>
        <w:t>, проводимые в конце четверти и года, проверяют подготовку учащихся, как правило, по всем изученным темам.</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Для</w:t>
      </w:r>
      <w:r w:rsidRPr="00417782">
        <w:rPr>
          <w:rFonts w:ascii="Times New Roman" w:eastAsia="Times New Roman" w:hAnsi="Times New Roman" w:cs="Times New Roman"/>
          <w:i/>
          <w:iCs/>
          <w:color w:val="000000"/>
          <w:sz w:val="24"/>
          <w:szCs w:val="24"/>
          <w:u w:val="single"/>
        </w:rPr>
        <w:t> контрольных диктантов </w:t>
      </w:r>
      <w:r w:rsidRPr="00417782">
        <w:rPr>
          <w:rFonts w:ascii="Times New Roman" w:eastAsia="Times New Roman" w:hAnsi="Times New Roman" w:cs="Times New Roman"/>
          <w:color w:val="000000"/>
          <w:sz w:val="24"/>
          <w:szCs w:val="24"/>
        </w:rPr>
        <w:t xml:space="preserve"> следует подбирать такие тексты, в которых изучаемые в данной теме орфограммы и </w:t>
      </w:r>
      <w:proofErr w:type="spellStart"/>
      <w:r w:rsidRPr="00417782">
        <w:rPr>
          <w:rFonts w:ascii="Times New Roman" w:eastAsia="Times New Roman" w:hAnsi="Times New Roman" w:cs="Times New Roman"/>
          <w:color w:val="000000"/>
          <w:sz w:val="24"/>
          <w:szCs w:val="24"/>
        </w:rPr>
        <w:t>пунктограммы</w:t>
      </w:r>
      <w:proofErr w:type="spellEnd"/>
      <w:r w:rsidRPr="00417782">
        <w:rPr>
          <w:rFonts w:ascii="Times New Roman" w:eastAsia="Times New Roman" w:hAnsi="Times New Roman" w:cs="Times New Roman"/>
          <w:color w:val="000000"/>
          <w:sz w:val="24"/>
          <w:szCs w:val="24"/>
        </w:rPr>
        <w:t xml:space="preserve"> были бы представлены не менее 2 – 3 случаями. Из изученных ранее орфограмм и </w:t>
      </w:r>
      <w:proofErr w:type="spellStart"/>
      <w:r w:rsidRPr="00417782">
        <w:rPr>
          <w:rFonts w:ascii="Times New Roman" w:eastAsia="Times New Roman" w:hAnsi="Times New Roman" w:cs="Times New Roman"/>
          <w:color w:val="000000"/>
          <w:sz w:val="24"/>
          <w:szCs w:val="24"/>
        </w:rPr>
        <w:t>пунктограмм</w:t>
      </w:r>
      <w:proofErr w:type="spellEnd"/>
      <w:r w:rsidRPr="00417782">
        <w:rPr>
          <w:rFonts w:ascii="Times New Roman" w:eastAsia="Times New Roman" w:hAnsi="Times New Roman" w:cs="Times New Roman"/>
          <w:color w:val="000000"/>
          <w:sz w:val="24"/>
          <w:szCs w:val="24"/>
        </w:rPr>
        <w:t xml:space="preserve"> включаются основные: они должны быть представлены 1– 3 случаями. В целом количество проверяемых орфограмм и </w:t>
      </w:r>
      <w:proofErr w:type="spellStart"/>
      <w:r w:rsidRPr="00417782">
        <w:rPr>
          <w:rFonts w:ascii="Times New Roman" w:eastAsia="Times New Roman" w:hAnsi="Times New Roman" w:cs="Times New Roman"/>
          <w:color w:val="000000"/>
          <w:sz w:val="24"/>
          <w:szCs w:val="24"/>
        </w:rPr>
        <w:t>пунктограмм</w:t>
      </w:r>
      <w:proofErr w:type="spellEnd"/>
      <w:r w:rsidRPr="00417782">
        <w:rPr>
          <w:rFonts w:ascii="Times New Roman" w:eastAsia="Times New Roman" w:hAnsi="Times New Roman" w:cs="Times New Roman"/>
          <w:color w:val="000000"/>
          <w:sz w:val="24"/>
          <w:szCs w:val="24"/>
        </w:rPr>
        <w:t xml:space="preserve"> не должно превышать</w:t>
      </w:r>
    </w:p>
    <w:p w:rsidR="003E469C" w:rsidRPr="00417782" w:rsidRDefault="003E469C" w:rsidP="003E469C">
      <w:pPr>
        <w:numPr>
          <w:ilvl w:val="0"/>
          <w:numId w:val="38"/>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xml:space="preserve">в  5 классе – 12 различных орфограмм и 2 – 3 </w:t>
      </w:r>
      <w:proofErr w:type="spellStart"/>
      <w:r w:rsidRPr="00417782">
        <w:rPr>
          <w:rFonts w:ascii="Times New Roman" w:eastAsia="Times New Roman" w:hAnsi="Times New Roman" w:cs="Times New Roman"/>
          <w:color w:val="000000"/>
          <w:sz w:val="24"/>
          <w:szCs w:val="24"/>
        </w:rPr>
        <w:t>пунктограмм</w:t>
      </w:r>
      <w:proofErr w:type="spellEnd"/>
      <w:r w:rsidRPr="00417782">
        <w:rPr>
          <w:rFonts w:ascii="Times New Roman" w:eastAsia="Times New Roman" w:hAnsi="Times New Roman" w:cs="Times New Roman"/>
          <w:color w:val="000000"/>
          <w:sz w:val="24"/>
          <w:szCs w:val="24"/>
        </w:rPr>
        <w:t>,</w:t>
      </w:r>
    </w:p>
    <w:p w:rsidR="003E469C" w:rsidRPr="00417782" w:rsidRDefault="003E469C" w:rsidP="003E469C">
      <w:pPr>
        <w:numPr>
          <w:ilvl w:val="0"/>
          <w:numId w:val="38"/>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xml:space="preserve">в 6 классе – 16 различных орфограмм и 3 – 4 </w:t>
      </w:r>
      <w:proofErr w:type="spellStart"/>
      <w:r w:rsidRPr="00417782">
        <w:rPr>
          <w:rFonts w:ascii="Times New Roman" w:eastAsia="Times New Roman" w:hAnsi="Times New Roman" w:cs="Times New Roman"/>
          <w:color w:val="000000"/>
          <w:sz w:val="24"/>
          <w:szCs w:val="24"/>
        </w:rPr>
        <w:t>пунктограмм</w:t>
      </w:r>
      <w:proofErr w:type="spellEnd"/>
      <w:r w:rsidRPr="00417782">
        <w:rPr>
          <w:rFonts w:ascii="Times New Roman" w:eastAsia="Times New Roman" w:hAnsi="Times New Roman" w:cs="Times New Roman"/>
          <w:color w:val="000000"/>
          <w:sz w:val="24"/>
          <w:szCs w:val="24"/>
        </w:rPr>
        <w:t>,</w:t>
      </w:r>
    </w:p>
    <w:p w:rsidR="003E469C" w:rsidRPr="00417782" w:rsidRDefault="003E469C" w:rsidP="003E469C">
      <w:pPr>
        <w:numPr>
          <w:ilvl w:val="0"/>
          <w:numId w:val="38"/>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xml:space="preserve">в 7 классе – 20 различных орфограмм и 4- 5 </w:t>
      </w:r>
      <w:proofErr w:type="spellStart"/>
      <w:r w:rsidRPr="00417782">
        <w:rPr>
          <w:rFonts w:ascii="Times New Roman" w:eastAsia="Times New Roman" w:hAnsi="Times New Roman" w:cs="Times New Roman"/>
          <w:color w:val="000000"/>
          <w:sz w:val="24"/>
          <w:szCs w:val="24"/>
        </w:rPr>
        <w:t>пунктограмм</w:t>
      </w:r>
      <w:proofErr w:type="spellEnd"/>
      <w:r w:rsidRPr="00417782">
        <w:rPr>
          <w:rFonts w:ascii="Times New Roman" w:eastAsia="Times New Roman" w:hAnsi="Times New Roman" w:cs="Times New Roman"/>
          <w:color w:val="000000"/>
          <w:sz w:val="24"/>
          <w:szCs w:val="24"/>
        </w:rPr>
        <w:t>,</w:t>
      </w:r>
    </w:p>
    <w:p w:rsidR="003E469C" w:rsidRPr="00417782" w:rsidRDefault="003E469C" w:rsidP="003E469C">
      <w:pPr>
        <w:numPr>
          <w:ilvl w:val="0"/>
          <w:numId w:val="38"/>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xml:space="preserve">в 8 классе – 24 различных орфограмм и 10 </w:t>
      </w:r>
      <w:proofErr w:type="spellStart"/>
      <w:r w:rsidRPr="00417782">
        <w:rPr>
          <w:rFonts w:ascii="Times New Roman" w:eastAsia="Times New Roman" w:hAnsi="Times New Roman" w:cs="Times New Roman"/>
          <w:color w:val="000000"/>
          <w:sz w:val="24"/>
          <w:szCs w:val="24"/>
        </w:rPr>
        <w:t>пунктограмм</w:t>
      </w:r>
      <w:proofErr w:type="spellEnd"/>
      <w:r w:rsidRPr="00417782">
        <w:rPr>
          <w:rFonts w:ascii="Times New Roman" w:eastAsia="Times New Roman" w:hAnsi="Times New Roman" w:cs="Times New Roman"/>
          <w:color w:val="000000"/>
          <w:sz w:val="24"/>
          <w:szCs w:val="24"/>
        </w:rPr>
        <w:t>,</w:t>
      </w:r>
    </w:p>
    <w:p w:rsidR="003E469C" w:rsidRPr="00417782" w:rsidRDefault="003E469C" w:rsidP="003E469C">
      <w:pPr>
        <w:numPr>
          <w:ilvl w:val="0"/>
          <w:numId w:val="39"/>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xml:space="preserve">в 9 классе – 24 различных орфограмм и 15 </w:t>
      </w:r>
      <w:proofErr w:type="spellStart"/>
      <w:r w:rsidRPr="00417782">
        <w:rPr>
          <w:rFonts w:ascii="Times New Roman" w:eastAsia="Times New Roman" w:hAnsi="Times New Roman" w:cs="Times New Roman"/>
          <w:color w:val="000000"/>
          <w:sz w:val="24"/>
          <w:szCs w:val="24"/>
        </w:rPr>
        <w:t>пунктограмм</w:t>
      </w:r>
      <w:proofErr w:type="spellEnd"/>
      <w:r w:rsidRPr="00417782">
        <w:rPr>
          <w:rFonts w:ascii="Times New Roman" w:eastAsia="Times New Roman" w:hAnsi="Times New Roman" w:cs="Times New Roman"/>
          <w:color w:val="000000"/>
          <w:sz w:val="24"/>
          <w:szCs w:val="24"/>
        </w:rPr>
        <w:t>.</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В текст контрольных диктантов могут включаться только те вновь изученные орфограммы,  которые в достаточной мере закреплялись (не менее чем на 2–3 предыдущих уроках).</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В диктантах должно быть:</w:t>
      </w:r>
    </w:p>
    <w:p w:rsidR="003E469C" w:rsidRPr="00417782" w:rsidRDefault="003E469C" w:rsidP="003E469C">
      <w:pPr>
        <w:numPr>
          <w:ilvl w:val="0"/>
          <w:numId w:val="40"/>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lastRenderedPageBreak/>
        <w:t>в 5 классе – не более 5 слов,</w:t>
      </w:r>
    </w:p>
    <w:p w:rsidR="003E469C" w:rsidRPr="00417782" w:rsidRDefault="003E469C" w:rsidP="003E469C">
      <w:pPr>
        <w:numPr>
          <w:ilvl w:val="0"/>
          <w:numId w:val="40"/>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6 – 7 классах – не более 7 слов,</w:t>
      </w:r>
    </w:p>
    <w:p w:rsidR="003E469C" w:rsidRPr="00417782" w:rsidRDefault="003E469C" w:rsidP="003E469C">
      <w:pPr>
        <w:numPr>
          <w:ilvl w:val="0"/>
          <w:numId w:val="40"/>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8 – 9 классах – не более 10 различных слов</w:t>
      </w:r>
    </w:p>
    <w:p w:rsidR="003E469C" w:rsidRPr="00417782" w:rsidRDefault="003E469C" w:rsidP="003E469C">
      <w:pPr>
        <w:shd w:val="clear" w:color="auto" w:fill="FFFFFF"/>
        <w:spacing w:after="0" w:line="240" w:lineRule="auto"/>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с непроверяемыми и трудно проверяемыми  написаниями, правописанию которых ученики специально обучались.</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До конца первой четверти (а в 5 классе – до конца первого полугодия) сохраняется объём текста, рекомендованный для предыдущего класса.</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проверке диктанта исправляются, но не учитываются орфографические и пунктуационные ошибки:</w:t>
      </w:r>
    </w:p>
    <w:p w:rsidR="003E469C" w:rsidRPr="00417782" w:rsidRDefault="003E469C" w:rsidP="003E469C">
      <w:pPr>
        <w:numPr>
          <w:ilvl w:val="0"/>
          <w:numId w:val="41"/>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переносе слов;</w:t>
      </w:r>
    </w:p>
    <w:p w:rsidR="003E469C" w:rsidRPr="00417782" w:rsidRDefault="003E469C" w:rsidP="003E469C">
      <w:pPr>
        <w:numPr>
          <w:ilvl w:val="0"/>
          <w:numId w:val="41"/>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на правила, которые не включены в школьную программу;</w:t>
      </w:r>
    </w:p>
    <w:p w:rsidR="003E469C" w:rsidRPr="00417782" w:rsidRDefault="003E469C" w:rsidP="003E469C">
      <w:pPr>
        <w:numPr>
          <w:ilvl w:val="0"/>
          <w:numId w:val="41"/>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на ещё не изученные правила;</w:t>
      </w:r>
    </w:p>
    <w:p w:rsidR="003E469C" w:rsidRPr="00417782" w:rsidRDefault="003E469C" w:rsidP="003E469C">
      <w:pPr>
        <w:numPr>
          <w:ilvl w:val="0"/>
          <w:numId w:val="41"/>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словах с непроверяемыми написаниями, над которыми не проводилась специальная работа;</w:t>
      </w:r>
    </w:p>
    <w:p w:rsidR="003E469C" w:rsidRPr="00417782" w:rsidRDefault="003E469C" w:rsidP="003E469C">
      <w:pPr>
        <w:numPr>
          <w:ilvl w:val="0"/>
          <w:numId w:val="41"/>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передача авторской пунктуации.</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Исправляются, но не учитываются описки, неправильные написания, искажающие звуковой облик слова.</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оценке диктантов  важно также учитывать характер ошибки. Среди ошибок следует выделять </w:t>
      </w:r>
      <w:r w:rsidRPr="00417782">
        <w:rPr>
          <w:rFonts w:ascii="Times New Roman" w:eastAsia="Times New Roman" w:hAnsi="Times New Roman" w:cs="Times New Roman"/>
          <w:i/>
          <w:iCs/>
          <w:color w:val="000000"/>
          <w:sz w:val="24"/>
          <w:szCs w:val="24"/>
        </w:rPr>
        <w:t>негрубые,</w:t>
      </w:r>
      <w:r w:rsidRPr="00417782">
        <w:rPr>
          <w:rFonts w:ascii="Times New Roman" w:eastAsia="Times New Roman" w:hAnsi="Times New Roman" w:cs="Times New Roman"/>
          <w:color w:val="000000"/>
          <w:sz w:val="24"/>
          <w:szCs w:val="24"/>
        </w:rPr>
        <w:t> то есть не имеющие существенного значения для характеристики грамотности. При подсчёте ошибок 2 негрубые считаются за одну. К негрубым относятся ошибки:</w:t>
      </w:r>
    </w:p>
    <w:p w:rsidR="003E469C" w:rsidRPr="00417782" w:rsidRDefault="003E469C" w:rsidP="003E469C">
      <w:pPr>
        <w:numPr>
          <w:ilvl w:val="0"/>
          <w:numId w:val="42"/>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исключениях из правил;</w:t>
      </w:r>
    </w:p>
    <w:p w:rsidR="003E469C" w:rsidRPr="00417782" w:rsidRDefault="003E469C" w:rsidP="003E469C">
      <w:pPr>
        <w:numPr>
          <w:ilvl w:val="0"/>
          <w:numId w:val="42"/>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написании большой буквы в составных собственных наименованиях;</w:t>
      </w:r>
    </w:p>
    <w:p w:rsidR="003E469C" w:rsidRPr="00417782" w:rsidRDefault="003E469C" w:rsidP="003E469C">
      <w:pPr>
        <w:numPr>
          <w:ilvl w:val="0"/>
          <w:numId w:val="42"/>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3E469C" w:rsidRPr="00417782" w:rsidRDefault="003E469C" w:rsidP="003E469C">
      <w:pPr>
        <w:numPr>
          <w:ilvl w:val="0"/>
          <w:numId w:val="42"/>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случаях раздельного и слитного написания НЕ с прилагательными и причастиями, выступающими в роли сказуемого;</w:t>
      </w:r>
    </w:p>
    <w:p w:rsidR="003E469C" w:rsidRPr="00417782" w:rsidRDefault="003E469C" w:rsidP="003E469C">
      <w:pPr>
        <w:numPr>
          <w:ilvl w:val="0"/>
          <w:numId w:val="42"/>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xml:space="preserve">в написании Ы </w:t>
      </w:r>
      <w:proofErr w:type="spellStart"/>
      <w:r w:rsidRPr="00417782">
        <w:rPr>
          <w:rFonts w:ascii="Times New Roman" w:eastAsia="Times New Roman" w:hAnsi="Times New Roman" w:cs="Times New Roman"/>
          <w:color w:val="000000"/>
          <w:sz w:val="24"/>
          <w:szCs w:val="24"/>
        </w:rPr>
        <w:t>иИ</w:t>
      </w:r>
      <w:proofErr w:type="spellEnd"/>
      <w:r w:rsidRPr="00417782">
        <w:rPr>
          <w:rFonts w:ascii="Times New Roman" w:eastAsia="Times New Roman" w:hAnsi="Times New Roman" w:cs="Times New Roman"/>
          <w:color w:val="000000"/>
          <w:sz w:val="24"/>
          <w:szCs w:val="24"/>
        </w:rPr>
        <w:t xml:space="preserve"> после приставок;</w:t>
      </w:r>
    </w:p>
    <w:p w:rsidR="003E469C" w:rsidRPr="00417782" w:rsidRDefault="003E469C" w:rsidP="003E469C">
      <w:pPr>
        <w:numPr>
          <w:ilvl w:val="0"/>
          <w:numId w:val="42"/>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случаях трудного различения НЕ и НИ;</w:t>
      </w:r>
    </w:p>
    <w:p w:rsidR="003E469C" w:rsidRPr="00417782" w:rsidRDefault="003E469C" w:rsidP="003E469C">
      <w:pPr>
        <w:numPr>
          <w:ilvl w:val="0"/>
          <w:numId w:val="42"/>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собственных именах нерусского происхождения;</w:t>
      </w:r>
    </w:p>
    <w:p w:rsidR="003E469C" w:rsidRPr="00417782" w:rsidRDefault="003E469C" w:rsidP="003E469C">
      <w:pPr>
        <w:numPr>
          <w:ilvl w:val="0"/>
          <w:numId w:val="42"/>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случаях, когда вместо одного знака препинания поставлен другой;</w:t>
      </w:r>
    </w:p>
    <w:p w:rsidR="003E469C" w:rsidRPr="00417782" w:rsidRDefault="003E469C" w:rsidP="003E469C">
      <w:pPr>
        <w:numPr>
          <w:ilvl w:val="0"/>
          <w:numId w:val="42"/>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пропуски одного из сочетающихся знаков препинания или в нарушении их последовательности.</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Необходимо учитывать также </w:t>
      </w:r>
      <w:r w:rsidRPr="00417782">
        <w:rPr>
          <w:rFonts w:ascii="Times New Roman" w:eastAsia="Times New Roman" w:hAnsi="Times New Roman" w:cs="Times New Roman"/>
          <w:i/>
          <w:iCs/>
          <w:color w:val="000000"/>
          <w:sz w:val="24"/>
          <w:szCs w:val="24"/>
        </w:rPr>
        <w:t> повторяемость </w:t>
      </w:r>
      <w:r w:rsidRPr="00417782">
        <w:rPr>
          <w:rFonts w:ascii="Times New Roman" w:eastAsia="Times New Roman" w:hAnsi="Times New Roman" w:cs="Times New Roman"/>
          <w:color w:val="000000"/>
          <w:sz w:val="24"/>
          <w:szCs w:val="24"/>
        </w:rPr>
        <w:t> и </w:t>
      </w:r>
      <w:r w:rsidRPr="00417782">
        <w:rPr>
          <w:rFonts w:ascii="Times New Roman" w:eastAsia="Times New Roman" w:hAnsi="Times New Roman" w:cs="Times New Roman"/>
          <w:i/>
          <w:iCs/>
          <w:color w:val="000000"/>
          <w:sz w:val="24"/>
          <w:szCs w:val="24"/>
        </w:rPr>
        <w:t>однотипность</w:t>
      </w:r>
      <w:r w:rsidRPr="00417782">
        <w:rPr>
          <w:rFonts w:ascii="Times New Roman" w:eastAsia="Times New Roman" w:hAnsi="Times New Roman" w:cs="Times New Roman"/>
          <w:color w:val="000000"/>
          <w:sz w:val="24"/>
          <w:szCs w:val="24"/>
        </w:rPr>
        <w:t> ошибок. Если ошибка повторяется в одном и том же слове или в корне однокоренных слов, то она считается за одну ошибку.</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i/>
          <w:iCs/>
          <w:color w:val="000000"/>
          <w:sz w:val="24"/>
          <w:szCs w:val="24"/>
        </w:rPr>
        <w:t>Однотипными </w:t>
      </w:r>
      <w:r w:rsidRPr="00417782">
        <w:rPr>
          <w:rFonts w:ascii="Times New Roman" w:eastAsia="Times New Roman" w:hAnsi="Times New Roman" w:cs="Times New Roman"/>
          <w:color w:val="000000"/>
          <w:sz w:val="24"/>
          <w:szCs w:val="24"/>
        </w:rPr>
        <w:t> считаются ошибки на одно правило, если условия выбора правильного написания заключены в грамматических и фонетических особенностях данного слова.</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Не считаются однотипными ошибки на такое правило, в котором для выяснения правильного написания одного слова требуется подобрать другое (опорное) или его форму.</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Первые три однотипные ошибки считаются за одну ошибку, каждая следующая подобная ошибка учитывается как самостоятельная.</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Если в одном непроверяемом слове допущены 2 и более ошибки, то все они считаются за одну ошибку.</w:t>
      </w:r>
    </w:p>
    <w:p w:rsidR="003E469C" w:rsidRDefault="003E469C" w:rsidP="003E469C">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417782">
        <w:rPr>
          <w:rFonts w:ascii="Times New Roman" w:eastAsia="Times New Roman" w:hAnsi="Times New Roman" w:cs="Times New Roman"/>
          <w:color w:val="000000"/>
          <w:sz w:val="24"/>
          <w:szCs w:val="24"/>
        </w:rPr>
        <w:t>При наличии в контрольном диктанте более 5 </w:t>
      </w:r>
      <w:r w:rsidRPr="00417782">
        <w:rPr>
          <w:rFonts w:ascii="Times New Roman" w:eastAsia="Times New Roman" w:hAnsi="Times New Roman" w:cs="Times New Roman"/>
          <w:i/>
          <w:iCs/>
          <w:color w:val="000000"/>
          <w:sz w:val="24"/>
          <w:szCs w:val="24"/>
        </w:rPr>
        <w:t>поправок</w:t>
      </w:r>
      <w:r w:rsidRPr="00417782">
        <w:rPr>
          <w:rFonts w:ascii="Times New Roman" w:eastAsia="Times New Roman" w:hAnsi="Times New Roman" w:cs="Times New Roman"/>
          <w:color w:val="000000"/>
          <w:sz w:val="24"/>
          <w:szCs w:val="24"/>
        </w:rPr>
        <w:t> (исправление неверного написания на верное) оценка снижается на один балл. Отличная оценка не выставляется при наличии трёх и более исправлений.</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Диктант оценивается одной отметкой.</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lastRenderedPageBreak/>
        <w:t>Оценка «5» </w:t>
      </w:r>
      <w:r w:rsidRPr="00417782">
        <w:rPr>
          <w:rFonts w:ascii="Times New Roman" w:eastAsia="Times New Roman" w:hAnsi="Times New Roman" w:cs="Times New Roman"/>
          <w:color w:val="000000"/>
          <w:sz w:val="24"/>
          <w:szCs w:val="24"/>
        </w:rPr>
        <w:t>выставляется за безошибочную работу, а также при наличии в ней 1 негрубой орфографической или одной негрубой пунктуационной ошибки.</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«4» </w:t>
      </w:r>
      <w:r w:rsidRPr="00417782">
        <w:rPr>
          <w:rFonts w:ascii="Times New Roman" w:eastAsia="Times New Roman" w:hAnsi="Times New Roman" w:cs="Times New Roman"/>
          <w:color w:val="000000"/>
          <w:sz w:val="24"/>
          <w:szCs w:val="24"/>
        </w:rPr>
        <w:t>выставляется при наличии в диктанте 2 орфографических и 2 пунктуационных ошибок, или 1 орфографической и 3 пунктуационных ошибок, или 4 пунктуационных при отсутствии орфографических ошибок. </w:t>
      </w:r>
      <w:r w:rsidRPr="00417782">
        <w:rPr>
          <w:rFonts w:ascii="Times New Roman" w:eastAsia="Times New Roman" w:hAnsi="Times New Roman" w:cs="Times New Roman"/>
          <w:b/>
          <w:bCs/>
          <w:color w:val="000000"/>
          <w:sz w:val="24"/>
          <w:szCs w:val="24"/>
        </w:rPr>
        <w:t>Оценка «4»</w:t>
      </w:r>
      <w:r w:rsidRPr="00417782">
        <w:rPr>
          <w:rFonts w:ascii="Times New Roman" w:eastAsia="Times New Roman" w:hAnsi="Times New Roman" w:cs="Times New Roman"/>
          <w:color w:val="000000"/>
          <w:sz w:val="24"/>
          <w:szCs w:val="24"/>
        </w:rPr>
        <w:t>может выставляться при наличии 3 орфографических ошибках, если среди них есть однотипные.</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«3» </w:t>
      </w:r>
      <w:r w:rsidRPr="00417782">
        <w:rPr>
          <w:rFonts w:ascii="Times New Roman" w:eastAsia="Times New Roman" w:hAnsi="Times New Roman" w:cs="Times New Roman"/>
          <w:color w:val="000000"/>
          <w:sz w:val="24"/>
          <w:szCs w:val="24"/>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оценки «3» за диктант при наличии  5 орфографические и 4 пунктуационных ошибок. Оценки «3» может быть поставлена также при наличии 6 орфографические и 6 пунктуационных ошибок, если тех и других имеются однотипные и негрубые.</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«2» </w:t>
      </w:r>
      <w:r w:rsidRPr="00417782">
        <w:rPr>
          <w:rFonts w:ascii="Times New Roman" w:eastAsia="Times New Roman" w:hAnsi="Times New Roman" w:cs="Times New Roman"/>
          <w:color w:val="000000"/>
          <w:sz w:val="24"/>
          <w:szCs w:val="24"/>
        </w:rPr>
        <w:t>выставляется за диктант, в котором допущено до 7 орфографические и 7 пунктуационные ошибки, или 6 орфографические и 8 пунктуационных ошибок, или 5 орфографических и 9 пунктуационных ошибок, или 8 орфографических ошибок и 6 пунктуационных ошибок.</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большем количестве ошибок диктант оценивается</w:t>
      </w:r>
      <w:r w:rsidRPr="00417782">
        <w:rPr>
          <w:rFonts w:ascii="Times New Roman" w:eastAsia="Times New Roman" w:hAnsi="Times New Roman" w:cs="Times New Roman"/>
          <w:b/>
          <w:bCs/>
          <w:color w:val="000000"/>
          <w:sz w:val="24"/>
          <w:szCs w:val="24"/>
        </w:rPr>
        <w:t> баллом «1».</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В комплексной контрольной работе, состоящей из </w:t>
      </w:r>
      <w:r w:rsidRPr="00417782">
        <w:rPr>
          <w:rFonts w:ascii="Times New Roman" w:eastAsia="Times New Roman" w:hAnsi="Times New Roman" w:cs="Times New Roman"/>
          <w:b/>
          <w:bCs/>
          <w:color w:val="000000"/>
          <w:sz w:val="24"/>
          <w:szCs w:val="24"/>
        </w:rPr>
        <w:t>диктанта и дополнительного</w:t>
      </w:r>
      <w:r w:rsidRPr="00417782">
        <w:rPr>
          <w:rFonts w:ascii="Times New Roman" w:eastAsia="Times New Roman" w:hAnsi="Times New Roman" w:cs="Times New Roman"/>
          <w:color w:val="000000"/>
          <w:sz w:val="24"/>
          <w:szCs w:val="24"/>
        </w:rPr>
        <w:t> (фонетического, орфографического,</w:t>
      </w:r>
    </w:p>
    <w:p w:rsidR="003E469C" w:rsidRPr="00417782" w:rsidRDefault="003E469C" w:rsidP="003E469C">
      <w:pPr>
        <w:shd w:val="clear" w:color="auto" w:fill="FFFFFF"/>
        <w:spacing w:after="0" w:line="240" w:lineRule="auto"/>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грамматического) </w:t>
      </w:r>
      <w:r w:rsidRPr="00417782">
        <w:rPr>
          <w:rFonts w:ascii="Times New Roman" w:eastAsia="Times New Roman" w:hAnsi="Times New Roman" w:cs="Times New Roman"/>
          <w:b/>
          <w:bCs/>
          <w:color w:val="000000"/>
          <w:sz w:val="24"/>
          <w:szCs w:val="24"/>
        </w:rPr>
        <w:t>задания,</w:t>
      </w:r>
      <w:r w:rsidRPr="00417782">
        <w:rPr>
          <w:rFonts w:ascii="Times New Roman" w:eastAsia="Times New Roman" w:hAnsi="Times New Roman" w:cs="Times New Roman"/>
          <w:color w:val="000000"/>
          <w:sz w:val="24"/>
          <w:szCs w:val="24"/>
        </w:rPr>
        <w:t> выставляются две оценки за каждый вид работы.</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оценке выполнения </w:t>
      </w:r>
      <w:r w:rsidRPr="00417782">
        <w:rPr>
          <w:rFonts w:ascii="Times New Roman" w:eastAsia="Times New Roman" w:hAnsi="Times New Roman" w:cs="Times New Roman"/>
          <w:b/>
          <w:bCs/>
          <w:color w:val="000000"/>
          <w:sz w:val="24"/>
          <w:szCs w:val="24"/>
        </w:rPr>
        <w:t>дополнительных заданий</w:t>
      </w:r>
      <w:r w:rsidRPr="00417782">
        <w:rPr>
          <w:rFonts w:ascii="Times New Roman" w:eastAsia="Times New Roman" w:hAnsi="Times New Roman" w:cs="Times New Roman"/>
          <w:color w:val="000000"/>
          <w:sz w:val="24"/>
          <w:szCs w:val="24"/>
        </w:rPr>
        <w:t> рекомендуется руководствоваться следующим:</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«5» </w:t>
      </w:r>
      <w:r w:rsidRPr="00417782">
        <w:rPr>
          <w:rFonts w:ascii="Times New Roman" w:eastAsia="Times New Roman" w:hAnsi="Times New Roman" w:cs="Times New Roman"/>
          <w:color w:val="000000"/>
          <w:sz w:val="24"/>
          <w:szCs w:val="24"/>
        </w:rPr>
        <w:t>ставится, если ученик выполнил все задания верно.</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«4» </w:t>
      </w:r>
      <w:r w:rsidRPr="00417782">
        <w:rPr>
          <w:rFonts w:ascii="Times New Roman" w:eastAsia="Times New Roman" w:hAnsi="Times New Roman" w:cs="Times New Roman"/>
          <w:color w:val="000000"/>
          <w:sz w:val="24"/>
          <w:szCs w:val="24"/>
        </w:rPr>
        <w:t>ставится, если ученик выполнил правильно не менее 3/4 задания.</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«3» </w:t>
      </w:r>
      <w:r w:rsidRPr="00417782">
        <w:rPr>
          <w:rFonts w:ascii="Times New Roman" w:eastAsia="Times New Roman" w:hAnsi="Times New Roman" w:cs="Times New Roman"/>
          <w:color w:val="000000"/>
          <w:sz w:val="24"/>
          <w:szCs w:val="24"/>
        </w:rPr>
        <w:t>ставится за работу, в которой  правильно выполнено не менее половины задания.</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«2» </w:t>
      </w:r>
      <w:r w:rsidRPr="00417782">
        <w:rPr>
          <w:rFonts w:ascii="Times New Roman" w:eastAsia="Times New Roman" w:hAnsi="Times New Roman" w:cs="Times New Roman"/>
          <w:color w:val="000000"/>
          <w:sz w:val="24"/>
          <w:szCs w:val="24"/>
        </w:rPr>
        <w:t>ставится за работу, в которой  не выполнено более половины задания.</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«1» </w:t>
      </w:r>
      <w:r w:rsidRPr="00417782">
        <w:rPr>
          <w:rFonts w:ascii="Times New Roman" w:eastAsia="Times New Roman" w:hAnsi="Times New Roman" w:cs="Times New Roman"/>
          <w:color w:val="000000"/>
          <w:sz w:val="24"/>
          <w:szCs w:val="24"/>
        </w:rPr>
        <w:t>ставится, если ученик не выполнил ни одного  задания.</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i/>
          <w:iCs/>
          <w:color w:val="000000"/>
          <w:sz w:val="24"/>
          <w:szCs w:val="24"/>
        </w:rPr>
        <w:t>Примечание. </w:t>
      </w:r>
      <w:r w:rsidRPr="00417782">
        <w:rPr>
          <w:rFonts w:ascii="Times New Roman" w:eastAsia="Times New Roman" w:hAnsi="Times New Roman" w:cs="Times New Roman"/>
          <w:color w:val="000000"/>
          <w:sz w:val="24"/>
          <w:szCs w:val="24"/>
        </w:rPr>
        <w:t>Орфографические и пунктуационные ошибки, допущенные при выполнении дополнительных заданий, учитываются при выставлении оценки за диктант.</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оценке контрольного </w:t>
      </w:r>
      <w:r w:rsidRPr="00417782">
        <w:rPr>
          <w:rFonts w:ascii="Times New Roman" w:eastAsia="Times New Roman" w:hAnsi="Times New Roman" w:cs="Times New Roman"/>
          <w:b/>
          <w:bCs/>
          <w:color w:val="000000"/>
          <w:sz w:val="24"/>
          <w:szCs w:val="24"/>
        </w:rPr>
        <w:t>словарного диктанта</w:t>
      </w:r>
      <w:r w:rsidRPr="00417782">
        <w:rPr>
          <w:rFonts w:ascii="Times New Roman" w:eastAsia="Times New Roman" w:hAnsi="Times New Roman" w:cs="Times New Roman"/>
          <w:color w:val="000000"/>
          <w:sz w:val="24"/>
          <w:szCs w:val="24"/>
        </w:rPr>
        <w:t> рекомендуется руководствоваться следующим:</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«5» </w:t>
      </w:r>
      <w:r w:rsidRPr="00417782">
        <w:rPr>
          <w:rFonts w:ascii="Times New Roman" w:eastAsia="Times New Roman" w:hAnsi="Times New Roman" w:cs="Times New Roman"/>
          <w:color w:val="000000"/>
          <w:sz w:val="24"/>
          <w:szCs w:val="24"/>
        </w:rPr>
        <w:t>ставится за диктант, в котором нет ошибок.</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«4» </w:t>
      </w:r>
      <w:r w:rsidRPr="00417782">
        <w:rPr>
          <w:rFonts w:ascii="Times New Roman" w:eastAsia="Times New Roman" w:hAnsi="Times New Roman" w:cs="Times New Roman"/>
          <w:color w:val="000000"/>
          <w:sz w:val="24"/>
          <w:szCs w:val="24"/>
        </w:rPr>
        <w:t>ставится за диктант, в котором ученик допустил 1-2  ошибки.</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«3» </w:t>
      </w:r>
      <w:r w:rsidRPr="00417782">
        <w:rPr>
          <w:rFonts w:ascii="Times New Roman" w:eastAsia="Times New Roman" w:hAnsi="Times New Roman" w:cs="Times New Roman"/>
          <w:color w:val="000000"/>
          <w:sz w:val="24"/>
          <w:szCs w:val="24"/>
        </w:rPr>
        <w:t>ставится за диктант, в котором допущено 3-4 ошибки.</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«2» </w:t>
      </w:r>
      <w:r w:rsidRPr="00417782">
        <w:rPr>
          <w:rFonts w:ascii="Times New Roman" w:eastAsia="Times New Roman" w:hAnsi="Times New Roman" w:cs="Times New Roman"/>
          <w:color w:val="000000"/>
          <w:sz w:val="24"/>
          <w:szCs w:val="24"/>
        </w:rPr>
        <w:t>ставится за диктант, в котором допущено до 7 шибок.</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большем количестве ошибок диктант оценивается</w:t>
      </w:r>
      <w:r w:rsidRPr="00417782">
        <w:rPr>
          <w:rFonts w:ascii="Times New Roman" w:eastAsia="Times New Roman" w:hAnsi="Times New Roman" w:cs="Times New Roman"/>
          <w:b/>
          <w:bCs/>
          <w:color w:val="000000"/>
          <w:sz w:val="24"/>
          <w:szCs w:val="24"/>
        </w:rPr>
        <w:t> баллом «1».</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сочинений и изложений.</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i/>
          <w:iCs/>
          <w:color w:val="000000"/>
          <w:sz w:val="24"/>
          <w:szCs w:val="24"/>
        </w:rPr>
        <w:t>Сочинения и изложения</w:t>
      </w:r>
      <w:r w:rsidRPr="00417782">
        <w:rPr>
          <w:rFonts w:ascii="Times New Roman" w:eastAsia="Times New Roman" w:hAnsi="Times New Roman" w:cs="Times New Roman"/>
          <w:color w:val="000000"/>
          <w:sz w:val="24"/>
          <w:szCs w:val="24"/>
        </w:rPr>
        <w:t> – основные формы проверки умения правильно и последовательно излагать мысли, уровня речевой подготовки учащихся.</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Сочинения и изложения в 5 - 9 классах проводятся в соответствии с требованиями раздела программы «Развитие навыков связной речи».</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Примерный объём текста для подробного изложения:</w:t>
      </w:r>
    </w:p>
    <w:p w:rsidR="003E469C" w:rsidRPr="00417782" w:rsidRDefault="003E469C" w:rsidP="003E469C">
      <w:pPr>
        <w:numPr>
          <w:ilvl w:val="0"/>
          <w:numId w:val="43"/>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5 классе – 100 – 150 слов,</w:t>
      </w:r>
    </w:p>
    <w:p w:rsidR="003E469C" w:rsidRPr="00417782" w:rsidRDefault="003E469C" w:rsidP="003E469C">
      <w:pPr>
        <w:numPr>
          <w:ilvl w:val="0"/>
          <w:numId w:val="43"/>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6 классе  –  150 – 200,</w:t>
      </w:r>
    </w:p>
    <w:p w:rsidR="003E469C" w:rsidRPr="00417782" w:rsidRDefault="003E469C" w:rsidP="003E469C">
      <w:pPr>
        <w:numPr>
          <w:ilvl w:val="0"/>
          <w:numId w:val="43"/>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7 классе – 200 – 250,</w:t>
      </w:r>
    </w:p>
    <w:p w:rsidR="003E469C" w:rsidRPr="00417782" w:rsidRDefault="003E469C" w:rsidP="003E469C">
      <w:pPr>
        <w:numPr>
          <w:ilvl w:val="0"/>
          <w:numId w:val="43"/>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8 классе –  250 – 350,</w:t>
      </w:r>
    </w:p>
    <w:p w:rsidR="003E469C" w:rsidRPr="00417782" w:rsidRDefault="003E469C" w:rsidP="003E469C">
      <w:pPr>
        <w:numPr>
          <w:ilvl w:val="0"/>
          <w:numId w:val="43"/>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9 классе – 350 – 400 слов.</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Объём текстов итоговых контрольных подробных изложений  в 8 и 9 классах может быть увеличен на 50 слов в связи с тем, что на таких уроках не проводится подготовительная работа.</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lastRenderedPageBreak/>
        <w:t>Примерный объём классных сочинений:</w:t>
      </w:r>
    </w:p>
    <w:p w:rsidR="003E469C" w:rsidRPr="00417782" w:rsidRDefault="003E469C" w:rsidP="003E469C">
      <w:pPr>
        <w:numPr>
          <w:ilvl w:val="0"/>
          <w:numId w:val="44"/>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5 классе –  0,5-1,0 страницы,</w:t>
      </w:r>
    </w:p>
    <w:p w:rsidR="003E469C" w:rsidRPr="00417782" w:rsidRDefault="003E469C" w:rsidP="003E469C">
      <w:pPr>
        <w:numPr>
          <w:ilvl w:val="0"/>
          <w:numId w:val="44"/>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6 классе – 1,0-1,5,</w:t>
      </w:r>
    </w:p>
    <w:p w:rsidR="003E469C" w:rsidRPr="00417782" w:rsidRDefault="003E469C" w:rsidP="003E469C">
      <w:pPr>
        <w:numPr>
          <w:ilvl w:val="0"/>
          <w:numId w:val="44"/>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7 классе – 1,5-2,0,</w:t>
      </w:r>
    </w:p>
    <w:p w:rsidR="003E469C" w:rsidRPr="00417782" w:rsidRDefault="003E469C" w:rsidP="003E469C">
      <w:pPr>
        <w:numPr>
          <w:ilvl w:val="0"/>
          <w:numId w:val="44"/>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в 8 классе –  2,0-3,0,</w:t>
      </w:r>
    </w:p>
    <w:p w:rsidR="003E469C" w:rsidRPr="00417782" w:rsidRDefault="003E469C" w:rsidP="003E469C">
      <w:pPr>
        <w:numPr>
          <w:ilvl w:val="0"/>
          <w:numId w:val="44"/>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9 классе –  3,0-4,0 страницы.</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К указанному объёму сочинений надо относиться как к примерному, так как объём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С помощью сочинений и изложений проверяются:</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1. умение раскрывать тему;</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2. умение использовать языковые средства в соответствии со стилем, темой и задачей высказывания;</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3. соблюдение языковых норм и правил правописания.</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Любое сочинение и изложение оценивается двумя отметками: первая ставится за содержание и речевое оформление, вторая – за грамотность, то есть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Содержание сочинения и изложения оценивается по следующим критериям:</w:t>
      </w:r>
    </w:p>
    <w:p w:rsidR="003E469C" w:rsidRPr="00417782" w:rsidRDefault="003E469C" w:rsidP="003E469C">
      <w:pPr>
        <w:numPr>
          <w:ilvl w:val="0"/>
          <w:numId w:val="45"/>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соответствие работы ученика теме и основной мысли;</w:t>
      </w:r>
    </w:p>
    <w:p w:rsidR="003E469C" w:rsidRPr="00417782" w:rsidRDefault="003E469C" w:rsidP="003E469C">
      <w:pPr>
        <w:numPr>
          <w:ilvl w:val="0"/>
          <w:numId w:val="45"/>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полнота раскрытия темы;</w:t>
      </w:r>
    </w:p>
    <w:p w:rsidR="003E469C" w:rsidRPr="00417782" w:rsidRDefault="003E469C" w:rsidP="003E469C">
      <w:pPr>
        <w:numPr>
          <w:ilvl w:val="0"/>
          <w:numId w:val="45"/>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правильность фактического материала;</w:t>
      </w:r>
    </w:p>
    <w:p w:rsidR="003E469C" w:rsidRPr="00417782" w:rsidRDefault="003E469C" w:rsidP="003E469C">
      <w:pPr>
        <w:numPr>
          <w:ilvl w:val="0"/>
          <w:numId w:val="45"/>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последовательность изложения.</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оценке речевого оформления сочинений учитывается:</w:t>
      </w:r>
    </w:p>
    <w:p w:rsidR="003E469C" w:rsidRPr="00417782" w:rsidRDefault="003E469C" w:rsidP="003E469C">
      <w:pPr>
        <w:numPr>
          <w:ilvl w:val="0"/>
          <w:numId w:val="46"/>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разнообразие словаря и грамматического строя речи;</w:t>
      </w:r>
    </w:p>
    <w:p w:rsidR="003E469C" w:rsidRPr="00417782" w:rsidRDefault="003E469C" w:rsidP="003E469C">
      <w:pPr>
        <w:numPr>
          <w:ilvl w:val="0"/>
          <w:numId w:val="46"/>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стилевое единство и выразительность речи;</w:t>
      </w:r>
    </w:p>
    <w:p w:rsidR="003E469C" w:rsidRPr="00417782" w:rsidRDefault="003E469C" w:rsidP="003E469C">
      <w:pPr>
        <w:numPr>
          <w:ilvl w:val="0"/>
          <w:numId w:val="46"/>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число речевых недочетов.</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Грамотность оценивается по числу допущенных учеником ошибок – орфографических, пунктуационных и грамматических.</w:t>
      </w:r>
    </w:p>
    <w:tbl>
      <w:tblPr>
        <w:tblW w:w="10013"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225"/>
        <w:gridCol w:w="5468"/>
        <w:gridCol w:w="3320"/>
      </w:tblGrid>
      <w:tr w:rsidR="003E469C" w:rsidRPr="00417782" w:rsidTr="00B9566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E469C" w:rsidRPr="00417782" w:rsidRDefault="003E469C" w:rsidP="00B95663">
            <w:pPr>
              <w:spacing w:after="0" w:line="240" w:lineRule="auto"/>
              <w:jc w:val="center"/>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Отметка</w:t>
            </w:r>
          </w:p>
        </w:tc>
        <w:tc>
          <w:tcPr>
            <w:tcW w:w="5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E469C" w:rsidRPr="00417782" w:rsidRDefault="003E469C" w:rsidP="00B95663">
            <w:pPr>
              <w:spacing w:after="0" w:line="240" w:lineRule="auto"/>
              <w:jc w:val="center"/>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Основные критерии отметки</w:t>
            </w:r>
          </w:p>
        </w:tc>
        <w:tc>
          <w:tcPr>
            <w:tcW w:w="3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E469C" w:rsidRPr="00417782" w:rsidRDefault="003E469C" w:rsidP="00B95663">
            <w:pPr>
              <w:spacing w:after="0" w:line="240" w:lineRule="auto"/>
              <w:rPr>
                <w:rFonts w:ascii="Calibri" w:eastAsia="Times New Roman" w:hAnsi="Calibri" w:cs="Arial"/>
                <w:color w:val="000000"/>
                <w:sz w:val="24"/>
                <w:szCs w:val="24"/>
              </w:rPr>
            </w:pPr>
          </w:p>
        </w:tc>
      </w:tr>
      <w:tr w:rsidR="003E469C" w:rsidRPr="00417782" w:rsidTr="00B9566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E469C" w:rsidRPr="00417782" w:rsidRDefault="003E469C" w:rsidP="00B95663">
            <w:pPr>
              <w:spacing w:after="0" w:line="240" w:lineRule="auto"/>
              <w:rPr>
                <w:rFonts w:ascii="Times New Roman" w:eastAsia="Times New Roman" w:hAnsi="Times New Roman" w:cs="Times New Roman"/>
                <w:sz w:val="24"/>
                <w:szCs w:val="24"/>
              </w:rPr>
            </w:pPr>
          </w:p>
        </w:tc>
        <w:tc>
          <w:tcPr>
            <w:tcW w:w="5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E469C" w:rsidRPr="00417782" w:rsidRDefault="003E469C" w:rsidP="00B95663">
            <w:pPr>
              <w:spacing w:after="0" w:line="240" w:lineRule="auto"/>
              <w:jc w:val="center"/>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Содержание и речь</w:t>
            </w:r>
          </w:p>
        </w:tc>
        <w:tc>
          <w:tcPr>
            <w:tcW w:w="3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E469C" w:rsidRPr="00417782" w:rsidRDefault="003E469C" w:rsidP="00B95663">
            <w:pPr>
              <w:spacing w:after="0" w:line="240" w:lineRule="auto"/>
              <w:jc w:val="center"/>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Грамотность</w:t>
            </w:r>
          </w:p>
        </w:tc>
      </w:tr>
      <w:tr w:rsidR="003E469C" w:rsidRPr="00417782" w:rsidTr="00B9566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«5»</w:t>
            </w:r>
          </w:p>
        </w:tc>
        <w:tc>
          <w:tcPr>
            <w:tcW w:w="5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1.Содержание работы полностью соответствует теме.</w:t>
            </w:r>
          </w:p>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2. Фактические ошибки отсутствуют.</w:t>
            </w:r>
          </w:p>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3.Содержание излагается последовательно.</w:t>
            </w:r>
          </w:p>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4. Работа отличается богатством словаря, разнообразием используемых синтаксических конструкций, точностью словоупотребления.</w:t>
            </w:r>
          </w:p>
          <w:p w:rsidR="003E469C" w:rsidRPr="00417782" w:rsidRDefault="003E469C" w:rsidP="00B95663">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1.Достигнуто стилевое единство и выразительность текста.</w:t>
            </w:r>
          </w:p>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2.В целом в работе допускается 1 недочет в содержании и 1-2 речевых недочетов.</w:t>
            </w:r>
          </w:p>
        </w:tc>
        <w:tc>
          <w:tcPr>
            <w:tcW w:w="3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E469C" w:rsidRPr="00417782" w:rsidRDefault="003E469C" w:rsidP="00B95663">
            <w:pPr>
              <w:spacing w:after="0" w:line="240" w:lineRule="auto"/>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Допускается: 1 орфографическая, или 1 пунктуационная, или 1 грамматическая ошибка</w:t>
            </w:r>
          </w:p>
        </w:tc>
      </w:tr>
      <w:tr w:rsidR="003E469C" w:rsidRPr="00417782" w:rsidTr="00B9566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«4»</w:t>
            </w:r>
          </w:p>
        </w:tc>
        <w:tc>
          <w:tcPr>
            <w:tcW w:w="5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1.Содержание работы в основном соответствует теме (имеются незначительные отклонения от темы).</w:t>
            </w:r>
          </w:p>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2.Содержание в основном достоверно, но имеются единичные фактические неточности.</w:t>
            </w:r>
          </w:p>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3.Имеются незначительные нарушения последовательности в изложении мыслей.</w:t>
            </w:r>
          </w:p>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xml:space="preserve">4.Лексический и грамматический строй речи </w:t>
            </w:r>
            <w:r w:rsidRPr="00417782">
              <w:rPr>
                <w:rFonts w:ascii="Times New Roman" w:eastAsia="Times New Roman" w:hAnsi="Times New Roman" w:cs="Times New Roman"/>
                <w:color w:val="000000"/>
                <w:sz w:val="24"/>
                <w:szCs w:val="24"/>
              </w:rPr>
              <w:lastRenderedPageBreak/>
              <w:t>достаточно разнообразен.</w:t>
            </w:r>
          </w:p>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5.Стиль работы отличает единством и достаточной выразительностью.</w:t>
            </w:r>
          </w:p>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В целом в работе допускается не более 2 недочетов в содержании и не более 3-4 речевых недочетов.</w:t>
            </w:r>
          </w:p>
        </w:tc>
        <w:tc>
          <w:tcPr>
            <w:tcW w:w="3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E469C" w:rsidRPr="00417782" w:rsidRDefault="003E469C" w:rsidP="00B95663">
            <w:pPr>
              <w:spacing w:after="0" w:line="240" w:lineRule="auto"/>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lastRenderedPageBreak/>
              <w:t xml:space="preserve">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w:t>
            </w:r>
            <w:r w:rsidRPr="00417782">
              <w:rPr>
                <w:rFonts w:ascii="Times New Roman" w:eastAsia="Times New Roman" w:hAnsi="Times New Roman" w:cs="Times New Roman"/>
                <w:color w:val="000000"/>
                <w:sz w:val="24"/>
                <w:szCs w:val="24"/>
              </w:rPr>
              <w:lastRenderedPageBreak/>
              <w:t>также 2 грамматические ошибки.</w:t>
            </w:r>
          </w:p>
        </w:tc>
      </w:tr>
      <w:tr w:rsidR="003E469C" w:rsidRPr="00417782" w:rsidTr="00B9566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lastRenderedPageBreak/>
              <w:t>«3»</w:t>
            </w:r>
          </w:p>
        </w:tc>
        <w:tc>
          <w:tcPr>
            <w:tcW w:w="5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1.В работе допущены существенные отклонения от темы.</w:t>
            </w:r>
          </w:p>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2.Работа достоверна в главном, но в ней имеются отдельные фактические неточности.</w:t>
            </w:r>
          </w:p>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3.Допущены отдельные нарушения последовательности изложения.</w:t>
            </w:r>
          </w:p>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4.Беден словарь и однообразны употребляемые синтаксические конструкции, встречается неправильное словоупотребление.</w:t>
            </w:r>
          </w:p>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5.Стиль работы не отличается единством, речь недостаточно выразительна.</w:t>
            </w:r>
          </w:p>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В целом в работе допускается не более 4 недочетов в содержании и 5 речевых недочетов.</w:t>
            </w:r>
          </w:p>
        </w:tc>
        <w:tc>
          <w:tcPr>
            <w:tcW w:w="3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E469C" w:rsidRPr="00417782" w:rsidRDefault="003E469C" w:rsidP="00B95663">
            <w:pPr>
              <w:spacing w:after="0" w:line="240" w:lineRule="auto"/>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а также 4 грамматические ошибки.</w:t>
            </w:r>
          </w:p>
        </w:tc>
      </w:tr>
      <w:tr w:rsidR="003E469C" w:rsidRPr="00417782" w:rsidTr="00B95663">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«2»</w:t>
            </w:r>
          </w:p>
        </w:tc>
        <w:tc>
          <w:tcPr>
            <w:tcW w:w="5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1.Работа не соответствует теме.</w:t>
            </w:r>
          </w:p>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2.Допущено много фактических неточностей.</w:t>
            </w:r>
          </w:p>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3.Нарушена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4.Крайне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5.Нарушено стилевое единство текста.</w:t>
            </w:r>
          </w:p>
          <w:p w:rsidR="003E469C" w:rsidRPr="00417782" w:rsidRDefault="003E469C" w:rsidP="00B95663">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В целом в работе допущено 6 недочетов в содержании и до 7 речевых недочетов.</w:t>
            </w:r>
          </w:p>
        </w:tc>
        <w:tc>
          <w:tcPr>
            <w:tcW w:w="3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E469C" w:rsidRPr="00417782" w:rsidRDefault="003E469C" w:rsidP="00B95663">
            <w:pPr>
              <w:spacing w:after="0" w:line="240" w:lineRule="auto"/>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Примечание.</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2. Первая отметка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3E469C" w:rsidRDefault="003E469C" w:rsidP="003E469C">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417782">
        <w:rPr>
          <w:rFonts w:ascii="Times New Roman" w:eastAsia="Times New Roman" w:hAnsi="Times New Roman" w:cs="Times New Roman"/>
          <w:color w:val="000000"/>
          <w:sz w:val="24"/>
          <w:szCs w:val="24"/>
        </w:rPr>
        <w:t>3. На оценку сочинения  распространяются положения об однотипных и негрубых ошибках, а также о сделанных учеником исправлениях.</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обучающих работ.</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Обучающие  работы (различные упражнения и диктанты неконтрольного характера) оцениваются более строго, чем контрольные работы.</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оценке обучающих работ учитываются:</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1. Степень самостоятельности учащегося;</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2. этап обучения;</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3. объём работы;</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 4. чёткость, аккуратность, каллиграфическая правильность письма.</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lastRenderedPageBreak/>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подчёркиваний и других особенностей оформления, а также наличием или отсутствием описок. В работе, превышающей по количеству слов объём диктантов для данного класса, для оценки «4» допустимо и 2 исправления ошибок.</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Первая и вторая работа как классная, так и домашняя, при закреплении определённого умения или навыка проверяется, но по усмотрению учителя может не оцениваться.</w:t>
      </w:r>
    </w:p>
    <w:p w:rsidR="003E469C" w:rsidRDefault="003E469C" w:rsidP="003E469C">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417782">
        <w:rPr>
          <w:rFonts w:ascii="Times New Roman" w:eastAsia="Times New Roman" w:hAnsi="Times New Roman" w:cs="Times New Roman"/>
          <w:color w:val="000000"/>
          <w:sz w:val="24"/>
          <w:szCs w:val="24"/>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тестовых работ.</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проведении </w:t>
      </w:r>
      <w:r w:rsidRPr="00417782">
        <w:rPr>
          <w:rFonts w:ascii="Times New Roman" w:eastAsia="Times New Roman" w:hAnsi="Times New Roman" w:cs="Times New Roman"/>
          <w:i/>
          <w:iCs/>
          <w:color w:val="000000"/>
          <w:sz w:val="24"/>
          <w:szCs w:val="24"/>
        </w:rPr>
        <w:t>тестовых</w:t>
      </w:r>
      <w:r w:rsidRPr="00417782">
        <w:rPr>
          <w:rFonts w:ascii="Times New Roman" w:eastAsia="Times New Roman" w:hAnsi="Times New Roman" w:cs="Times New Roman"/>
          <w:color w:val="000000"/>
          <w:sz w:val="24"/>
          <w:szCs w:val="24"/>
        </w:rPr>
        <w:t> работ по русскому языку критерии оценок следующие:</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«5» </w:t>
      </w:r>
      <w:r w:rsidRPr="00417782">
        <w:rPr>
          <w:rFonts w:ascii="Times New Roman" w:eastAsia="Times New Roman" w:hAnsi="Times New Roman" w:cs="Times New Roman"/>
          <w:color w:val="000000"/>
          <w:sz w:val="24"/>
          <w:szCs w:val="24"/>
        </w:rPr>
        <w:t>–</w:t>
      </w:r>
      <w:r w:rsidRPr="00417782">
        <w:rPr>
          <w:rFonts w:ascii="Times New Roman" w:eastAsia="Times New Roman" w:hAnsi="Times New Roman" w:cs="Times New Roman"/>
          <w:b/>
          <w:bCs/>
          <w:color w:val="000000"/>
          <w:sz w:val="24"/>
          <w:szCs w:val="24"/>
        </w:rPr>
        <w:t> </w:t>
      </w:r>
      <w:r w:rsidRPr="00417782">
        <w:rPr>
          <w:rFonts w:ascii="Times New Roman" w:eastAsia="Times New Roman" w:hAnsi="Times New Roman" w:cs="Times New Roman"/>
          <w:color w:val="000000"/>
          <w:sz w:val="24"/>
          <w:szCs w:val="24"/>
        </w:rPr>
        <w:t>95 – 100 %;</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«4» </w:t>
      </w:r>
      <w:r w:rsidRPr="00417782">
        <w:rPr>
          <w:rFonts w:ascii="Times New Roman" w:eastAsia="Times New Roman" w:hAnsi="Times New Roman" w:cs="Times New Roman"/>
          <w:color w:val="000000"/>
          <w:sz w:val="24"/>
          <w:szCs w:val="24"/>
        </w:rPr>
        <w:t>– 85– 94 %;</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«3» </w:t>
      </w:r>
      <w:r w:rsidRPr="00417782">
        <w:rPr>
          <w:rFonts w:ascii="Times New Roman" w:eastAsia="Times New Roman" w:hAnsi="Times New Roman" w:cs="Times New Roman"/>
          <w:color w:val="000000"/>
          <w:sz w:val="24"/>
          <w:szCs w:val="24"/>
        </w:rPr>
        <w:t>– 50 –84 %;</w:t>
      </w:r>
    </w:p>
    <w:p w:rsidR="003E469C" w:rsidRDefault="003E469C" w:rsidP="003E469C">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417782">
        <w:rPr>
          <w:rFonts w:ascii="Times New Roman" w:eastAsia="Times New Roman" w:hAnsi="Times New Roman" w:cs="Times New Roman"/>
          <w:b/>
          <w:bCs/>
          <w:color w:val="000000"/>
          <w:sz w:val="24"/>
          <w:szCs w:val="24"/>
        </w:rPr>
        <w:t>«2»</w:t>
      </w:r>
      <w:r w:rsidRPr="00417782">
        <w:rPr>
          <w:rFonts w:ascii="Times New Roman" w:eastAsia="Times New Roman" w:hAnsi="Times New Roman" w:cs="Times New Roman"/>
          <w:color w:val="000000"/>
          <w:sz w:val="24"/>
          <w:szCs w:val="24"/>
        </w:rPr>
        <w:t> –</w:t>
      </w:r>
      <w:r w:rsidRPr="00417782">
        <w:rPr>
          <w:rFonts w:ascii="Times New Roman" w:eastAsia="Times New Roman" w:hAnsi="Times New Roman" w:cs="Times New Roman"/>
          <w:b/>
          <w:bCs/>
          <w:color w:val="000000"/>
          <w:sz w:val="24"/>
          <w:szCs w:val="24"/>
        </w:rPr>
        <w:t> </w:t>
      </w:r>
      <w:r w:rsidRPr="00417782">
        <w:rPr>
          <w:rFonts w:ascii="Times New Roman" w:eastAsia="Times New Roman" w:hAnsi="Times New Roman" w:cs="Times New Roman"/>
          <w:color w:val="000000"/>
          <w:sz w:val="24"/>
          <w:szCs w:val="24"/>
        </w:rPr>
        <w:t>менее 50 %.  </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Выведение итоговых оценок.</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За учебную четверть и учебный год ставится итоговая оценка. Она является единой и отражает в обобщённом виде все стороны подготовки ученика по русскому языку: усвоение теоретического материала, овладение  умениями, речевое развитие, уровень орфографической и пунктуационной грамотности.</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Итоговая оценка не должна выводиться механически, как среднее арифметическое предшествующих оценок. Решающим при её определении следует считать  фактическую подготовку ученика по всем показателям ко времени выведения этой оценки. Однако для того чтобы стимулировать серьёзное отношение учащихся к занятиям на протяжении всего учебного года, при выведении итоговых оценок необходимо учитывать результаты их текущей успеваемости.</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выведении итоговой оценки преимущественное значение придаётся оценкам, отражающим степень владения навыками (орфографическими, пунктуационными, речевыми). Поэтому итоговая оценка за грамотность не может быть положительной, если на протяжении четверти (года) большинство контрольных диктантов, сочинений, изложений за орфографическую, пунктуационную, речевую грамотность оценивались баллом «2» или «1».</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В старших классах обе оценки за сочинение, характеризующие знания учащихся по литературе и их грамотность, выставляются в виде дроби в классном журнале на страницах по литературе.</w:t>
      </w:r>
    </w:p>
    <w:p w:rsidR="003E469C" w:rsidRDefault="003E469C" w:rsidP="003E469C">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417782">
        <w:rPr>
          <w:rFonts w:ascii="Times New Roman" w:eastAsia="Times New Roman" w:hAnsi="Times New Roman" w:cs="Times New Roman"/>
          <w:color w:val="000000"/>
          <w:sz w:val="24"/>
          <w:szCs w:val="24"/>
        </w:rPr>
        <w:t>Нормативы оценок за устные ответы и письменные работы учащихся 5 – 9 классов нерусской национальности, обучающихся в массовых школах по программам и учебникам для русских школ, могут увеличиваться на 1 – 2 ошибки, допустимые для соответствующей оценки, или оцениваются в соответствии с «Нормами оценки знаний, умений и навыков учащихся национальных (нерусских) школ по русскому языку», утверждёнными Министерством образования и науки РФ.</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1.3. Порядок ведения и оформления тетрадей по русскому языку и литературе</w:t>
      </w:r>
    </w:p>
    <w:p w:rsidR="003E469C" w:rsidRPr="00417782" w:rsidRDefault="003E469C" w:rsidP="003E469C">
      <w:pPr>
        <w:shd w:val="clear" w:color="auto" w:fill="FFFFFF"/>
        <w:spacing w:after="0" w:line="240" w:lineRule="auto"/>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         Записи в тетрадях ученики обязаны делать с выполнением следующих требований:</w:t>
      </w:r>
      <w:r w:rsidRPr="00417782">
        <w:rPr>
          <w:rFonts w:ascii="Times New Roman" w:eastAsia="Times New Roman" w:hAnsi="Times New Roman" w:cs="Times New Roman"/>
          <w:color w:val="000000"/>
          <w:sz w:val="24"/>
          <w:szCs w:val="24"/>
        </w:rPr>
        <w:br/>
        <w:t>1. Все записи следует оформлять аккуратным и разборчивым почерком, </w:t>
      </w:r>
      <w:r w:rsidRPr="00417782">
        <w:rPr>
          <w:rFonts w:ascii="Times New Roman" w:eastAsia="Times New Roman" w:hAnsi="Times New Roman" w:cs="Times New Roman"/>
          <w:color w:val="000000"/>
          <w:sz w:val="24"/>
          <w:szCs w:val="24"/>
        </w:rPr>
        <w:br/>
      </w:r>
      <w:r w:rsidRPr="00417782">
        <w:rPr>
          <w:rFonts w:ascii="Times New Roman" w:eastAsia="Times New Roman" w:hAnsi="Times New Roman" w:cs="Times New Roman"/>
          <w:color w:val="000000"/>
          <w:sz w:val="24"/>
          <w:szCs w:val="24"/>
        </w:rPr>
        <w:lastRenderedPageBreak/>
        <w:t>пользоваться ручкой синего цвета. Работы, написанные неразборчивым почерком, оцениваются от 0 до 2 баллов. </w:t>
      </w:r>
    </w:p>
    <w:p w:rsidR="003E469C" w:rsidRPr="00417782" w:rsidRDefault="003E469C" w:rsidP="003E469C">
      <w:pPr>
        <w:shd w:val="clear" w:color="auto" w:fill="FFFFFF"/>
        <w:spacing w:after="0" w:line="240" w:lineRule="auto"/>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2. В тетрадях для контрольных работ не рекомендуется использовать цветные</w:t>
      </w:r>
      <w:r w:rsidRPr="00417782">
        <w:rPr>
          <w:rFonts w:ascii="Times New Roman" w:eastAsia="Times New Roman" w:hAnsi="Times New Roman" w:cs="Times New Roman"/>
          <w:color w:val="000000"/>
          <w:sz w:val="24"/>
          <w:szCs w:val="24"/>
        </w:rPr>
        <w:br/>
        <w:t>карандаши, фломастеры, наклейки, аппликации. </w:t>
      </w:r>
    </w:p>
    <w:p w:rsidR="003E469C" w:rsidRPr="00417782" w:rsidRDefault="003E469C" w:rsidP="003E469C">
      <w:pPr>
        <w:shd w:val="clear" w:color="auto" w:fill="FFFFFF"/>
        <w:spacing w:after="0" w:line="240" w:lineRule="auto"/>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3. Следует проводить поля с внешней (правой) стороны тетради.</w:t>
      </w:r>
    </w:p>
    <w:p w:rsidR="003E469C" w:rsidRDefault="003E469C" w:rsidP="003E469C">
      <w:pPr>
        <w:shd w:val="clear" w:color="auto" w:fill="FFFFFF"/>
        <w:spacing w:after="0" w:line="240" w:lineRule="auto"/>
        <w:jc w:val="both"/>
        <w:rPr>
          <w:rFonts w:ascii="Times New Roman" w:eastAsia="Times New Roman" w:hAnsi="Times New Roman" w:cs="Times New Roman"/>
          <w:color w:val="000000"/>
          <w:sz w:val="24"/>
          <w:szCs w:val="24"/>
        </w:rPr>
      </w:pPr>
      <w:r w:rsidRPr="00417782">
        <w:rPr>
          <w:rFonts w:ascii="Times New Roman" w:eastAsia="Times New Roman" w:hAnsi="Times New Roman" w:cs="Times New Roman"/>
          <w:color w:val="000000"/>
          <w:sz w:val="24"/>
          <w:szCs w:val="24"/>
        </w:rPr>
        <w:t>4. Оформлять титульный лист по образцу:</w:t>
      </w:r>
    </w:p>
    <w:p w:rsidR="003E469C" w:rsidRPr="00417782" w:rsidRDefault="003E469C" w:rsidP="003E469C">
      <w:pPr>
        <w:shd w:val="clear" w:color="auto" w:fill="FFFFFF"/>
        <w:spacing w:after="0" w:line="240" w:lineRule="auto"/>
        <w:jc w:val="both"/>
        <w:rPr>
          <w:rFonts w:ascii="Calibri" w:eastAsia="Times New Roman" w:hAnsi="Calibri" w:cs="Times New Roman"/>
          <w:color w:val="000000"/>
          <w:sz w:val="24"/>
          <w:szCs w:val="24"/>
        </w:rPr>
      </w:pPr>
    </w:p>
    <w:tbl>
      <w:tblPr>
        <w:tblW w:w="6984" w:type="dxa"/>
        <w:tblInd w:w="970" w:type="dxa"/>
        <w:shd w:val="clear" w:color="auto" w:fill="FFFFFF"/>
        <w:tblCellMar>
          <w:top w:w="15" w:type="dxa"/>
          <w:left w:w="15" w:type="dxa"/>
          <w:bottom w:w="15" w:type="dxa"/>
          <w:right w:w="15" w:type="dxa"/>
        </w:tblCellMar>
        <w:tblLook w:val="04A0" w:firstRow="1" w:lastRow="0" w:firstColumn="1" w:lastColumn="0" w:noHBand="0" w:noVBand="1"/>
      </w:tblPr>
      <w:tblGrid>
        <w:gridCol w:w="3441"/>
        <w:gridCol w:w="3543"/>
      </w:tblGrid>
      <w:tr w:rsidR="003E469C" w:rsidRPr="00417782" w:rsidTr="00B95663">
        <w:tc>
          <w:tcPr>
            <w:tcW w:w="344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3E469C" w:rsidRPr="00417782" w:rsidRDefault="003E469C" w:rsidP="003E469C">
            <w:pPr>
              <w:spacing w:after="0" w:line="240" w:lineRule="auto"/>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Тетрадь</w:t>
            </w:r>
            <w:r w:rsidRPr="00417782">
              <w:rPr>
                <w:rFonts w:ascii="Times New Roman" w:eastAsia="Times New Roman" w:hAnsi="Times New Roman" w:cs="Times New Roman"/>
                <w:color w:val="000000"/>
                <w:sz w:val="24"/>
                <w:szCs w:val="24"/>
              </w:rPr>
              <w:br/>
              <w:t>для работ по русскому языку</w:t>
            </w:r>
            <w:r w:rsidRPr="00417782">
              <w:rPr>
                <w:rFonts w:ascii="Times New Roman" w:eastAsia="Times New Roman" w:hAnsi="Times New Roman" w:cs="Times New Roman"/>
                <w:color w:val="000000"/>
                <w:sz w:val="24"/>
                <w:szCs w:val="24"/>
              </w:rPr>
              <w:br/>
              <w:t>ученика 1</w:t>
            </w:r>
            <w:r>
              <w:rPr>
                <w:rFonts w:ascii="Times New Roman" w:eastAsia="Times New Roman" w:hAnsi="Times New Roman" w:cs="Times New Roman"/>
                <w:color w:val="000000"/>
                <w:sz w:val="24"/>
                <w:szCs w:val="24"/>
              </w:rPr>
              <w:t>1</w:t>
            </w:r>
            <w:r w:rsidRPr="00417782">
              <w:rPr>
                <w:rFonts w:ascii="Times New Roman" w:eastAsia="Times New Roman" w:hAnsi="Times New Roman" w:cs="Times New Roman"/>
                <w:color w:val="000000"/>
                <w:sz w:val="24"/>
                <w:szCs w:val="24"/>
              </w:rPr>
              <w:t xml:space="preserve"> класса</w:t>
            </w:r>
            <w:r w:rsidRPr="00417782">
              <w:rPr>
                <w:rFonts w:ascii="Times New Roman" w:eastAsia="Times New Roman" w:hAnsi="Times New Roman" w:cs="Times New Roman"/>
                <w:color w:val="000000"/>
                <w:sz w:val="24"/>
                <w:szCs w:val="24"/>
              </w:rPr>
              <w:br/>
              <w:t>МБОУ Андреевской СШ№3</w:t>
            </w:r>
            <w:r w:rsidRPr="00417782">
              <w:rPr>
                <w:rFonts w:ascii="Times New Roman" w:eastAsia="Times New Roman" w:hAnsi="Times New Roman" w:cs="Times New Roman"/>
                <w:color w:val="000000"/>
                <w:sz w:val="24"/>
                <w:szCs w:val="24"/>
              </w:rPr>
              <w:br/>
              <w:t>Иванова Ивана</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3E469C" w:rsidRPr="00417782" w:rsidRDefault="003E469C" w:rsidP="003E469C">
            <w:pPr>
              <w:spacing w:after="0" w:line="240" w:lineRule="auto"/>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Тетрадь</w:t>
            </w:r>
            <w:r w:rsidRPr="00417782">
              <w:rPr>
                <w:rFonts w:ascii="Times New Roman" w:eastAsia="Times New Roman" w:hAnsi="Times New Roman" w:cs="Times New Roman"/>
                <w:color w:val="000000"/>
                <w:sz w:val="24"/>
                <w:szCs w:val="24"/>
              </w:rPr>
              <w:br/>
              <w:t>для творческих работ </w:t>
            </w:r>
            <w:r w:rsidRPr="00417782">
              <w:rPr>
                <w:rFonts w:ascii="Times New Roman" w:eastAsia="Times New Roman" w:hAnsi="Times New Roman" w:cs="Times New Roman"/>
                <w:color w:val="000000"/>
                <w:sz w:val="24"/>
                <w:szCs w:val="24"/>
              </w:rPr>
              <w:br/>
              <w:t>по русскому языку</w:t>
            </w:r>
            <w:r w:rsidRPr="00417782">
              <w:rPr>
                <w:rFonts w:ascii="Times New Roman" w:eastAsia="Times New Roman" w:hAnsi="Times New Roman" w:cs="Times New Roman"/>
                <w:color w:val="000000"/>
                <w:sz w:val="24"/>
                <w:szCs w:val="24"/>
              </w:rPr>
              <w:br/>
              <w:t>ученика 1</w:t>
            </w:r>
            <w:r>
              <w:rPr>
                <w:rFonts w:ascii="Times New Roman" w:eastAsia="Times New Roman" w:hAnsi="Times New Roman" w:cs="Times New Roman"/>
                <w:color w:val="000000"/>
                <w:sz w:val="24"/>
                <w:szCs w:val="24"/>
              </w:rPr>
              <w:t>1</w:t>
            </w:r>
            <w:r w:rsidRPr="00417782">
              <w:rPr>
                <w:rFonts w:ascii="Times New Roman" w:eastAsia="Times New Roman" w:hAnsi="Times New Roman" w:cs="Times New Roman"/>
                <w:color w:val="000000"/>
                <w:sz w:val="24"/>
                <w:szCs w:val="24"/>
              </w:rPr>
              <w:t xml:space="preserve"> класса</w:t>
            </w:r>
            <w:r w:rsidRPr="00417782">
              <w:rPr>
                <w:rFonts w:ascii="Times New Roman" w:eastAsia="Times New Roman" w:hAnsi="Times New Roman" w:cs="Times New Roman"/>
                <w:color w:val="000000"/>
                <w:sz w:val="24"/>
                <w:szCs w:val="24"/>
              </w:rPr>
              <w:br/>
              <w:t>МБОУ Андреевской СШ№3</w:t>
            </w:r>
            <w:r w:rsidRPr="00417782">
              <w:rPr>
                <w:rFonts w:ascii="Times New Roman" w:eastAsia="Times New Roman" w:hAnsi="Times New Roman" w:cs="Times New Roman"/>
                <w:color w:val="000000"/>
                <w:sz w:val="24"/>
                <w:szCs w:val="24"/>
              </w:rPr>
              <w:br/>
              <w:t>Иванова Ивана</w:t>
            </w:r>
          </w:p>
        </w:tc>
      </w:tr>
    </w:tbl>
    <w:p w:rsidR="003E469C" w:rsidRDefault="003E469C" w:rsidP="003E469C">
      <w:pPr>
        <w:shd w:val="clear" w:color="auto" w:fill="FFFFFF"/>
        <w:spacing w:after="0" w:line="240" w:lineRule="auto"/>
        <w:rPr>
          <w:rFonts w:ascii="Times New Roman" w:eastAsia="Times New Roman" w:hAnsi="Times New Roman" w:cs="Times New Roman"/>
          <w:color w:val="000000"/>
          <w:sz w:val="24"/>
          <w:szCs w:val="24"/>
        </w:rPr>
      </w:pPr>
    </w:p>
    <w:p w:rsidR="003E469C" w:rsidRPr="00417782" w:rsidRDefault="003E469C" w:rsidP="003E469C">
      <w:pPr>
        <w:shd w:val="clear" w:color="auto" w:fill="FFFFFF"/>
        <w:spacing w:after="0" w:line="240" w:lineRule="auto"/>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5. </w:t>
      </w:r>
      <w:r w:rsidRPr="00417782">
        <w:rPr>
          <w:rFonts w:ascii="Times New Roman" w:eastAsia="Times New Roman" w:hAnsi="Times New Roman" w:cs="Times New Roman"/>
          <w:b/>
          <w:bCs/>
          <w:color w:val="000000"/>
          <w:sz w:val="24"/>
          <w:szCs w:val="24"/>
        </w:rPr>
        <w:t>Записывать дату выполнения работы по центру тетради:</w:t>
      </w:r>
      <w:r w:rsidRPr="00417782">
        <w:rPr>
          <w:rFonts w:ascii="Times New Roman" w:eastAsia="Times New Roman" w:hAnsi="Times New Roman" w:cs="Times New Roman"/>
          <w:b/>
          <w:bCs/>
          <w:color w:val="000000"/>
          <w:sz w:val="24"/>
          <w:szCs w:val="24"/>
        </w:rPr>
        <w:br/>
        <w:t>- в 5 - 9-х классах дата записывается прописью; - в 10 - 11-х классах допускается запись цифрами на полях.</w:t>
      </w:r>
    </w:p>
    <w:p w:rsidR="003E469C" w:rsidRPr="00417782" w:rsidRDefault="003E469C" w:rsidP="003E469C">
      <w:pPr>
        <w:shd w:val="clear" w:color="auto" w:fill="FFFFFF"/>
        <w:spacing w:after="0" w:line="240" w:lineRule="auto"/>
        <w:rPr>
          <w:rFonts w:ascii="Calibri" w:eastAsia="Times New Roman" w:hAnsi="Calibri" w:cs="Times New Roman"/>
          <w:color w:val="000000"/>
          <w:sz w:val="24"/>
          <w:szCs w:val="24"/>
        </w:rPr>
      </w:pPr>
      <w:r w:rsidRPr="00417782">
        <w:rPr>
          <w:rFonts w:ascii="Times New Roman" w:eastAsia="Times New Roman" w:hAnsi="Times New Roman" w:cs="Times New Roman"/>
          <w:i/>
          <w:iCs/>
          <w:color w:val="000000"/>
          <w:sz w:val="24"/>
          <w:szCs w:val="24"/>
        </w:rPr>
        <w:t>Например: Пятнадцатое апреля; 15.04.08. </w:t>
      </w:r>
      <w:r w:rsidRPr="00417782">
        <w:rPr>
          <w:rFonts w:ascii="Times New Roman" w:eastAsia="Times New Roman" w:hAnsi="Times New Roman" w:cs="Times New Roman"/>
          <w:color w:val="000000"/>
          <w:sz w:val="24"/>
          <w:szCs w:val="24"/>
        </w:rPr>
        <w:br/>
        <w:t>6. </w:t>
      </w:r>
      <w:r w:rsidRPr="00417782">
        <w:rPr>
          <w:rFonts w:ascii="Times New Roman" w:eastAsia="Times New Roman" w:hAnsi="Times New Roman" w:cs="Times New Roman"/>
          <w:b/>
          <w:bCs/>
          <w:color w:val="000000"/>
          <w:sz w:val="24"/>
          <w:szCs w:val="24"/>
        </w:rPr>
        <w:t>Указывать вид работы</w:t>
      </w:r>
      <w:r w:rsidRPr="00417782">
        <w:rPr>
          <w:rFonts w:ascii="Times New Roman" w:eastAsia="Times New Roman" w:hAnsi="Times New Roman" w:cs="Times New Roman"/>
          <w:color w:val="000000"/>
          <w:sz w:val="24"/>
          <w:szCs w:val="24"/>
        </w:rPr>
        <w:t>, записывая по центру тетради с прописной буквы.</w:t>
      </w:r>
      <w:r w:rsidRPr="00417782">
        <w:rPr>
          <w:rFonts w:ascii="Times New Roman" w:eastAsia="Times New Roman" w:hAnsi="Times New Roman" w:cs="Times New Roman"/>
          <w:color w:val="000000"/>
          <w:sz w:val="24"/>
          <w:szCs w:val="24"/>
        </w:rPr>
        <w:br/>
      </w:r>
      <w:r w:rsidRPr="00417782">
        <w:rPr>
          <w:rFonts w:ascii="Times New Roman" w:eastAsia="Times New Roman" w:hAnsi="Times New Roman" w:cs="Times New Roman"/>
          <w:i/>
          <w:iCs/>
          <w:color w:val="000000"/>
          <w:sz w:val="24"/>
          <w:szCs w:val="24"/>
        </w:rPr>
        <w:t>Например: Проверочная работа. Самостоятельная работа. Контрольная работа. Работа над ошибками. Изложение. Сочинение.</w:t>
      </w:r>
      <w:r w:rsidRPr="00417782">
        <w:rPr>
          <w:rFonts w:ascii="Times New Roman" w:eastAsia="Times New Roman" w:hAnsi="Times New Roman" w:cs="Times New Roman"/>
          <w:color w:val="000000"/>
          <w:sz w:val="24"/>
          <w:szCs w:val="24"/>
        </w:rPr>
        <w:br/>
        <w:t>7. </w:t>
      </w:r>
      <w:r w:rsidRPr="00417782">
        <w:rPr>
          <w:rFonts w:ascii="Times New Roman" w:eastAsia="Times New Roman" w:hAnsi="Times New Roman" w:cs="Times New Roman"/>
          <w:b/>
          <w:bCs/>
          <w:color w:val="000000"/>
          <w:sz w:val="24"/>
          <w:szCs w:val="24"/>
        </w:rPr>
        <w:t>Указывать, где выполняется работа</w:t>
      </w:r>
      <w:r w:rsidRPr="00417782">
        <w:rPr>
          <w:rFonts w:ascii="Times New Roman" w:eastAsia="Times New Roman" w:hAnsi="Times New Roman" w:cs="Times New Roman"/>
          <w:color w:val="000000"/>
          <w:sz w:val="24"/>
          <w:szCs w:val="24"/>
        </w:rPr>
        <w:t xml:space="preserve">. Записывать по центру тетради с </w:t>
      </w:r>
      <w:r>
        <w:rPr>
          <w:rFonts w:ascii="Times New Roman" w:eastAsia="Times New Roman" w:hAnsi="Times New Roman" w:cs="Times New Roman"/>
          <w:color w:val="000000"/>
          <w:sz w:val="24"/>
          <w:szCs w:val="24"/>
        </w:rPr>
        <w:t>п</w:t>
      </w:r>
      <w:r w:rsidRPr="00417782">
        <w:rPr>
          <w:rFonts w:ascii="Times New Roman" w:eastAsia="Times New Roman" w:hAnsi="Times New Roman" w:cs="Times New Roman"/>
          <w:color w:val="000000"/>
          <w:sz w:val="24"/>
          <w:szCs w:val="24"/>
        </w:rPr>
        <w:t>рописной буквы.</w:t>
      </w:r>
      <w:r w:rsidRPr="00417782">
        <w:rPr>
          <w:rFonts w:ascii="Times New Roman" w:eastAsia="Times New Roman" w:hAnsi="Times New Roman" w:cs="Times New Roman"/>
          <w:i/>
          <w:iCs/>
          <w:color w:val="000000"/>
          <w:sz w:val="24"/>
          <w:szCs w:val="24"/>
        </w:rPr>
        <w:t>Например: Домашняя работа. Классная работа.</w:t>
      </w:r>
      <w:r w:rsidRPr="00417782">
        <w:rPr>
          <w:rFonts w:ascii="Times New Roman" w:eastAsia="Times New Roman" w:hAnsi="Times New Roman" w:cs="Times New Roman"/>
          <w:color w:val="000000"/>
          <w:sz w:val="24"/>
          <w:szCs w:val="24"/>
        </w:rPr>
        <w:br/>
        <w:t>8. </w:t>
      </w:r>
      <w:r w:rsidRPr="00417782">
        <w:rPr>
          <w:rFonts w:ascii="Times New Roman" w:eastAsia="Times New Roman" w:hAnsi="Times New Roman" w:cs="Times New Roman"/>
          <w:b/>
          <w:bCs/>
          <w:color w:val="000000"/>
          <w:sz w:val="24"/>
          <w:szCs w:val="24"/>
        </w:rPr>
        <w:t>Интервал между одним видом работы и другим - 2 строки</w:t>
      </w:r>
      <w:r w:rsidRPr="00417782">
        <w:rPr>
          <w:rFonts w:ascii="Times New Roman" w:eastAsia="Times New Roman" w:hAnsi="Times New Roman" w:cs="Times New Roman"/>
          <w:color w:val="000000"/>
          <w:sz w:val="24"/>
          <w:szCs w:val="24"/>
        </w:rPr>
        <w:t>. </w:t>
      </w:r>
      <w:r w:rsidRPr="00417782">
        <w:rPr>
          <w:rFonts w:ascii="Times New Roman" w:eastAsia="Times New Roman" w:hAnsi="Times New Roman" w:cs="Times New Roman"/>
          <w:color w:val="000000"/>
          <w:sz w:val="24"/>
          <w:szCs w:val="24"/>
        </w:rPr>
        <w:br/>
        <w:t>9. </w:t>
      </w:r>
      <w:r w:rsidRPr="00417782">
        <w:rPr>
          <w:rFonts w:ascii="Times New Roman" w:eastAsia="Times New Roman" w:hAnsi="Times New Roman" w:cs="Times New Roman"/>
          <w:b/>
          <w:bCs/>
          <w:color w:val="000000"/>
          <w:sz w:val="24"/>
          <w:szCs w:val="24"/>
        </w:rPr>
        <w:t>Указывать номера упражнений,</w:t>
      </w:r>
      <w:r w:rsidRPr="00417782">
        <w:rPr>
          <w:rFonts w:ascii="Times New Roman" w:eastAsia="Times New Roman" w:hAnsi="Times New Roman" w:cs="Times New Roman"/>
          <w:color w:val="000000"/>
          <w:sz w:val="24"/>
          <w:szCs w:val="24"/>
        </w:rPr>
        <w:t> записывая по центру тетради. </w:t>
      </w:r>
      <w:r w:rsidRPr="00417782">
        <w:rPr>
          <w:rFonts w:ascii="Times New Roman" w:eastAsia="Times New Roman" w:hAnsi="Times New Roman" w:cs="Times New Roman"/>
          <w:color w:val="000000"/>
          <w:sz w:val="24"/>
          <w:szCs w:val="24"/>
        </w:rPr>
        <w:br/>
      </w:r>
      <w:r w:rsidRPr="00417782">
        <w:rPr>
          <w:rFonts w:ascii="Times New Roman" w:eastAsia="Times New Roman" w:hAnsi="Times New Roman" w:cs="Times New Roman"/>
          <w:i/>
          <w:iCs/>
          <w:color w:val="000000"/>
          <w:sz w:val="24"/>
          <w:szCs w:val="24"/>
        </w:rPr>
        <w:t>Например: Упражнение № 345.Слово «Упражнение» записывается без сокращений.</w:t>
      </w:r>
      <w:r w:rsidRPr="00417782">
        <w:rPr>
          <w:rFonts w:ascii="Times New Roman" w:eastAsia="Times New Roman" w:hAnsi="Times New Roman" w:cs="Times New Roman"/>
          <w:color w:val="000000"/>
          <w:sz w:val="24"/>
          <w:szCs w:val="24"/>
        </w:rPr>
        <w:br/>
        <w:t>10. Работать в тетрадях в линейку. По </w:t>
      </w:r>
      <w:r w:rsidRPr="00417782">
        <w:rPr>
          <w:rFonts w:ascii="Times New Roman" w:eastAsia="Times New Roman" w:hAnsi="Times New Roman" w:cs="Times New Roman"/>
          <w:b/>
          <w:bCs/>
          <w:color w:val="000000"/>
          <w:sz w:val="24"/>
          <w:szCs w:val="24"/>
        </w:rPr>
        <w:t>русскому языку</w:t>
      </w:r>
      <w:r w:rsidRPr="00417782">
        <w:rPr>
          <w:rFonts w:ascii="Times New Roman" w:eastAsia="Times New Roman" w:hAnsi="Times New Roman" w:cs="Times New Roman"/>
          <w:color w:val="000000"/>
          <w:sz w:val="24"/>
          <w:szCs w:val="24"/>
        </w:rPr>
        <w:t> иметь единообразные</w:t>
      </w:r>
      <w:r w:rsidRPr="00417782">
        <w:rPr>
          <w:rFonts w:ascii="Times New Roman" w:eastAsia="Times New Roman" w:hAnsi="Times New Roman" w:cs="Times New Roman"/>
          <w:b/>
          <w:bCs/>
          <w:color w:val="000000"/>
          <w:sz w:val="24"/>
          <w:szCs w:val="24"/>
        </w:rPr>
        <w:t> две рабочие тетради</w:t>
      </w:r>
      <w:r w:rsidRPr="00417782">
        <w:rPr>
          <w:rFonts w:ascii="Times New Roman" w:eastAsia="Times New Roman" w:hAnsi="Times New Roman" w:cs="Times New Roman"/>
          <w:color w:val="000000"/>
          <w:sz w:val="24"/>
          <w:szCs w:val="24"/>
        </w:rPr>
        <w:t> по 18 листов для домашних и классных работ и </w:t>
      </w:r>
      <w:r w:rsidRPr="00417782">
        <w:rPr>
          <w:rFonts w:ascii="Times New Roman" w:eastAsia="Times New Roman" w:hAnsi="Times New Roman" w:cs="Times New Roman"/>
          <w:b/>
          <w:bCs/>
          <w:color w:val="000000"/>
          <w:sz w:val="24"/>
          <w:szCs w:val="24"/>
        </w:rPr>
        <w:t>одну тетрадь</w:t>
      </w:r>
      <w:r w:rsidRPr="00417782">
        <w:rPr>
          <w:rFonts w:ascii="Times New Roman" w:eastAsia="Times New Roman" w:hAnsi="Times New Roman" w:cs="Times New Roman"/>
          <w:color w:val="000000"/>
          <w:sz w:val="24"/>
          <w:szCs w:val="24"/>
        </w:rPr>
        <w:t> для контрольных и творческих работ. По </w:t>
      </w:r>
      <w:r w:rsidRPr="00417782">
        <w:rPr>
          <w:rFonts w:ascii="Times New Roman" w:eastAsia="Times New Roman" w:hAnsi="Times New Roman" w:cs="Times New Roman"/>
          <w:b/>
          <w:bCs/>
          <w:color w:val="000000"/>
          <w:sz w:val="24"/>
          <w:szCs w:val="24"/>
        </w:rPr>
        <w:t>литературе - одну рабочую тетрадь</w:t>
      </w:r>
      <w:r w:rsidRPr="00417782">
        <w:rPr>
          <w:rFonts w:ascii="Times New Roman" w:eastAsia="Times New Roman" w:hAnsi="Times New Roman" w:cs="Times New Roman"/>
          <w:color w:val="000000"/>
          <w:sz w:val="24"/>
          <w:szCs w:val="24"/>
        </w:rPr>
        <w:t> в линейку с полями (48 листов для 8-11-х классов) и </w:t>
      </w:r>
      <w:r w:rsidRPr="00417782">
        <w:rPr>
          <w:rFonts w:ascii="Times New Roman" w:eastAsia="Times New Roman" w:hAnsi="Times New Roman" w:cs="Times New Roman"/>
          <w:b/>
          <w:bCs/>
          <w:color w:val="000000"/>
          <w:sz w:val="24"/>
          <w:szCs w:val="24"/>
        </w:rPr>
        <w:t>одну тетрадь в линейку с полями (48 листов для 8-11-х классов) для творческих работ.</w:t>
      </w:r>
      <w:r w:rsidRPr="00417782">
        <w:rPr>
          <w:rFonts w:ascii="Times New Roman" w:eastAsia="Times New Roman" w:hAnsi="Times New Roman" w:cs="Times New Roman"/>
          <w:b/>
          <w:bCs/>
          <w:color w:val="000000"/>
          <w:sz w:val="24"/>
          <w:szCs w:val="24"/>
        </w:rPr>
        <w:br/>
      </w:r>
      <w:r w:rsidRPr="00417782">
        <w:rPr>
          <w:rFonts w:ascii="Times New Roman" w:eastAsia="Times New Roman" w:hAnsi="Times New Roman" w:cs="Times New Roman"/>
          <w:color w:val="000000"/>
          <w:sz w:val="24"/>
          <w:szCs w:val="24"/>
        </w:rPr>
        <w:t>11. В работах </w:t>
      </w:r>
      <w:r w:rsidRPr="00417782">
        <w:rPr>
          <w:rFonts w:ascii="Times New Roman" w:eastAsia="Times New Roman" w:hAnsi="Times New Roman" w:cs="Times New Roman"/>
          <w:b/>
          <w:bCs/>
          <w:color w:val="000000"/>
          <w:sz w:val="24"/>
          <w:szCs w:val="24"/>
        </w:rPr>
        <w:t>соблюдать красную строку</w:t>
      </w:r>
      <w:r w:rsidRPr="00417782">
        <w:rPr>
          <w:rFonts w:ascii="Times New Roman" w:eastAsia="Times New Roman" w:hAnsi="Times New Roman" w:cs="Times New Roman"/>
          <w:color w:val="000000"/>
          <w:sz w:val="24"/>
          <w:szCs w:val="24"/>
        </w:rPr>
        <w:t> (абзацы) - 2 см. или 5 пробелов.</w:t>
      </w:r>
      <w:r w:rsidRPr="00417782">
        <w:rPr>
          <w:rFonts w:ascii="Times New Roman" w:eastAsia="Times New Roman" w:hAnsi="Times New Roman" w:cs="Times New Roman"/>
          <w:color w:val="000000"/>
          <w:sz w:val="24"/>
          <w:szCs w:val="24"/>
        </w:rPr>
        <w:br/>
        <w:t>12. Аккуратно выполнять все подчеркивания, условные обозначения зеленой ручкой или остро отточенным карандашом.</w:t>
      </w:r>
    </w:p>
    <w:p w:rsidR="003E469C" w:rsidRPr="00417782" w:rsidRDefault="003E469C" w:rsidP="003E469C">
      <w:pPr>
        <w:shd w:val="clear" w:color="auto" w:fill="FFFFFF"/>
        <w:spacing w:after="0" w:line="240" w:lineRule="auto"/>
        <w:ind w:firstLine="708"/>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Требования по оформлению письменных творческих работ</w:t>
      </w:r>
      <w:r w:rsidRPr="00417782">
        <w:rPr>
          <w:rFonts w:ascii="Times New Roman" w:eastAsia="Times New Roman" w:hAnsi="Times New Roman" w:cs="Times New Roman"/>
          <w:color w:val="000000"/>
          <w:sz w:val="24"/>
          <w:szCs w:val="24"/>
        </w:rPr>
        <w:t> </w:t>
      </w:r>
      <w:r w:rsidRPr="00417782">
        <w:rPr>
          <w:rFonts w:ascii="Times New Roman" w:eastAsia="Times New Roman" w:hAnsi="Times New Roman" w:cs="Times New Roman"/>
          <w:b/>
          <w:bCs/>
          <w:color w:val="000000"/>
          <w:sz w:val="24"/>
          <w:szCs w:val="24"/>
        </w:rPr>
        <w:t>по русскому языку и литературе</w:t>
      </w:r>
    </w:p>
    <w:p w:rsidR="003E469C" w:rsidRDefault="003E469C" w:rsidP="003E469C">
      <w:pPr>
        <w:shd w:val="clear" w:color="auto" w:fill="FFFFFF"/>
        <w:spacing w:after="0" w:line="240" w:lineRule="auto"/>
        <w:ind w:firstLine="708"/>
        <w:rPr>
          <w:rFonts w:ascii="Times New Roman" w:eastAsia="Times New Roman" w:hAnsi="Times New Roman" w:cs="Times New Roman"/>
          <w:i/>
          <w:iCs/>
          <w:color w:val="000000"/>
          <w:sz w:val="24"/>
          <w:szCs w:val="24"/>
        </w:rPr>
      </w:pPr>
      <w:r w:rsidRPr="00417782">
        <w:rPr>
          <w:rFonts w:ascii="Times New Roman" w:eastAsia="Times New Roman" w:hAnsi="Times New Roman" w:cs="Times New Roman"/>
          <w:color w:val="000000"/>
          <w:sz w:val="24"/>
          <w:szCs w:val="24"/>
        </w:rPr>
        <w:t>1. Указывать вид работы с прописной буквы по центру тетради.</w:t>
      </w:r>
      <w:r w:rsidRPr="00417782">
        <w:rPr>
          <w:rFonts w:ascii="Times New Roman" w:eastAsia="Times New Roman" w:hAnsi="Times New Roman" w:cs="Times New Roman"/>
          <w:color w:val="000000"/>
          <w:sz w:val="24"/>
          <w:szCs w:val="24"/>
        </w:rPr>
        <w:br/>
      </w:r>
      <w:r w:rsidRPr="00417782">
        <w:rPr>
          <w:rFonts w:ascii="Times New Roman" w:eastAsia="Times New Roman" w:hAnsi="Times New Roman" w:cs="Times New Roman"/>
          <w:i/>
          <w:iCs/>
          <w:color w:val="000000"/>
          <w:sz w:val="24"/>
          <w:szCs w:val="24"/>
        </w:rPr>
        <w:t>Например: Изложение. Сочинение. Рассказ. Рецензия и т. д. </w:t>
      </w:r>
      <w:r w:rsidRPr="00417782">
        <w:rPr>
          <w:rFonts w:ascii="Times New Roman" w:eastAsia="Times New Roman" w:hAnsi="Times New Roman" w:cs="Times New Roman"/>
          <w:color w:val="000000"/>
          <w:sz w:val="24"/>
          <w:szCs w:val="24"/>
        </w:rPr>
        <w:br/>
        <w:t>        2. Тему сочинения записывать полностью, без сокращений по центру тетради. Именительный темы не предполагает в конце знака препинания, кроме особых случаев (вопросительного и восклицательного знаков, многоточия</w:t>
      </w:r>
      <w:proofErr w:type="gramStart"/>
      <w:r w:rsidRPr="00417782">
        <w:rPr>
          <w:rFonts w:ascii="Times New Roman" w:eastAsia="Times New Roman" w:hAnsi="Times New Roman" w:cs="Times New Roman"/>
          <w:color w:val="000000"/>
          <w:sz w:val="24"/>
          <w:szCs w:val="24"/>
        </w:rPr>
        <w:t>).  </w:t>
      </w:r>
      <w:proofErr w:type="gramEnd"/>
      <w:r w:rsidRPr="00417782">
        <w:rPr>
          <w:rFonts w:ascii="Times New Roman" w:eastAsia="Times New Roman" w:hAnsi="Times New Roman" w:cs="Times New Roman"/>
          <w:color w:val="000000"/>
          <w:sz w:val="24"/>
          <w:szCs w:val="24"/>
        </w:rPr>
        <w:br/>
        <w:t>  </w:t>
      </w:r>
      <w:r w:rsidRPr="00417782">
        <w:rPr>
          <w:rFonts w:ascii="Times New Roman" w:eastAsia="Times New Roman" w:hAnsi="Times New Roman" w:cs="Times New Roman"/>
          <w:i/>
          <w:iCs/>
          <w:color w:val="000000"/>
          <w:sz w:val="24"/>
          <w:szCs w:val="24"/>
        </w:rPr>
        <w:t>Например: Дом, который построю я...; Символические образы в пьесе А. А. Чехова «Вишневый сад».</w:t>
      </w:r>
    </w:p>
    <w:p w:rsidR="003E469C" w:rsidRPr="00417782" w:rsidRDefault="003E469C" w:rsidP="003E469C">
      <w:pPr>
        <w:shd w:val="clear" w:color="auto" w:fill="FFFFFF"/>
        <w:spacing w:after="0" w:line="240" w:lineRule="auto"/>
        <w:ind w:firstLine="708"/>
        <w:rPr>
          <w:rFonts w:ascii="Calibri" w:eastAsia="Times New Roman" w:hAnsi="Calibri" w:cs="Times New Roman"/>
          <w:color w:val="000000"/>
          <w:sz w:val="24"/>
          <w:szCs w:val="24"/>
        </w:rPr>
      </w:pP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Не допускаются записи типа: Сочинение на тему: «Дом, который построю я...»</w:t>
      </w:r>
    </w:p>
    <w:p w:rsidR="003E469C" w:rsidRPr="00417782" w:rsidRDefault="003E469C" w:rsidP="003E469C">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3. Название темы пишется без кавычек, за исключением цитат из произведений.</w:t>
      </w:r>
      <w:r w:rsidRPr="00417782">
        <w:rPr>
          <w:rFonts w:ascii="Times New Roman" w:eastAsia="Times New Roman" w:hAnsi="Times New Roman" w:cs="Times New Roman"/>
          <w:color w:val="000000"/>
          <w:sz w:val="24"/>
          <w:szCs w:val="24"/>
        </w:rPr>
        <w:br/>
      </w:r>
      <w:r w:rsidRPr="00417782">
        <w:rPr>
          <w:rFonts w:ascii="Times New Roman" w:eastAsia="Times New Roman" w:hAnsi="Times New Roman" w:cs="Times New Roman"/>
          <w:i/>
          <w:iCs/>
          <w:color w:val="000000"/>
          <w:sz w:val="24"/>
          <w:szCs w:val="24"/>
        </w:rPr>
        <w:t>Например: «Гений и злодейство - две вещи несовместны» (А. С. Пушкин.)</w:t>
      </w:r>
      <w:r w:rsidRPr="00417782">
        <w:rPr>
          <w:rFonts w:ascii="Times New Roman" w:eastAsia="Times New Roman" w:hAnsi="Times New Roman" w:cs="Times New Roman"/>
          <w:color w:val="000000"/>
          <w:sz w:val="24"/>
          <w:szCs w:val="24"/>
        </w:rPr>
        <w:br/>
        <w:t>4. Эпиграф записывается без кавычек с внешней (правой) стороны тетради. После эпиграфа ставится точка. На следующей строчке указывается автор, название произведения берется в кавычки. После ФИО автора и названия произведения ставятся точки.</w:t>
      </w:r>
    </w:p>
    <w:p w:rsidR="003E469C" w:rsidRPr="00417782" w:rsidRDefault="003E469C" w:rsidP="003E469C">
      <w:pPr>
        <w:shd w:val="clear" w:color="auto" w:fill="FFFFFF"/>
        <w:spacing w:after="0" w:line="240" w:lineRule="auto"/>
        <w:rPr>
          <w:rFonts w:ascii="Calibri" w:eastAsia="Times New Roman" w:hAnsi="Calibri" w:cs="Times New Roman"/>
          <w:color w:val="000000"/>
          <w:sz w:val="24"/>
          <w:szCs w:val="24"/>
        </w:rPr>
      </w:pPr>
      <w:r w:rsidRPr="00417782">
        <w:rPr>
          <w:rFonts w:ascii="Times New Roman" w:eastAsia="Times New Roman" w:hAnsi="Times New Roman" w:cs="Times New Roman"/>
          <w:i/>
          <w:iCs/>
          <w:color w:val="000000"/>
          <w:sz w:val="24"/>
          <w:szCs w:val="24"/>
        </w:rPr>
        <w:lastRenderedPageBreak/>
        <w:t>Например:</w:t>
      </w:r>
      <w:r w:rsidRPr="00417782">
        <w:rPr>
          <w:rFonts w:ascii="Times New Roman" w:eastAsia="Times New Roman" w:hAnsi="Times New Roman" w:cs="Times New Roman"/>
          <w:i/>
          <w:iCs/>
          <w:color w:val="000000"/>
          <w:sz w:val="24"/>
          <w:szCs w:val="24"/>
        </w:rPr>
        <w:br/>
        <w:t>Гул затих. Я вышел на подмостки.</w:t>
      </w:r>
      <w:r w:rsidRPr="00417782">
        <w:rPr>
          <w:rFonts w:ascii="Times New Roman" w:eastAsia="Times New Roman" w:hAnsi="Times New Roman" w:cs="Times New Roman"/>
          <w:i/>
          <w:iCs/>
          <w:color w:val="000000"/>
          <w:sz w:val="24"/>
          <w:szCs w:val="24"/>
        </w:rPr>
        <w:br/>
        <w:t>Б. Л. Пастернак. «Гамлет».</w:t>
      </w:r>
    </w:p>
    <w:p w:rsidR="003E469C" w:rsidRDefault="003E469C" w:rsidP="003E469C">
      <w:pPr>
        <w:shd w:val="clear" w:color="auto" w:fill="FFFFFF"/>
        <w:spacing w:after="0" w:line="240" w:lineRule="auto"/>
        <w:rPr>
          <w:rFonts w:ascii="Times New Roman" w:eastAsia="Times New Roman" w:hAnsi="Times New Roman" w:cs="Times New Roman"/>
          <w:color w:val="000000"/>
          <w:sz w:val="24"/>
          <w:szCs w:val="24"/>
        </w:rPr>
      </w:pPr>
      <w:r w:rsidRPr="00417782">
        <w:rPr>
          <w:rFonts w:ascii="Times New Roman" w:eastAsia="Times New Roman" w:hAnsi="Times New Roman" w:cs="Times New Roman"/>
          <w:color w:val="000000"/>
          <w:sz w:val="24"/>
          <w:szCs w:val="24"/>
        </w:rPr>
        <w:t>5.Цитата оформляется следующим образом:</w:t>
      </w:r>
      <w:r w:rsidRPr="00417782">
        <w:rPr>
          <w:rFonts w:ascii="Times New Roman" w:eastAsia="Times New Roman" w:hAnsi="Times New Roman" w:cs="Times New Roman"/>
          <w:color w:val="000000"/>
          <w:sz w:val="24"/>
          <w:szCs w:val="24"/>
        </w:rPr>
        <w:br/>
        <w:t>1) Заключается в кавычки, если записывается как прямая речь. </w:t>
      </w:r>
      <w:r w:rsidRPr="00417782">
        <w:rPr>
          <w:rFonts w:ascii="Times New Roman" w:eastAsia="Times New Roman" w:hAnsi="Times New Roman" w:cs="Times New Roman"/>
          <w:color w:val="000000"/>
          <w:sz w:val="24"/>
          <w:szCs w:val="24"/>
        </w:rPr>
        <w:br/>
      </w:r>
      <w:r w:rsidRPr="00417782">
        <w:rPr>
          <w:rFonts w:ascii="Times New Roman" w:eastAsia="Times New Roman" w:hAnsi="Times New Roman" w:cs="Times New Roman"/>
          <w:i/>
          <w:iCs/>
          <w:color w:val="000000"/>
          <w:sz w:val="24"/>
          <w:szCs w:val="24"/>
        </w:rPr>
        <w:t>В начале лекции учитель привел известный афоризм: «Все дороги ведут в Рим».</w:t>
      </w:r>
      <w:r w:rsidRPr="00417782">
        <w:rPr>
          <w:rFonts w:ascii="Times New Roman" w:eastAsia="Times New Roman" w:hAnsi="Times New Roman" w:cs="Times New Roman"/>
          <w:color w:val="000000"/>
          <w:sz w:val="24"/>
          <w:szCs w:val="24"/>
        </w:rPr>
        <w:br/>
        <w:t>2) Если цитируются стихотворные строки, то после слов автора ставится двоеточие, цитата в кавычки не заключается.</w:t>
      </w:r>
      <w:r w:rsidRPr="00417782">
        <w:rPr>
          <w:rFonts w:ascii="Times New Roman" w:eastAsia="Times New Roman" w:hAnsi="Times New Roman" w:cs="Times New Roman"/>
          <w:color w:val="000000"/>
          <w:sz w:val="24"/>
          <w:szCs w:val="24"/>
        </w:rPr>
        <w:br/>
      </w:r>
      <w:r w:rsidRPr="00417782">
        <w:rPr>
          <w:rFonts w:ascii="Times New Roman" w:eastAsia="Times New Roman" w:hAnsi="Times New Roman" w:cs="Times New Roman"/>
          <w:i/>
          <w:iCs/>
          <w:color w:val="000000"/>
          <w:sz w:val="24"/>
          <w:szCs w:val="24"/>
        </w:rPr>
        <w:t>В посвящении к «Евгению Онегину» написано:</w:t>
      </w:r>
      <w:r w:rsidRPr="00417782">
        <w:rPr>
          <w:rFonts w:ascii="Times New Roman" w:eastAsia="Times New Roman" w:hAnsi="Times New Roman" w:cs="Times New Roman"/>
          <w:i/>
          <w:iCs/>
          <w:color w:val="000000"/>
          <w:sz w:val="24"/>
          <w:szCs w:val="24"/>
        </w:rPr>
        <w:br/>
        <w:t>Ума холодных наблюдений</w:t>
      </w:r>
      <w:r w:rsidRPr="00417782">
        <w:rPr>
          <w:rFonts w:ascii="Times New Roman" w:eastAsia="Times New Roman" w:hAnsi="Times New Roman" w:cs="Times New Roman"/>
          <w:i/>
          <w:iCs/>
          <w:color w:val="000000"/>
          <w:sz w:val="24"/>
          <w:szCs w:val="24"/>
        </w:rPr>
        <w:br/>
        <w:t>И сердца горестных замет.</w:t>
      </w:r>
      <w:r w:rsidRPr="00417782">
        <w:rPr>
          <w:rFonts w:ascii="Times New Roman" w:eastAsia="Times New Roman" w:hAnsi="Times New Roman" w:cs="Times New Roman"/>
          <w:color w:val="000000"/>
          <w:sz w:val="24"/>
          <w:szCs w:val="24"/>
        </w:rPr>
        <w:br/>
        <w:t>3) Если цитата оформляется как косвенная речь и входит в придаточное предложение, то берется в кавычки, но пишется со строчной буквы.</w:t>
      </w:r>
      <w:r w:rsidRPr="00417782">
        <w:rPr>
          <w:rFonts w:ascii="Times New Roman" w:eastAsia="Times New Roman" w:hAnsi="Times New Roman" w:cs="Times New Roman"/>
          <w:color w:val="000000"/>
          <w:sz w:val="24"/>
          <w:szCs w:val="24"/>
        </w:rPr>
        <w:br/>
      </w:r>
      <w:r w:rsidRPr="00417782">
        <w:rPr>
          <w:rFonts w:ascii="Times New Roman" w:eastAsia="Times New Roman" w:hAnsi="Times New Roman" w:cs="Times New Roman"/>
          <w:i/>
          <w:iCs/>
          <w:color w:val="000000"/>
          <w:sz w:val="24"/>
          <w:szCs w:val="24"/>
        </w:rPr>
        <w:t>Говоря о поэзии Пушкина, критик писал, что «в его стихах впервые сказалась нам живая русская речь, впервые открылся нам русский мир».</w:t>
      </w:r>
      <w:r w:rsidRPr="00417782">
        <w:rPr>
          <w:rFonts w:ascii="Times New Roman" w:eastAsia="Times New Roman" w:hAnsi="Times New Roman" w:cs="Times New Roman"/>
          <w:color w:val="000000"/>
          <w:sz w:val="24"/>
          <w:szCs w:val="24"/>
        </w:rPr>
        <w:br/>
        <w:t>Образец оформления:</w:t>
      </w:r>
    </w:p>
    <w:p w:rsidR="003E469C" w:rsidRDefault="003E469C" w:rsidP="003E469C">
      <w:pPr>
        <w:shd w:val="clear" w:color="auto" w:fill="FFFFFF"/>
        <w:spacing w:after="0" w:line="240" w:lineRule="auto"/>
        <w:rPr>
          <w:rFonts w:ascii="Times New Roman" w:eastAsia="Times New Roman" w:hAnsi="Times New Roman" w:cs="Times New Roman"/>
          <w:color w:val="000000"/>
          <w:sz w:val="24"/>
          <w:szCs w:val="24"/>
        </w:rPr>
      </w:pPr>
    </w:p>
    <w:p w:rsidR="003E469C" w:rsidRPr="00417782" w:rsidRDefault="003E469C" w:rsidP="003E469C">
      <w:pPr>
        <w:shd w:val="clear" w:color="auto" w:fill="FFFFFF"/>
        <w:spacing w:after="0" w:line="240" w:lineRule="auto"/>
        <w:rPr>
          <w:rFonts w:ascii="Calibri" w:eastAsia="Times New Roman" w:hAnsi="Calibri" w:cs="Times New Roman"/>
          <w:color w:val="000000"/>
          <w:sz w:val="24"/>
          <w:szCs w:val="24"/>
        </w:rPr>
      </w:pPr>
    </w:p>
    <w:tbl>
      <w:tblPr>
        <w:tblW w:w="8963" w:type="dxa"/>
        <w:tblInd w:w="-16" w:type="dxa"/>
        <w:shd w:val="clear" w:color="auto" w:fill="FFFFFF"/>
        <w:tblCellMar>
          <w:top w:w="15" w:type="dxa"/>
          <w:left w:w="15" w:type="dxa"/>
          <w:bottom w:w="15" w:type="dxa"/>
          <w:right w:w="15" w:type="dxa"/>
        </w:tblCellMar>
        <w:tblLook w:val="04A0" w:firstRow="1" w:lastRow="0" w:firstColumn="1" w:lastColumn="0" w:noHBand="0" w:noVBand="1"/>
      </w:tblPr>
      <w:tblGrid>
        <w:gridCol w:w="2300"/>
        <w:gridCol w:w="6663"/>
      </w:tblGrid>
      <w:tr w:rsidR="003E469C" w:rsidRPr="00417782" w:rsidTr="00B95663">
        <w:tc>
          <w:tcPr>
            <w:tcW w:w="230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3E469C" w:rsidRPr="00417782" w:rsidRDefault="003E469C" w:rsidP="00B95663">
            <w:pPr>
              <w:spacing w:after="0" w:line="240" w:lineRule="auto"/>
              <w:jc w:val="center"/>
              <w:rPr>
                <w:rFonts w:ascii="Calibri" w:eastAsia="Times New Roman" w:hAnsi="Calibri" w:cs="Arial"/>
                <w:color w:val="000000"/>
              </w:rPr>
            </w:pPr>
            <w:r w:rsidRPr="00417782">
              <w:rPr>
                <w:rFonts w:ascii="Times New Roman" w:eastAsia="Times New Roman" w:hAnsi="Times New Roman" w:cs="Times New Roman"/>
                <w:color w:val="000000"/>
                <w:sz w:val="24"/>
                <w:szCs w:val="24"/>
              </w:rPr>
              <w:t>Двенадцатое декабря.</w:t>
            </w:r>
            <w:r w:rsidRPr="00417782">
              <w:rPr>
                <w:rFonts w:ascii="Times New Roman" w:eastAsia="Times New Roman" w:hAnsi="Times New Roman" w:cs="Times New Roman"/>
                <w:color w:val="000000"/>
                <w:sz w:val="24"/>
                <w:szCs w:val="24"/>
              </w:rPr>
              <w:br/>
              <w:t>Изложение.</w:t>
            </w:r>
            <w:r w:rsidRPr="00417782">
              <w:rPr>
                <w:rFonts w:ascii="Times New Roman" w:eastAsia="Times New Roman" w:hAnsi="Times New Roman" w:cs="Times New Roman"/>
                <w:color w:val="000000"/>
                <w:sz w:val="24"/>
                <w:szCs w:val="24"/>
              </w:rPr>
              <w:br/>
              <w:t>Забытые герои</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3E469C" w:rsidRPr="00417782" w:rsidRDefault="003E469C" w:rsidP="00B95663">
            <w:pPr>
              <w:spacing w:after="0" w:line="240" w:lineRule="auto"/>
              <w:jc w:val="center"/>
              <w:rPr>
                <w:rFonts w:ascii="Calibri" w:eastAsia="Times New Roman" w:hAnsi="Calibri" w:cs="Arial"/>
                <w:color w:val="000000"/>
              </w:rPr>
            </w:pPr>
            <w:r w:rsidRPr="00417782">
              <w:rPr>
                <w:rFonts w:ascii="Times New Roman" w:eastAsia="Times New Roman" w:hAnsi="Times New Roman" w:cs="Times New Roman"/>
                <w:color w:val="000000"/>
                <w:sz w:val="24"/>
                <w:szCs w:val="24"/>
              </w:rPr>
              <w:t>Двенадцатое декабря.</w:t>
            </w:r>
            <w:r w:rsidRPr="00417782">
              <w:rPr>
                <w:rFonts w:ascii="Times New Roman" w:eastAsia="Times New Roman" w:hAnsi="Times New Roman" w:cs="Times New Roman"/>
                <w:color w:val="000000"/>
                <w:sz w:val="24"/>
                <w:szCs w:val="24"/>
              </w:rPr>
              <w:br/>
              <w:t>Сочинение.</w:t>
            </w:r>
            <w:r w:rsidRPr="00417782">
              <w:rPr>
                <w:rFonts w:ascii="Times New Roman" w:eastAsia="Times New Roman" w:hAnsi="Times New Roman" w:cs="Times New Roman"/>
                <w:color w:val="000000"/>
                <w:sz w:val="24"/>
                <w:szCs w:val="24"/>
              </w:rPr>
              <w:br/>
              <w:t>Образ Пугачева в романе А. С. Пушкина «Капитанская дочка»</w:t>
            </w:r>
          </w:p>
          <w:p w:rsidR="003E469C" w:rsidRPr="00417782" w:rsidRDefault="003E469C" w:rsidP="00B95663">
            <w:pPr>
              <w:spacing w:after="0" w:line="240" w:lineRule="auto"/>
              <w:jc w:val="right"/>
              <w:rPr>
                <w:rFonts w:ascii="Calibri" w:eastAsia="Times New Roman" w:hAnsi="Calibri" w:cs="Arial"/>
                <w:color w:val="000000"/>
              </w:rPr>
            </w:pPr>
            <w:r w:rsidRPr="00417782">
              <w:rPr>
                <w:rFonts w:ascii="Times New Roman" w:eastAsia="Times New Roman" w:hAnsi="Times New Roman" w:cs="Times New Roman"/>
                <w:color w:val="000000"/>
                <w:sz w:val="24"/>
                <w:szCs w:val="24"/>
              </w:rPr>
              <w:t>Сбились мы. Что делать нам!</w:t>
            </w:r>
            <w:r w:rsidRPr="00417782">
              <w:rPr>
                <w:rFonts w:ascii="Times New Roman" w:eastAsia="Times New Roman" w:hAnsi="Times New Roman" w:cs="Times New Roman"/>
                <w:color w:val="000000"/>
                <w:sz w:val="24"/>
                <w:szCs w:val="24"/>
              </w:rPr>
              <w:br/>
              <w:t>В поле бес нас водит, видно,</w:t>
            </w:r>
            <w:r w:rsidRPr="00417782">
              <w:rPr>
                <w:rFonts w:ascii="Times New Roman" w:eastAsia="Times New Roman" w:hAnsi="Times New Roman" w:cs="Times New Roman"/>
                <w:color w:val="000000"/>
                <w:sz w:val="24"/>
                <w:szCs w:val="24"/>
              </w:rPr>
              <w:br/>
              <w:t>Да кружит по сторонам.</w:t>
            </w:r>
            <w:r w:rsidRPr="00417782">
              <w:rPr>
                <w:rFonts w:ascii="Times New Roman" w:eastAsia="Times New Roman" w:hAnsi="Times New Roman" w:cs="Times New Roman"/>
                <w:color w:val="000000"/>
                <w:sz w:val="24"/>
                <w:szCs w:val="24"/>
              </w:rPr>
              <w:br/>
              <w:t>А. С. Пушкин. «Бесы».</w:t>
            </w:r>
          </w:p>
        </w:tc>
      </w:tr>
    </w:tbl>
    <w:p w:rsidR="003E469C" w:rsidRDefault="003E469C" w:rsidP="003E469C">
      <w:pPr>
        <w:jc w:val="both"/>
        <w:rPr>
          <w:rFonts w:ascii="Times New Roman" w:eastAsia="Times New Roman" w:hAnsi="Times New Roman" w:cs="Times New Roman"/>
          <w:sz w:val="24"/>
        </w:rPr>
      </w:pPr>
    </w:p>
    <w:p w:rsidR="003E469C" w:rsidRDefault="003E469C" w:rsidP="003E469C">
      <w:pPr>
        <w:jc w:val="both"/>
        <w:rPr>
          <w:rFonts w:ascii="Times New Roman" w:eastAsia="Times New Roman" w:hAnsi="Times New Roman" w:cs="Times New Roman"/>
          <w:sz w:val="24"/>
        </w:rPr>
      </w:pPr>
    </w:p>
    <w:p w:rsidR="003E469C" w:rsidRDefault="003E469C" w:rsidP="003E469C">
      <w:pPr>
        <w:jc w:val="both"/>
        <w:rPr>
          <w:rFonts w:ascii="Times New Roman" w:eastAsia="Times New Roman" w:hAnsi="Times New Roman" w:cs="Times New Roman"/>
          <w:sz w:val="24"/>
        </w:rPr>
      </w:pPr>
    </w:p>
    <w:p w:rsidR="003E469C" w:rsidRDefault="003E469C" w:rsidP="003E469C">
      <w:pPr>
        <w:jc w:val="both"/>
        <w:rPr>
          <w:rFonts w:ascii="Times New Roman" w:eastAsia="Times New Roman" w:hAnsi="Times New Roman" w:cs="Times New Roman"/>
          <w:sz w:val="24"/>
        </w:rPr>
      </w:pPr>
    </w:p>
    <w:p w:rsidR="003E469C" w:rsidRPr="00C605A5" w:rsidRDefault="003E469C" w:rsidP="003E469C">
      <w:pPr>
        <w:spacing w:line="240" w:lineRule="auto"/>
        <w:ind w:left="720"/>
        <w:rPr>
          <w:rFonts w:ascii="Times New Roman" w:eastAsia="Times New Roman" w:hAnsi="Times New Roman" w:cs="Times New Roman"/>
          <w:sz w:val="28"/>
          <w:szCs w:val="28"/>
        </w:rPr>
      </w:pPr>
    </w:p>
    <w:p w:rsidR="00F46959" w:rsidRPr="009C40F0" w:rsidRDefault="00F46959" w:rsidP="00F46959">
      <w:pPr>
        <w:spacing w:line="240" w:lineRule="auto"/>
        <w:ind w:left="720"/>
        <w:rPr>
          <w:rFonts w:ascii="Times New Roman" w:eastAsia="Times New Roman" w:hAnsi="Times New Roman" w:cs="Times New Roman"/>
        </w:rPr>
      </w:pPr>
    </w:p>
    <w:p w:rsidR="0029397C" w:rsidRPr="009C40F0" w:rsidRDefault="0029397C" w:rsidP="003E469C">
      <w:pPr>
        <w:spacing w:after="0"/>
        <w:rPr>
          <w:rFonts w:ascii="Times New Roman" w:eastAsia="Calibri" w:hAnsi="Times New Roman" w:cs="Times New Roman"/>
          <w:sz w:val="20"/>
          <w:szCs w:val="20"/>
        </w:rPr>
      </w:pPr>
      <w:r w:rsidRPr="009C40F0">
        <w:rPr>
          <w:rFonts w:ascii="Times New Roman" w:eastAsia="Calibri" w:hAnsi="Times New Roman" w:cs="Times New Roman"/>
          <w:sz w:val="20"/>
          <w:szCs w:val="20"/>
        </w:rPr>
        <w:t xml:space="preserve">СОГЛАСОВАНО                                                                                    </w:t>
      </w:r>
      <w:r w:rsidR="00783A68">
        <w:rPr>
          <w:rFonts w:ascii="Times New Roman" w:eastAsia="Calibri" w:hAnsi="Times New Roman" w:cs="Times New Roman"/>
          <w:sz w:val="20"/>
          <w:szCs w:val="20"/>
        </w:rPr>
        <w:t xml:space="preserve">                </w:t>
      </w:r>
      <w:proofErr w:type="spellStart"/>
      <w:r w:rsidRPr="009C40F0">
        <w:rPr>
          <w:rFonts w:ascii="Times New Roman" w:eastAsia="Calibri" w:hAnsi="Times New Roman" w:cs="Times New Roman"/>
          <w:sz w:val="20"/>
          <w:szCs w:val="20"/>
        </w:rPr>
        <w:t>СОГЛАСОВАНО</w:t>
      </w:r>
      <w:proofErr w:type="spellEnd"/>
    </w:p>
    <w:p w:rsidR="0029397C" w:rsidRPr="009C40F0" w:rsidRDefault="0029397C" w:rsidP="003E469C">
      <w:pPr>
        <w:spacing w:after="0"/>
        <w:rPr>
          <w:rFonts w:ascii="Times New Roman" w:eastAsia="Calibri" w:hAnsi="Times New Roman" w:cs="Times New Roman"/>
          <w:sz w:val="20"/>
          <w:szCs w:val="20"/>
        </w:rPr>
      </w:pPr>
      <w:r w:rsidRPr="009C40F0">
        <w:rPr>
          <w:rFonts w:ascii="Times New Roman" w:eastAsia="Calibri" w:hAnsi="Times New Roman" w:cs="Times New Roman"/>
          <w:sz w:val="20"/>
          <w:szCs w:val="20"/>
        </w:rPr>
        <w:t xml:space="preserve">Протокол заседания                                                                     </w:t>
      </w:r>
      <w:r w:rsidR="00317CF8" w:rsidRPr="009C40F0">
        <w:rPr>
          <w:rFonts w:ascii="Times New Roman" w:eastAsia="Calibri" w:hAnsi="Times New Roman" w:cs="Times New Roman"/>
          <w:sz w:val="20"/>
          <w:szCs w:val="20"/>
        </w:rPr>
        <w:t xml:space="preserve">     </w:t>
      </w:r>
      <w:r w:rsidR="00783A68">
        <w:rPr>
          <w:rFonts w:ascii="Times New Roman" w:eastAsia="Calibri" w:hAnsi="Times New Roman" w:cs="Times New Roman"/>
          <w:sz w:val="20"/>
          <w:szCs w:val="20"/>
        </w:rPr>
        <w:t xml:space="preserve">               </w:t>
      </w:r>
      <w:r w:rsidR="00317CF8" w:rsidRPr="009C40F0">
        <w:rPr>
          <w:rFonts w:ascii="Times New Roman" w:eastAsia="Calibri" w:hAnsi="Times New Roman" w:cs="Times New Roman"/>
          <w:sz w:val="20"/>
          <w:szCs w:val="20"/>
        </w:rPr>
        <w:t>Заместитель директора по У</w:t>
      </w:r>
      <w:r w:rsidRPr="009C40F0">
        <w:rPr>
          <w:rFonts w:ascii="Times New Roman" w:eastAsia="Calibri" w:hAnsi="Times New Roman" w:cs="Times New Roman"/>
          <w:sz w:val="20"/>
          <w:szCs w:val="20"/>
        </w:rPr>
        <w:t>Р</w:t>
      </w:r>
    </w:p>
    <w:p w:rsidR="0029397C" w:rsidRPr="009C40F0" w:rsidRDefault="0029397C" w:rsidP="003E469C">
      <w:pPr>
        <w:spacing w:after="0"/>
        <w:rPr>
          <w:rFonts w:ascii="Times New Roman" w:eastAsia="Calibri" w:hAnsi="Times New Roman" w:cs="Times New Roman"/>
          <w:sz w:val="20"/>
          <w:szCs w:val="20"/>
        </w:rPr>
      </w:pPr>
      <w:r w:rsidRPr="009C40F0">
        <w:rPr>
          <w:rFonts w:ascii="Times New Roman" w:eastAsia="Calibri" w:hAnsi="Times New Roman" w:cs="Times New Roman"/>
          <w:sz w:val="20"/>
          <w:szCs w:val="20"/>
        </w:rPr>
        <w:t xml:space="preserve">методического совета                                                                     </w:t>
      </w:r>
      <w:r w:rsidR="00783A68">
        <w:rPr>
          <w:rFonts w:ascii="Times New Roman" w:eastAsia="Calibri" w:hAnsi="Times New Roman" w:cs="Times New Roman"/>
          <w:sz w:val="20"/>
          <w:szCs w:val="20"/>
        </w:rPr>
        <w:t xml:space="preserve">                </w:t>
      </w:r>
      <w:r w:rsidRPr="009C40F0">
        <w:rPr>
          <w:rFonts w:ascii="Times New Roman" w:eastAsia="Calibri" w:hAnsi="Times New Roman" w:cs="Times New Roman"/>
          <w:sz w:val="20"/>
          <w:szCs w:val="20"/>
        </w:rPr>
        <w:t xml:space="preserve">  ____________/Геращенко Е.Н./</w:t>
      </w:r>
    </w:p>
    <w:p w:rsidR="0029397C" w:rsidRPr="009C40F0" w:rsidRDefault="00317CF8" w:rsidP="003E469C">
      <w:pPr>
        <w:spacing w:after="0"/>
        <w:rPr>
          <w:rFonts w:ascii="Times New Roman" w:eastAsia="Calibri" w:hAnsi="Times New Roman" w:cs="Times New Roman"/>
          <w:sz w:val="20"/>
          <w:szCs w:val="20"/>
        </w:rPr>
      </w:pPr>
      <w:r w:rsidRPr="009C40F0">
        <w:rPr>
          <w:rFonts w:ascii="Times New Roman" w:eastAsia="Calibri" w:hAnsi="Times New Roman" w:cs="Times New Roman"/>
          <w:sz w:val="20"/>
          <w:szCs w:val="20"/>
        </w:rPr>
        <w:t xml:space="preserve">МБОУ </w:t>
      </w:r>
      <w:r w:rsidR="0029397C" w:rsidRPr="009C40F0">
        <w:rPr>
          <w:rFonts w:ascii="Times New Roman" w:eastAsia="Calibri" w:hAnsi="Times New Roman" w:cs="Times New Roman"/>
          <w:sz w:val="20"/>
          <w:szCs w:val="20"/>
        </w:rPr>
        <w:t>А</w:t>
      </w:r>
      <w:r w:rsidRPr="009C40F0">
        <w:rPr>
          <w:rFonts w:ascii="Times New Roman" w:eastAsia="Calibri" w:hAnsi="Times New Roman" w:cs="Times New Roman"/>
          <w:sz w:val="20"/>
          <w:szCs w:val="20"/>
        </w:rPr>
        <w:t>ндреевск</w:t>
      </w:r>
      <w:r w:rsidR="003E469C">
        <w:rPr>
          <w:rFonts w:ascii="Times New Roman" w:eastAsia="Calibri" w:hAnsi="Times New Roman" w:cs="Times New Roman"/>
          <w:sz w:val="20"/>
          <w:szCs w:val="20"/>
        </w:rPr>
        <w:t>ой</w:t>
      </w:r>
      <w:r w:rsidR="00783A68">
        <w:rPr>
          <w:rFonts w:ascii="Times New Roman" w:eastAsia="Calibri" w:hAnsi="Times New Roman" w:cs="Times New Roman"/>
          <w:sz w:val="20"/>
          <w:szCs w:val="20"/>
        </w:rPr>
        <w:t xml:space="preserve"> </w:t>
      </w:r>
      <w:r w:rsidR="009C40F0" w:rsidRPr="009C40F0">
        <w:rPr>
          <w:rFonts w:ascii="Times New Roman" w:eastAsia="Calibri" w:hAnsi="Times New Roman" w:cs="Times New Roman"/>
          <w:sz w:val="20"/>
          <w:szCs w:val="20"/>
        </w:rPr>
        <w:t>С</w:t>
      </w:r>
      <w:r w:rsidR="003E469C">
        <w:rPr>
          <w:rFonts w:ascii="Times New Roman" w:eastAsia="Calibri" w:hAnsi="Times New Roman" w:cs="Times New Roman"/>
          <w:sz w:val="20"/>
          <w:szCs w:val="20"/>
        </w:rPr>
        <w:t>Ш №3</w:t>
      </w:r>
      <w:r w:rsidR="00783A68">
        <w:rPr>
          <w:rFonts w:ascii="Times New Roman" w:eastAsia="Calibri" w:hAnsi="Times New Roman" w:cs="Times New Roman"/>
          <w:sz w:val="20"/>
          <w:szCs w:val="20"/>
        </w:rPr>
        <w:t xml:space="preserve">                                                                                     </w:t>
      </w:r>
      <w:r w:rsidR="00191286">
        <w:rPr>
          <w:rFonts w:ascii="Times New Roman" w:eastAsia="Calibri" w:hAnsi="Times New Roman" w:cs="Times New Roman"/>
          <w:sz w:val="20"/>
          <w:szCs w:val="20"/>
        </w:rPr>
        <w:t>24</w:t>
      </w:r>
      <w:bookmarkStart w:id="0" w:name="_GoBack"/>
      <w:bookmarkEnd w:id="0"/>
      <w:r w:rsidR="00783A68">
        <w:rPr>
          <w:rFonts w:ascii="Times New Roman" w:eastAsia="Calibri" w:hAnsi="Times New Roman" w:cs="Times New Roman"/>
          <w:sz w:val="20"/>
          <w:szCs w:val="20"/>
        </w:rPr>
        <w:t xml:space="preserve">   </w:t>
      </w:r>
      <w:r w:rsidR="00F46959">
        <w:rPr>
          <w:rFonts w:ascii="Times New Roman" w:eastAsia="Calibri" w:hAnsi="Times New Roman" w:cs="Times New Roman"/>
          <w:sz w:val="20"/>
          <w:szCs w:val="20"/>
        </w:rPr>
        <w:t xml:space="preserve"> августа</w:t>
      </w:r>
      <w:r w:rsidR="00E0122F" w:rsidRPr="009C40F0">
        <w:rPr>
          <w:rFonts w:ascii="Times New Roman" w:eastAsia="Calibri" w:hAnsi="Times New Roman" w:cs="Times New Roman"/>
          <w:sz w:val="20"/>
          <w:szCs w:val="20"/>
        </w:rPr>
        <w:t xml:space="preserve"> 201</w:t>
      </w:r>
      <w:r w:rsidR="00783A68">
        <w:rPr>
          <w:rFonts w:ascii="Times New Roman" w:eastAsia="Calibri" w:hAnsi="Times New Roman" w:cs="Times New Roman"/>
          <w:sz w:val="20"/>
          <w:szCs w:val="20"/>
        </w:rPr>
        <w:t>8</w:t>
      </w:r>
      <w:r w:rsidR="0029397C" w:rsidRPr="009C40F0">
        <w:rPr>
          <w:rFonts w:ascii="Times New Roman" w:eastAsia="Calibri" w:hAnsi="Times New Roman" w:cs="Times New Roman"/>
          <w:sz w:val="20"/>
          <w:szCs w:val="20"/>
        </w:rPr>
        <w:t>г.</w:t>
      </w:r>
    </w:p>
    <w:p w:rsidR="0029397C" w:rsidRPr="009C40F0" w:rsidRDefault="00F46959" w:rsidP="003E469C">
      <w:pPr>
        <w:spacing w:after="0"/>
        <w:rPr>
          <w:rFonts w:ascii="Times New Roman" w:eastAsia="Calibri" w:hAnsi="Times New Roman" w:cs="Times New Roman"/>
          <w:sz w:val="20"/>
          <w:szCs w:val="20"/>
        </w:rPr>
      </w:pPr>
      <w:r w:rsidRPr="009C40F0">
        <w:rPr>
          <w:rFonts w:ascii="Times New Roman" w:eastAsia="Calibri" w:hAnsi="Times New Roman" w:cs="Times New Roman"/>
          <w:sz w:val="20"/>
          <w:szCs w:val="20"/>
        </w:rPr>
        <w:t>О</w:t>
      </w:r>
      <w:r w:rsidR="00E0122F" w:rsidRPr="009C40F0">
        <w:rPr>
          <w:rFonts w:ascii="Times New Roman" w:eastAsia="Calibri" w:hAnsi="Times New Roman" w:cs="Times New Roman"/>
          <w:sz w:val="20"/>
          <w:szCs w:val="20"/>
        </w:rPr>
        <w:t>т</w:t>
      </w:r>
      <w:r w:rsidR="00783A68">
        <w:rPr>
          <w:rFonts w:ascii="Times New Roman" w:eastAsia="Calibri" w:hAnsi="Times New Roman" w:cs="Times New Roman"/>
          <w:sz w:val="20"/>
          <w:szCs w:val="20"/>
        </w:rPr>
        <w:t xml:space="preserve"> </w:t>
      </w:r>
      <w:proofErr w:type="gramStart"/>
      <w:r w:rsidR="00191286">
        <w:rPr>
          <w:rFonts w:ascii="Times New Roman" w:eastAsia="Calibri" w:hAnsi="Times New Roman" w:cs="Times New Roman"/>
          <w:sz w:val="20"/>
          <w:szCs w:val="20"/>
        </w:rPr>
        <w:t>24</w:t>
      </w:r>
      <w:r w:rsidR="00783A68">
        <w:rPr>
          <w:rFonts w:ascii="Times New Roman" w:eastAsia="Calibri" w:hAnsi="Times New Roman" w:cs="Times New Roman"/>
          <w:sz w:val="20"/>
          <w:szCs w:val="20"/>
        </w:rPr>
        <w:t xml:space="preserve">  </w:t>
      </w:r>
      <w:r>
        <w:rPr>
          <w:rFonts w:ascii="Times New Roman" w:eastAsia="Calibri" w:hAnsi="Times New Roman" w:cs="Times New Roman"/>
          <w:sz w:val="20"/>
          <w:szCs w:val="20"/>
        </w:rPr>
        <w:t>.</w:t>
      </w:r>
      <w:proofErr w:type="gramEnd"/>
      <w:r>
        <w:rPr>
          <w:rFonts w:ascii="Times New Roman" w:eastAsia="Calibri" w:hAnsi="Times New Roman" w:cs="Times New Roman"/>
          <w:sz w:val="20"/>
          <w:szCs w:val="20"/>
        </w:rPr>
        <w:t>08.</w:t>
      </w:r>
      <w:r w:rsidR="00E0122F" w:rsidRPr="009C40F0">
        <w:rPr>
          <w:rFonts w:ascii="Times New Roman" w:eastAsia="Calibri" w:hAnsi="Times New Roman" w:cs="Times New Roman"/>
          <w:sz w:val="20"/>
          <w:szCs w:val="20"/>
        </w:rPr>
        <w:t>201</w:t>
      </w:r>
      <w:r w:rsidR="00783A68">
        <w:rPr>
          <w:rFonts w:ascii="Times New Roman" w:eastAsia="Calibri" w:hAnsi="Times New Roman" w:cs="Times New Roman"/>
          <w:sz w:val="20"/>
          <w:szCs w:val="20"/>
        </w:rPr>
        <w:t>8</w:t>
      </w:r>
      <w:r w:rsidR="0029397C" w:rsidRPr="009C40F0">
        <w:rPr>
          <w:rFonts w:ascii="Times New Roman" w:eastAsia="Calibri" w:hAnsi="Times New Roman" w:cs="Times New Roman"/>
          <w:sz w:val="20"/>
          <w:szCs w:val="20"/>
        </w:rPr>
        <w:t>г. №</w:t>
      </w:r>
      <w:r w:rsidR="00783A68">
        <w:rPr>
          <w:rFonts w:ascii="Times New Roman" w:eastAsia="Calibri" w:hAnsi="Times New Roman" w:cs="Times New Roman"/>
          <w:sz w:val="20"/>
          <w:szCs w:val="20"/>
        </w:rPr>
        <w:t xml:space="preserve"> </w:t>
      </w:r>
      <w:r w:rsidR="00191286">
        <w:rPr>
          <w:rFonts w:ascii="Times New Roman" w:eastAsia="Calibri" w:hAnsi="Times New Roman" w:cs="Times New Roman"/>
          <w:sz w:val="20"/>
          <w:szCs w:val="20"/>
        </w:rPr>
        <w:t>1</w:t>
      </w:r>
    </w:p>
    <w:p w:rsidR="0029397C" w:rsidRPr="009C40F0" w:rsidRDefault="0029397C" w:rsidP="003E469C">
      <w:pPr>
        <w:spacing w:after="0"/>
        <w:rPr>
          <w:rFonts w:ascii="Times New Roman" w:eastAsia="Calibri" w:hAnsi="Times New Roman" w:cs="Times New Roman"/>
          <w:sz w:val="20"/>
          <w:szCs w:val="20"/>
        </w:rPr>
      </w:pPr>
      <w:r w:rsidRPr="009C40F0">
        <w:rPr>
          <w:rFonts w:ascii="Times New Roman" w:eastAsia="Calibri" w:hAnsi="Times New Roman" w:cs="Times New Roman"/>
          <w:sz w:val="20"/>
          <w:szCs w:val="20"/>
        </w:rPr>
        <w:t>_______</w:t>
      </w:r>
      <w:r w:rsidR="006B2D69">
        <w:rPr>
          <w:rFonts w:ascii="Times New Roman" w:eastAsia="Calibri" w:hAnsi="Times New Roman" w:cs="Times New Roman"/>
          <w:sz w:val="20"/>
          <w:szCs w:val="20"/>
        </w:rPr>
        <w:t>/</w:t>
      </w:r>
      <w:r w:rsidR="00F46959">
        <w:rPr>
          <w:rFonts w:ascii="Times New Roman" w:eastAsia="Calibri" w:hAnsi="Times New Roman" w:cs="Times New Roman"/>
          <w:sz w:val="20"/>
          <w:szCs w:val="20"/>
        </w:rPr>
        <w:t>Геращенко Е.Н.</w:t>
      </w:r>
      <w:r w:rsidR="006B2D69">
        <w:rPr>
          <w:rFonts w:ascii="Times New Roman" w:eastAsia="Calibri" w:hAnsi="Times New Roman" w:cs="Times New Roman"/>
          <w:sz w:val="20"/>
          <w:szCs w:val="20"/>
        </w:rPr>
        <w:t>/</w:t>
      </w:r>
    </w:p>
    <w:p w:rsidR="00C605A5" w:rsidRDefault="00C605A5" w:rsidP="0029397C">
      <w:pPr>
        <w:rPr>
          <w:rFonts w:ascii="Times New Roman" w:eastAsia="Calibri" w:hAnsi="Times New Roman" w:cs="Times New Roman"/>
          <w:sz w:val="28"/>
        </w:rPr>
      </w:pPr>
    </w:p>
    <w:p w:rsidR="00C605A5" w:rsidRDefault="00C605A5" w:rsidP="0029397C">
      <w:pPr>
        <w:rPr>
          <w:rFonts w:ascii="Times New Roman" w:eastAsia="Calibri" w:hAnsi="Times New Roman" w:cs="Times New Roman"/>
          <w:sz w:val="28"/>
        </w:rPr>
      </w:pPr>
    </w:p>
    <w:p w:rsidR="0029397C" w:rsidRPr="009C40F0" w:rsidRDefault="0029397C" w:rsidP="0029397C">
      <w:pPr>
        <w:rPr>
          <w:rFonts w:ascii="Times New Roman" w:eastAsia="Calibri" w:hAnsi="Times New Roman" w:cs="Times New Roman"/>
          <w:sz w:val="28"/>
        </w:rPr>
      </w:pPr>
    </w:p>
    <w:sectPr w:rsidR="0029397C" w:rsidRPr="009C40F0" w:rsidSect="000831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clip_image001"/>
      </v:shape>
    </w:pict>
  </w:numPicBullet>
  <w:abstractNum w:abstractNumId="0" w15:restartNumberingAfterBreak="0">
    <w:nsid w:val="03713499"/>
    <w:multiLevelType w:val="multilevel"/>
    <w:tmpl w:val="438E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67D19"/>
    <w:multiLevelType w:val="multilevel"/>
    <w:tmpl w:val="15ACD0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2E3D9C"/>
    <w:multiLevelType w:val="hybridMultilevel"/>
    <w:tmpl w:val="83945650"/>
    <w:lvl w:ilvl="0" w:tplc="04190007">
      <w:start w:val="1"/>
      <w:numFmt w:val="bullet"/>
      <w:lvlText w:val=""/>
      <w:lvlPicBulletId w:val="0"/>
      <w:lvlJc w:val="left"/>
      <w:pPr>
        <w:ind w:left="78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7D94A36"/>
    <w:multiLevelType w:val="multilevel"/>
    <w:tmpl w:val="A0E87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6C20CD"/>
    <w:multiLevelType w:val="multilevel"/>
    <w:tmpl w:val="FC82C7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AB337D"/>
    <w:multiLevelType w:val="multilevel"/>
    <w:tmpl w:val="1FA67D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FF3161"/>
    <w:multiLevelType w:val="multilevel"/>
    <w:tmpl w:val="1BB2BC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0C52CD"/>
    <w:multiLevelType w:val="hybridMultilevel"/>
    <w:tmpl w:val="9A727B7C"/>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4493807"/>
    <w:multiLevelType w:val="multilevel"/>
    <w:tmpl w:val="565C5F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2403C3"/>
    <w:multiLevelType w:val="multilevel"/>
    <w:tmpl w:val="2494A5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2D69BB"/>
    <w:multiLevelType w:val="multilevel"/>
    <w:tmpl w:val="EBC45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D83ADA"/>
    <w:multiLevelType w:val="multilevel"/>
    <w:tmpl w:val="04F0C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527D14"/>
    <w:multiLevelType w:val="multilevel"/>
    <w:tmpl w:val="992241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240D4A"/>
    <w:multiLevelType w:val="multilevel"/>
    <w:tmpl w:val="1ABA92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9C0355"/>
    <w:multiLevelType w:val="multilevel"/>
    <w:tmpl w:val="0F00C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C0436A"/>
    <w:multiLevelType w:val="multilevel"/>
    <w:tmpl w:val="FEEA10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F86582B"/>
    <w:multiLevelType w:val="multilevel"/>
    <w:tmpl w:val="47620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F6549A"/>
    <w:multiLevelType w:val="multilevel"/>
    <w:tmpl w:val="E1528B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4AD0203"/>
    <w:multiLevelType w:val="multilevel"/>
    <w:tmpl w:val="AF4A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4A5E8E"/>
    <w:multiLevelType w:val="multilevel"/>
    <w:tmpl w:val="6A68A7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C8B6D6B"/>
    <w:multiLevelType w:val="multilevel"/>
    <w:tmpl w:val="EDF0A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3939D7"/>
    <w:multiLevelType w:val="multilevel"/>
    <w:tmpl w:val="3D625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165D43"/>
    <w:multiLevelType w:val="multilevel"/>
    <w:tmpl w:val="5136D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5D5694"/>
    <w:multiLevelType w:val="multilevel"/>
    <w:tmpl w:val="8972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5A3EFC"/>
    <w:multiLevelType w:val="multilevel"/>
    <w:tmpl w:val="F258B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733807"/>
    <w:multiLevelType w:val="multilevel"/>
    <w:tmpl w:val="3ED268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F76853"/>
    <w:multiLevelType w:val="multilevel"/>
    <w:tmpl w:val="FDF2B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5E2658"/>
    <w:multiLevelType w:val="multilevel"/>
    <w:tmpl w:val="4DAAC3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D57F2C"/>
    <w:multiLevelType w:val="multilevel"/>
    <w:tmpl w:val="32983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EA1891"/>
    <w:multiLevelType w:val="multilevel"/>
    <w:tmpl w:val="6D62C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1E5AA9"/>
    <w:multiLevelType w:val="multilevel"/>
    <w:tmpl w:val="9EC4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693657"/>
    <w:multiLevelType w:val="multilevel"/>
    <w:tmpl w:val="B2A030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424323B"/>
    <w:multiLevelType w:val="multilevel"/>
    <w:tmpl w:val="823A52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7B87C95"/>
    <w:multiLevelType w:val="multilevel"/>
    <w:tmpl w:val="60C60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93C1423"/>
    <w:multiLevelType w:val="multilevel"/>
    <w:tmpl w:val="615EB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CA5D87"/>
    <w:multiLevelType w:val="multilevel"/>
    <w:tmpl w:val="8654BD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E121E87"/>
    <w:multiLevelType w:val="multilevel"/>
    <w:tmpl w:val="A43623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1902492"/>
    <w:multiLevelType w:val="multilevel"/>
    <w:tmpl w:val="3FC6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1B35073"/>
    <w:multiLevelType w:val="multilevel"/>
    <w:tmpl w:val="39B2C4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47D4F25"/>
    <w:multiLevelType w:val="multilevel"/>
    <w:tmpl w:val="0616F6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5D0235D"/>
    <w:multiLevelType w:val="multilevel"/>
    <w:tmpl w:val="BA803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ED6182"/>
    <w:multiLevelType w:val="multilevel"/>
    <w:tmpl w:val="F5568B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899084E"/>
    <w:multiLevelType w:val="multilevel"/>
    <w:tmpl w:val="B26AFE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D691C37"/>
    <w:multiLevelType w:val="multilevel"/>
    <w:tmpl w:val="53461B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4EA0B92"/>
    <w:multiLevelType w:val="multilevel"/>
    <w:tmpl w:val="2844FD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8B15E1D"/>
    <w:multiLevelType w:val="multilevel"/>
    <w:tmpl w:val="70BC7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35"/>
  </w:num>
  <w:num w:numId="3">
    <w:abstractNumId w:val="31"/>
  </w:num>
  <w:num w:numId="4">
    <w:abstractNumId w:val="39"/>
  </w:num>
  <w:num w:numId="5">
    <w:abstractNumId w:val="44"/>
  </w:num>
  <w:num w:numId="6">
    <w:abstractNumId w:val="9"/>
  </w:num>
  <w:num w:numId="7">
    <w:abstractNumId w:val="25"/>
  </w:num>
  <w:num w:numId="8">
    <w:abstractNumId w:val="1"/>
  </w:num>
  <w:num w:numId="9">
    <w:abstractNumId w:val="42"/>
  </w:num>
  <w:num w:numId="10">
    <w:abstractNumId w:val="8"/>
  </w:num>
  <w:num w:numId="11">
    <w:abstractNumId w:val="12"/>
  </w:num>
  <w:num w:numId="12">
    <w:abstractNumId w:val="13"/>
  </w:num>
  <w:num w:numId="13">
    <w:abstractNumId w:val="43"/>
  </w:num>
  <w:num w:numId="14">
    <w:abstractNumId w:val="15"/>
  </w:num>
  <w:num w:numId="15">
    <w:abstractNumId w:val="17"/>
  </w:num>
  <w:num w:numId="16">
    <w:abstractNumId w:val="4"/>
  </w:num>
  <w:num w:numId="17">
    <w:abstractNumId w:val="5"/>
  </w:num>
  <w:num w:numId="18">
    <w:abstractNumId w:val="41"/>
  </w:num>
  <w:num w:numId="19">
    <w:abstractNumId w:val="36"/>
  </w:num>
  <w:num w:numId="20">
    <w:abstractNumId w:val="32"/>
  </w:num>
  <w:num w:numId="21">
    <w:abstractNumId w:val="27"/>
  </w:num>
  <w:num w:numId="22">
    <w:abstractNumId w:val="19"/>
  </w:num>
  <w:num w:numId="23">
    <w:abstractNumId w:val="6"/>
  </w:num>
  <w:num w:numId="24">
    <w:abstractNumId w:val="2"/>
  </w:num>
  <w:num w:numId="25">
    <w:abstractNumId w:val="7"/>
  </w:num>
  <w:num w:numId="26">
    <w:abstractNumId w:val="30"/>
  </w:num>
  <w:num w:numId="27">
    <w:abstractNumId w:val="45"/>
  </w:num>
  <w:num w:numId="28">
    <w:abstractNumId w:val="18"/>
  </w:num>
  <w:num w:numId="29">
    <w:abstractNumId w:val="22"/>
  </w:num>
  <w:num w:numId="30">
    <w:abstractNumId w:val="29"/>
  </w:num>
  <w:num w:numId="31">
    <w:abstractNumId w:val="21"/>
  </w:num>
  <w:num w:numId="32">
    <w:abstractNumId w:val="33"/>
  </w:num>
  <w:num w:numId="33">
    <w:abstractNumId w:val="28"/>
  </w:num>
  <w:num w:numId="34">
    <w:abstractNumId w:val="20"/>
  </w:num>
  <w:num w:numId="35">
    <w:abstractNumId w:val="24"/>
  </w:num>
  <w:num w:numId="36">
    <w:abstractNumId w:val="10"/>
  </w:num>
  <w:num w:numId="37">
    <w:abstractNumId w:val="26"/>
  </w:num>
  <w:num w:numId="38">
    <w:abstractNumId w:val="0"/>
  </w:num>
  <w:num w:numId="39">
    <w:abstractNumId w:val="40"/>
  </w:num>
  <w:num w:numId="40">
    <w:abstractNumId w:val="34"/>
  </w:num>
  <w:num w:numId="41">
    <w:abstractNumId w:val="37"/>
  </w:num>
  <w:num w:numId="42">
    <w:abstractNumId w:val="16"/>
  </w:num>
  <w:num w:numId="43">
    <w:abstractNumId w:val="23"/>
  </w:num>
  <w:num w:numId="44">
    <w:abstractNumId w:val="11"/>
  </w:num>
  <w:num w:numId="45">
    <w:abstractNumId w:val="14"/>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29397C"/>
    <w:rsid w:val="00063FD2"/>
    <w:rsid w:val="000813A6"/>
    <w:rsid w:val="00083163"/>
    <w:rsid w:val="000D5E34"/>
    <w:rsid w:val="000E6400"/>
    <w:rsid w:val="000F0D60"/>
    <w:rsid w:val="00133548"/>
    <w:rsid w:val="00164F6C"/>
    <w:rsid w:val="00191286"/>
    <w:rsid w:val="002009F6"/>
    <w:rsid w:val="00244BF5"/>
    <w:rsid w:val="002704EE"/>
    <w:rsid w:val="0029397C"/>
    <w:rsid w:val="002C43FA"/>
    <w:rsid w:val="002C5149"/>
    <w:rsid w:val="00303549"/>
    <w:rsid w:val="00317CF8"/>
    <w:rsid w:val="00384844"/>
    <w:rsid w:val="00387EB2"/>
    <w:rsid w:val="003C595F"/>
    <w:rsid w:val="003D4A65"/>
    <w:rsid w:val="003E469C"/>
    <w:rsid w:val="003F7C10"/>
    <w:rsid w:val="00460622"/>
    <w:rsid w:val="004B4ABF"/>
    <w:rsid w:val="004C2592"/>
    <w:rsid w:val="004D4020"/>
    <w:rsid w:val="004E16A8"/>
    <w:rsid w:val="00507438"/>
    <w:rsid w:val="00536B0C"/>
    <w:rsid w:val="0057596A"/>
    <w:rsid w:val="00596161"/>
    <w:rsid w:val="005F7B02"/>
    <w:rsid w:val="0062521F"/>
    <w:rsid w:val="00667E12"/>
    <w:rsid w:val="00684859"/>
    <w:rsid w:val="006A49E0"/>
    <w:rsid w:val="006B2D69"/>
    <w:rsid w:val="006D2631"/>
    <w:rsid w:val="006D4B01"/>
    <w:rsid w:val="006D5817"/>
    <w:rsid w:val="00701587"/>
    <w:rsid w:val="007314BB"/>
    <w:rsid w:val="00737C4D"/>
    <w:rsid w:val="00744AB6"/>
    <w:rsid w:val="00783A68"/>
    <w:rsid w:val="00795D2A"/>
    <w:rsid w:val="007E435A"/>
    <w:rsid w:val="0081148F"/>
    <w:rsid w:val="00857FA6"/>
    <w:rsid w:val="008714D4"/>
    <w:rsid w:val="008C7087"/>
    <w:rsid w:val="008E0ED6"/>
    <w:rsid w:val="008E1ABA"/>
    <w:rsid w:val="008F6F04"/>
    <w:rsid w:val="00901975"/>
    <w:rsid w:val="00934034"/>
    <w:rsid w:val="009518A5"/>
    <w:rsid w:val="009C40F0"/>
    <w:rsid w:val="00A16C03"/>
    <w:rsid w:val="00AA5F85"/>
    <w:rsid w:val="00AC34EF"/>
    <w:rsid w:val="00B7083A"/>
    <w:rsid w:val="00B95663"/>
    <w:rsid w:val="00BB0AA8"/>
    <w:rsid w:val="00BC2899"/>
    <w:rsid w:val="00C605A5"/>
    <w:rsid w:val="00C679B0"/>
    <w:rsid w:val="00C77581"/>
    <w:rsid w:val="00CF34AA"/>
    <w:rsid w:val="00D07C61"/>
    <w:rsid w:val="00D128B8"/>
    <w:rsid w:val="00D402C8"/>
    <w:rsid w:val="00D45FA1"/>
    <w:rsid w:val="00D6654E"/>
    <w:rsid w:val="00D832B0"/>
    <w:rsid w:val="00E0122F"/>
    <w:rsid w:val="00E4374E"/>
    <w:rsid w:val="00E651D3"/>
    <w:rsid w:val="00E70D32"/>
    <w:rsid w:val="00E76EEC"/>
    <w:rsid w:val="00EA0743"/>
    <w:rsid w:val="00ED4449"/>
    <w:rsid w:val="00EF285F"/>
    <w:rsid w:val="00F31ED1"/>
    <w:rsid w:val="00F46959"/>
    <w:rsid w:val="00F517AB"/>
    <w:rsid w:val="00F737FA"/>
    <w:rsid w:val="00F824D6"/>
    <w:rsid w:val="00F860A1"/>
    <w:rsid w:val="00FA6C01"/>
    <w:rsid w:val="00FA7F55"/>
    <w:rsid w:val="00FB6B28"/>
    <w:rsid w:val="00FE454E"/>
    <w:rsid w:val="00FF22EA"/>
    <w:rsid w:val="00FF2B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C76D1C-245E-45FB-B195-FD7E8E4ED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5F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B6B28"/>
    <w:rPr>
      <w:b/>
      <w:bCs/>
    </w:rPr>
  </w:style>
  <w:style w:type="character" w:styleId="a4">
    <w:name w:val="Emphasis"/>
    <w:basedOn w:val="a0"/>
    <w:uiPriority w:val="20"/>
    <w:qFormat/>
    <w:rsid w:val="00FB6B28"/>
    <w:rPr>
      <w:i/>
      <w:iCs/>
    </w:rPr>
  </w:style>
  <w:style w:type="character" w:customStyle="1" w:styleId="apple-converted-space">
    <w:name w:val="apple-converted-space"/>
    <w:basedOn w:val="a0"/>
    <w:rsid w:val="00FB6B28"/>
  </w:style>
  <w:style w:type="paragraph" w:styleId="a5">
    <w:name w:val="List Paragraph"/>
    <w:basedOn w:val="a"/>
    <w:uiPriority w:val="34"/>
    <w:qFormat/>
    <w:rsid w:val="006D58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121875">
      <w:bodyDiv w:val="1"/>
      <w:marLeft w:val="0"/>
      <w:marRight w:val="0"/>
      <w:marTop w:val="0"/>
      <w:marBottom w:val="0"/>
      <w:divBdr>
        <w:top w:val="none" w:sz="0" w:space="0" w:color="auto"/>
        <w:left w:val="none" w:sz="0" w:space="0" w:color="auto"/>
        <w:bottom w:val="none" w:sz="0" w:space="0" w:color="auto"/>
        <w:right w:val="none" w:sz="0" w:space="0" w:color="auto"/>
      </w:divBdr>
    </w:div>
    <w:div w:id="182689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ndart.edu.ru/catalog.aspx?CatalogId=64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tandart.edu.ru/catalog.aspx?CatalogId=2588" TargetMode="External"/><Relationship Id="rId12" Type="http://schemas.openxmlformats.org/officeDocument/2006/relationships/hyperlink" Target="http://www.mon.gov.ru/dok/fz/vosp/400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andart.edu.ru/catalog.aspx?CatalogId=2588" TargetMode="External"/><Relationship Id="rId11" Type="http://schemas.openxmlformats.org/officeDocument/2006/relationships/hyperlink" Target="http://www.un.org/russian/documen/convents/childcon.htm" TargetMode="External"/><Relationship Id="rId5" Type="http://schemas.openxmlformats.org/officeDocument/2006/relationships/webSettings" Target="webSettings.xml"/><Relationship Id="rId10" Type="http://schemas.openxmlformats.org/officeDocument/2006/relationships/hyperlink" Target="http://standart.edu.ru/catalog.aspx?CatalogId=2671" TargetMode="External"/><Relationship Id="rId4" Type="http://schemas.openxmlformats.org/officeDocument/2006/relationships/settings" Target="settings.xml"/><Relationship Id="rId9" Type="http://schemas.openxmlformats.org/officeDocument/2006/relationships/hyperlink" Target="http://standart.edu.ru/catalog.aspx?CatalogId=2629"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BFC97-8E30-42E3-B9FA-18AAB367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1</Pages>
  <Words>9138</Words>
  <Characters>52090</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Наталья</cp:lastModifiedBy>
  <cp:revision>76</cp:revision>
  <dcterms:created xsi:type="dcterms:W3CDTF">2015-08-10T08:40:00Z</dcterms:created>
  <dcterms:modified xsi:type="dcterms:W3CDTF">2018-10-17T15:18:00Z</dcterms:modified>
</cp:coreProperties>
</file>